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28F" w:rsidRPr="005324BE" w:rsidRDefault="00455786" w:rsidP="005324BE">
      <w:pPr>
        <w:spacing w:after="0" w:line="240" w:lineRule="auto"/>
        <w:ind w:left="4956"/>
        <w:rPr>
          <w:rFonts w:ascii="Times New Roman" w:hAnsi="Times New Roman" w:cs="Times New Roman"/>
          <w:sz w:val="28"/>
          <w:szCs w:val="28"/>
        </w:rPr>
      </w:pPr>
      <w:r w:rsidRPr="005324BE">
        <w:rPr>
          <w:rFonts w:ascii="Times New Roman" w:hAnsi="Times New Roman" w:cs="Times New Roman"/>
          <w:sz w:val="28"/>
          <w:szCs w:val="28"/>
        </w:rPr>
        <w:t>Приложение</w:t>
      </w:r>
      <w:r w:rsidR="00B53259">
        <w:rPr>
          <w:rFonts w:ascii="Times New Roman" w:hAnsi="Times New Roman" w:cs="Times New Roman"/>
          <w:sz w:val="28"/>
          <w:szCs w:val="28"/>
        </w:rPr>
        <w:t xml:space="preserve"> № 2</w:t>
      </w:r>
    </w:p>
    <w:p w:rsidR="00455786" w:rsidRPr="005324BE" w:rsidRDefault="00455786" w:rsidP="005324BE">
      <w:pPr>
        <w:spacing w:after="0" w:line="240" w:lineRule="auto"/>
        <w:ind w:left="4956"/>
        <w:rPr>
          <w:rFonts w:ascii="Times New Roman" w:hAnsi="Times New Roman" w:cs="Times New Roman"/>
          <w:sz w:val="28"/>
          <w:szCs w:val="28"/>
        </w:rPr>
      </w:pPr>
      <w:r w:rsidRPr="005324BE">
        <w:rPr>
          <w:rFonts w:ascii="Times New Roman" w:hAnsi="Times New Roman" w:cs="Times New Roman"/>
          <w:sz w:val="28"/>
          <w:szCs w:val="28"/>
        </w:rPr>
        <w:t xml:space="preserve">к </w:t>
      </w:r>
      <w:r w:rsidR="000E45C8">
        <w:rPr>
          <w:rFonts w:ascii="Times New Roman" w:hAnsi="Times New Roman" w:cs="Times New Roman"/>
          <w:sz w:val="28"/>
          <w:szCs w:val="28"/>
        </w:rPr>
        <w:t xml:space="preserve">распоряжению </w:t>
      </w:r>
      <w:r w:rsidRPr="005324BE">
        <w:rPr>
          <w:rFonts w:ascii="Times New Roman" w:hAnsi="Times New Roman" w:cs="Times New Roman"/>
          <w:sz w:val="28"/>
          <w:szCs w:val="28"/>
        </w:rPr>
        <w:t>Администрации</w:t>
      </w:r>
    </w:p>
    <w:p w:rsidR="009C5AA8" w:rsidRDefault="00455786" w:rsidP="005324BE">
      <w:pPr>
        <w:spacing w:after="0" w:line="240" w:lineRule="auto"/>
        <w:ind w:left="4956"/>
        <w:rPr>
          <w:rFonts w:ascii="Times New Roman" w:hAnsi="Times New Roman" w:cs="Times New Roman"/>
          <w:sz w:val="28"/>
          <w:szCs w:val="28"/>
        </w:rPr>
      </w:pPr>
      <w:r w:rsidRPr="005324BE">
        <w:rPr>
          <w:rFonts w:ascii="Times New Roman" w:hAnsi="Times New Roman" w:cs="Times New Roman"/>
          <w:sz w:val="28"/>
          <w:szCs w:val="28"/>
        </w:rPr>
        <w:t xml:space="preserve">Павлоградского </w:t>
      </w:r>
      <w:r w:rsidR="009C5AA8">
        <w:rPr>
          <w:rFonts w:ascii="Times New Roman" w:hAnsi="Times New Roman" w:cs="Times New Roman"/>
          <w:sz w:val="28"/>
          <w:szCs w:val="28"/>
        </w:rPr>
        <w:t>района</w:t>
      </w:r>
    </w:p>
    <w:p w:rsidR="00455786" w:rsidRPr="005324BE" w:rsidRDefault="00455786" w:rsidP="005324BE">
      <w:pPr>
        <w:spacing w:after="0" w:line="240" w:lineRule="auto"/>
        <w:ind w:left="4956"/>
        <w:rPr>
          <w:rFonts w:ascii="Times New Roman" w:hAnsi="Times New Roman" w:cs="Times New Roman"/>
          <w:sz w:val="28"/>
          <w:szCs w:val="28"/>
        </w:rPr>
      </w:pPr>
      <w:r w:rsidRPr="005324BE">
        <w:rPr>
          <w:rFonts w:ascii="Times New Roman" w:hAnsi="Times New Roman" w:cs="Times New Roman"/>
          <w:sz w:val="28"/>
          <w:szCs w:val="28"/>
        </w:rPr>
        <w:t>Омской области</w:t>
      </w:r>
    </w:p>
    <w:p w:rsidR="00455786" w:rsidRPr="005324BE" w:rsidRDefault="00455786" w:rsidP="005324BE">
      <w:pPr>
        <w:spacing w:after="0" w:line="240" w:lineRule="auto"/>
        <w:ind w:left="4956"/>
        <w:rPr>
          <w:rFonts w:ascii="Times New Roman" w:hAnsi="Times New Roman" w:cs="Times New Roman"/>
          <w:sz w:val="28"/>
          <w:szCs w:val="28"/>
        </w:rPr>
      </w:pPr>
      <w:r w:rsidRPr="005324BE">
        <w:rPr>
          <w:rFonts w:ascii="Times New Roman" w:hAnsi="Times New Roman" w:cs="Times New Roman"/>
          <w:sz w:val="28"/>
          <w:szCs w:val="28"/>
        </w:rPr>
        <w:t>от ___________ № ____</w:t>
      </w:r>
    </w:p>
    <w:p w:rsidR="00455786" w:rsidRPr="005324BE" w:rsidRDefault="00455786" w:rsidP="005324BE">
      <w:pPr>
        <w:spacing w:after="0" w:line="240" w:lineRule="auto"/>
        <w:rPr>
          <w:rFonts w:ascii="Times New Roman" w:hAnsi="Times New Roman" w:cs="Times New Roman"/>
          <w:sz w:val="28"/>
          <w:szCs w:val="28"/>
        </w:rPr>
      </w:pPr>
    </w:p>
    <w:p w:rsidR="00455786" w:rsidRPr="005324BE" w:rsidRDefault="00455786" w:rsidP="005324BE">
      <w:pPr>
        <w:spacing w:after="0" w:line="240" w:lineRule="auto"/>
        <w:jc w:val="center"/>
        <w:rPr>
          <w:rFonts w:ascii="Times New Roman" w:hAnsi="Times New Roman" w:cs="Times New Roman"/>
          <w:b/>
          <w:sz w:val="28"/>
          <w:szCs w:val="28"/>
        </w:rPr>
      </w:pPr>
      <w:r w:rsidRPr="005324BE">
        <w:rPr>
          <w:rFonts w:ascii="Times New Roman" w:hAnsi="Times New Roman" w:cs="Times New Roman"/>
          <w:b/>
          <w:sz w:val="28"/>
          <w:szCs w:val="28"/>
        </w:rPr>
        <w:t>ДОКУМЕНТАЦИЯ</w:t>
      </w:r>
    </w:p>
    <w:p w:rsidR="00455786" w:rsidRPr="005324BE" w:rsidRDefault="00455786" w:rsidP="005324BE">
      <w:pPr>
        <w:spacing w:after="0" w:line="240" w:lineRule="auto"/>
        <w:jc w:val="center"/>
        <w:rPr>
          <w:rFonts w:ascii="Times New Roman" w:hAnsi="Times New Roman" w:cs="Times New Roman"/>
          <w:b/>
          <w:sz w:val="28"/>
          <w:szCs w:val="28"/>
        </w:rPr>
      </w:pPr>
      <w:r w:rsidRPr="005324BE">
        <w:rPr>
          <w:rFonts w:ascii="Times New Roman" w:hAnsi="Times New Roman" w:cs="Times New Roman"/>
          <w:b/>
          <w:sz w:val="28"/>
          <w:szCs w:val="28"/>
        </w:rPr>
        <w:t xml:space="preserve">об аукционе по выбору исполнителя услуг по хранению </w:t>
      </w:r>
      <w:r w:rsidR="00D83835">
        <w:rPr>
          <w:rFonts w:ascii="Times New Roman" w:hAnsi="Times New Roman" w:cs="Times New Roman"/>
          <w:b/>
          <w:sz w:val="28"/>
          <w:szCs w:val="28"/>
        </w:rPr>
        <w:t xml:space="preserve">задержанных </w:t>
      </w:r>
      <w:r w:rsidRPr="005324BE">
        <w:rPr>
          <w:rFonts w:ascii="Times New Roman" w:hAnsi="Times New Roman" w:cs="Times New Roman"/>
          <w:b/>
          <w:sz w:val="28"/>
          <w:szCs w:val="28"/>
        </w:rPr>
        <w:t>транспортных средств на специализированной стоянке</w:t>
      </w:r>
    </w:p>
    <w:p w:rsidR="00455786" w:rsidRPr="005324BE" w:rsidRDefault="00455786" w:rsidP="005324BE">
      <w:pPr>
        <w:spacing w:after="0" w:line="240" w:lineRule="auto"/>
        <w:rPr>
          <w:rFonts w:ascii="Times New Roman" w:hAnsi="Times New Roman" w:cs="Times New Roman"/>
          <w:sz w:val="28"/>
          <w:szCs w:val="28"/>
        </w:rPr>
      </w:pPr>
    </w:p>
    <w:p w:rsidR="009C5AA8" w:rsidRPr="00D418F6" w:rsidRDefault="009C5AA8" w:rsidP="009C5AA8">
      <w:pPr>
        <w:pStyle w:val="a4"/>
        <w:numPr>
          <w:ilvl w:val="0"/>
          <w:numId w:val="3"/>
        </w:numPr>
        <w:ind w:right="-143"/>
        <w:jc w:val="center"/>
        <w:rPr>
          <w:b/>
          <w:sz w:val="28"/>
        </w:rPr>
      </w:pPr>
      <w:r w:rsidRPr="00D418F6">
        <w:rPr>
          <w:b/>
          <w:sz w:val="28"/>
        </w:rPr>
        <w:t>Сведения об организаторе аукциона</w:t>
      </w:r>
    </w:p>
    <w:p w:rsidR="009C5AA8" w:rsidRPr="00D418F6" w:rsidRDefault="009C5AA8" w:rsidP="009C5AA8">
      <w:pPr>
        <w:pStyle w:val="a4"/>
        <w:ind w:left="1069" w:right="-143"/>
        <w:rPr>
          <w:b/>
          <w:sz w:val="28"/>
        </w:rPr>
      </w:pPr>
    </w:p>
    <w:p w:rsidR="009C5AA8" w:rsidRPr="00EA4424" w:rsidRDefault="009C5AA8" w:rsidP="009C5AA8">
      <w:pPr>
        <w:spacing w:after="0" w:line="240" w:lineRule="auto"/>
        <w:ind w:right="-143" w:firstLine="709"/>
        <w:jc w:val="both"/>
        <w:rPr>
          <w:rFonts w:ascii="Times New Roman" w:hAnsi="Times New Roman" w:cs="Times New Roman"/>
          <w:sz w:val="28"/>
          <w:szCs w:val="28"/>
        </w:rPr>
      </w:pPr>
      <w:r w:rsidRPr="00D418F6">
        <w:rPr>
          <w:rFonts w:ascii="Times New Roman" w:hAnsi="Times New Roman" w:cs="Times New Roman"/>
          <w:sz w:val="28"/>
          <w:szCs w:val="28"/>
        </w:rPr>
        <w:t>1.1. Организатор аукциона</w:t>
      </w:r>
      <w:r w:rsidRPr="00EA4424">
        <w:rPr>
          <w:rFonts w:ascii="Times New Roman" w:hAnsi="Times New Roman" w:cs="Times New Roman"/>
          <w:sz w:val="28"/>
          <w:szCs w:val="28"/>
        </w:rPr>
        <w:t>: Администрация Павлоградского района Омской области.</w:t>
      </w:r>
    </w:p>
    <w:p w:rsidR="009C5AA8" w:rsidRPr="00D418F6" w:rsidRDefault="009C5AA8" w:rsidP="009C5AA8">
      <w:pPr>
        <w:spacing w:after="0" w:line="240" w:lineRule="auto"/>
        <w:ind w:right="-143" w:firstLine="709"/>
        <w:jc w:val="both"/>
        <w:rPr>
          <w:rFonts w:ascii="Times New Roman" w:hAnsi="Times New Roman" w:cs="Times New Roman"/>
          <w:sz w:val="28"/>
          <w:szCs w:val="28"/>
        </w:rPr>
      </w:pPr>
      <w:r w:rsidRPr="00EA4424">
        <w:rPr>
          <w:rFonts w:ascii="Times New Roman" w:hAnsi="Times New Roman" w:cs="Times New Roman"/>
          <w:sz w:val="28"/>
          <w:szCs w:val="28"/>
        </w:rPr>
        <w:t>1.2. Место нахождения, почтовый</w:t>
      </w:r>
      <w:r w:rsidRPr="00D418F6">
        <w:rPr>
          <w:rFonts w:ascii="Times New Roman" w:hAnsi="Times New Roman" w:cs="Times New Roman"/>
          <w:sz w:val="28"/>
          <w:szCs w:val="28"/>
        </w:rPr>
        <w:t xml:space="preserve"> адрес организатора аукциона: 646760, Омская область, Павлоградский район, р.п. Павлоградка, ул. Ленина, д. 49.</w:t>
      </w:r>
    </w:p>
    <w:p w:rsidR="009C5AA8" w:rsidRPr="00D418F6" w:rsidRDefault="009C5AA8" w:rsidP="009C5AA8">
      <w:pPr>
        <w:spacing w:after="0" w:line="240" w:lineRule="auto"/>
        <w:ind w:right="-143" w:firstLine="709"/>
        <w:jc w:val="both"/>
        <w:rPr>
          <w:rFonts w:ascii="Times New Roman" w:hAnsi="Times New Roman" w:cs="Times New Roman"/>
          <w:sz w:val="28"/>
          <w:szCs w:val="28"/>
        </w:rPr>
      </w:pPr>
      <w:r w:rsidRPr="00D418F6">
        <w:rPr>
          <w:rFonts w:ascii="Times New Roman" w:hAnsi="Times New Roman" w:cs="Times New Roman"/>
          <w:sz w:val="28"/>
          <w:szCs w:val="28"/>
        </w:rPr>
        <w:t xml:space="preserve">1.3. Адрес электронной почты организатора аукциона: </w:t>
      </w:r>
      <w:r w:rsidRPr="00D418F6">
        <w:rPr>
          <w:rFonts w:ascii="Times New Roman" w:hAnsi="Times New Roman" w:cs="Times New Roman"/>
          <w:sz w:val="28"/>
          <w:szCs w:val="28"/>
        </w:rPr>
        <w:br/>
      </w:r>
      <w:r w:rsidRPr="00D418F6">
        <w:rPr>
          <w:rFonts w:ascii="Times New Roman" w:hAnsi="Times New Roman" w:cs="Times New Roman"/>
          <w:sz w:val="28"/>
          <w:szCs w:val="28"/>
          <w:lang w:val="en-US"/>
        </w:rPr>
        <w:t>pavlograd</w:t>
      </w:r>
      <w:r w:rsidRPr="00D418F6">
        <w:rPr>
          <w:rFonts w:ascii="Times New Roman" w:hAnsi="Times New Roman" w:cs="Times New Roman"/>
          <w:sz w:val="28"/>
          <w:szCs w:val="28"/>
        </w:rPr>
        <w:t>@</w:t>
      </w:r>
      <w:r w:rsidRPr="00D418F6">
        <w:rPr>
          <w:rFonts w:ascii="Times New Roman" w:hAnsi="Times New Roman" w:cs="Times New Roman"/>
          <w:sz w:val="28"/>
          <w:szCs w:val="28"/>
          <w:lang w:val="en-US"/>
        </w:rPr>
        <w:t>pvl</w:t>
      </w:r>
      <w:r w:rsidRPr="00D418F6">
        <w:rPr>
          <w:rFonts w:ascii="Times New Roman" w:hAnsi="Times New Roman" w:cs="Times New Roman"/>
          <w:sz w:val="28"/>
          <w:szCs w:val="28"/>
        </w:rPr>
        <w:t>.</w:t>
      </w:r>
      <w:r w:rsidRPr="00D418F6">
        <w:rPr>
          <w:rFonts w:ascii="Times New Roman" w:hAnsi="Times New Roman" w:cs="Times New Roman"/>
          <w:sz w:val="28"/>
          <w:szCs w:val="28"/>
          <w:lang w:val="en-US"/>
        </w:rPr>
        <w:t>omskportal</w:t>
      </w:r>
      <w:r w:rsidRPr="00D418F6">
        <w:rPr>
          <w:rFonts w:ascii="Times New Roman" w:hAnsi="Times New Roman" w:cs="Times New Roman"/>
          <w:sz w:val="28"/>
          <w:szCs w:val="28"/>
        </w:rPr>
        <w:t>.</w:t>
      </w:r>
      <w:r w:rsidRPr="00D418F6">
        <w:rPr>
          <w:rFonts w:ascii="Times New Roman" w:hAnsi="Times New Roman" w:cs="Times New Roman"/>
          <w:sz w:val="28"/>
          <w:szCs w:val="28"/>
          <w:lang w:val="en-US"/>
        </w:rPr>
        <w:t>ru</w:t>
      </w:r>
      <w:r w:rsidRPr="00D418F6">
        <w:rPr>
          <w:rFonts w:ascii="Times New Roman" w:hAnsi="Times New Roman" w:cs="Times New Roman"/>
          <w:sz w:val="28"/>
          <w:szCs w:val="28"/>
        </w:rPr>
        <w:t>.</w:t>
      </w:r>
    </w:p>
    <w:p w:rsidR="009C5AA8" w:rsidRPr="00D418F6" w:rsidRDefault="009C5AA8" w:rsidP="009C5AA8">
      <w:pPr>
        <w:spacing w:after="0" w:line="240" w:lineRule="auto"/>
        <w:ind w:right="-143" w:firstLine="709"/>
        <w:jc w:val="both"/>
        <w:rPr>
          <w:rFonts w:ascii="Times New Roman" w:hAnsi="Times New Roman" w:cs="Times New Roman"/>
          <w:sz w:val="28"/>
          <w:szCs w:val="28"/>
        </w:rPr>
      </w:pPr>
      <w:r w:rsidRPr="00D418F6">
        <w:rPr>
          <w:rFonts w:ascii="Times New Roman" w:hAnsi="Times New Roman" w:cs="Times New Roman"/>
          <w:sz w:val="28"/>
          <w:szCs w:val="28"/>
        </w:rPr>
        <w:t>1.4. Контактный телефон организатора аукциона: 8 (38172) 31305.</w:t>
      </w:r>
    </w:p>
    <w:p w:rsidR="009C5AA8" w:rsidRPr="00D418F6" w:rsidRDefault="009C5AA8" w:rsidP="009C5AA8">
      <w:pPr>
        <w:spacing w:after="0" w:line="240" w:lineRule="auto"/>
        <w:ind w:right="-143" w:firstLine="709"/>
        <w:jc w:val="both"/>
        <w:rPr>
          <w:rFonts w:ascii="Times New Roman" w:hAnsi="Times New Roman" w:cs="Times New Roman"/>
          <w:sz w:val="28"/>
          <w:szCs w:val="28"/>
        </w:rPr>
      </w:pPr>
      <w:r w:rsidRPr="00D418F6">
        <w:rPr>
          <w:rFonts w:ascii="Times New Roman" w:hAnsi="Times New Roman" w:cs="Times New Roman"/>
          <w:sz w:val="28"/>
          <w:szCs w:val="28"/>
        </w:rPr>
        <w:t xml:space="preserve">1.5. Контактное лицо по вопросам проведения аукциона и участия в нем: Иост Татьяна Викторовна, тел. 8 (38172) 31252, адрес электронной почты </w:t>
      </w:r>
      <w:r w:rsidRPr="00D418F6">
        <w:rPr>
          <w:rFonts w:ascii="Times New Roman" w:hAnsi="Times New Roman" w:cs="Times New Roman"/>
          <w:sz w:val="28"/>
          <w:szCs w:val="28"/>
          <w:lang w:val="en-US"/>
        </w:rPr>
        <w:t>tviost</w:t>
      </w:r>
      <w:r w:rsidRPr="00D418F6">
        <w:rPr>
          <w:rFonts w:ascii="Times New Roman" w:hAnsi="Times New Roman" w:cs="Times New Roman"/>
          <w:sz w:val="28"/>
          <w:szCs w:val="28"/>
        </w:rPr>
        <w:t>@</w:t>
      </w:r>
      <w:r w:rsidRPr="00D418F6">
        <w:rPr>
          <w:rFonts w:ascii="Times New Roman" w:hAnsi="Times New Roman" w:cs="Times New Roman"/>
          <w:sz w:val="28"/>
          <w:szCs w:val="28"/>
          <w:lang w:val="en-US"/>
        </w:rPr>
        <w:t>pvl</w:t>
      </w:r>
      <w:r w:rsidRPr="00D418F6">
        <w:rPr>
          <w:rFonts w:ascii="Times New Roman" w:hAnsi="Times New Roman" w:cs="Times New Roman"/>
          <w:sz w:val="28"/>
          <w:szCs w:val="28"/>
        </w:rPr>
        <w:t>.</w:t>
      </w:r>
      <w:r w:rsidRPr="00D418F6">
        <w:rPr>
          <w:rFonts w:ascii="Times New Roman" w:hAnsi="Times New Roman" w:cs="Times New Roman"/>
          <w:sz w:val="28"/>
          <w:szCs w:val="28"/>
          <w:lang w:val="en-US"/>
        </w:rPr>
        <w:t>omskportal</w:t>
      </w:r>
      <w:r w:rsidRPr="00D418F6">
        <w:rPr>
          <w:rFonts w:ascii="Times New Roman" w:hAnsi="Times New Roman" w:cs="Times New Roman"/>
          <w:sz w:val="28"/>
          <w:szCs w:val="28"/>
        </w:rPr>
        <w:t>.</w:t>
      </w:r>
      <w:r w:rsidRPr="00D418F6">
        <w:rPr>
          <w:rFonts w:ascii="Times New Roman" w:hAnsi="Times New Roman" w:cs="Times New Roman"/>
          <w:sz w:val="28"/>
          <w:szCs w:val="28"/>
          <w:lang w:val="en-US"/>
        </w:rPr>
        <w:t>ru</w:t>
      </w:r>
      <w:r w:rsidRPr="00D418F6">
        <w:rPr>
          <w:rFonts w:ascii="Times New Roman" w:hAnsi="Times New Roman" w:cs="Times New Roman"/>
          <w:sz w:val="28"/>
          <w:szCs w:val="28"/>
        </w:rPr>
        <w:t>.</w:t>
      </w:r>
    </w:p>
    <w:p w:rsidR="009C5AA8" w:rsidRPr="00D418F6" w:rsidRDefault="009C5AA8" w:rsidP="009C5AA8">
      <w:pPr>
        <w:spacing w:after="0" w:line="240" w:lineRule="auto"/>
        <w:ind w:right="-143" w:firstLine="709"/>
        <w:jc w:val="both"/>
        <w:rPr>
          <w:rFonts w:ascii="Times New Roman" w:hAnsi="Times New Roman" w:cs="Times New Roman"/>
          <w:sz w:val="28"/>
          <w:szCs w:val="28"/>
        </w:rPr>
      </w:pPr>
    </w:p>
    <w:p w:rsidR="009C5AA8" w:rsidRPr="00D418F6" w:rsidRDefault="009C5AA8" w:rsidP="009C5AA8">
      <w:pPr>
        <w:spacing w:after="0" w:line="240" w:lineRule="auto"/>
        <w:ind w:right="-143"/>
        <w:jc w:val="center"/>
        <w:rPr>
          <w:rFonts w:ascii="Times New Roman" w:hAnsi="Times New Roman" w:cs="Times New Roman"/>
          <w:b/>
          <w:sz w:val="28"/>
          <w:szCs w:val="28"/>
        </w:rPr>
      </w:pPr>
      <w:r w:rsidRPr="00D418F6">
        <w:rPr>
          <w:rFonts w:ascii="Times New Roman" w:hAnsi="Times New Roman" w:cs="Times New Roman"/>
          <w:b/>
          <w:sz w:val="28"/>
          <w:szCs w:val="28"/>
        </w:rPr>
        <w:t>2. Предмет аукциона</w:t>
      </w:r>
    </w:p>
    <w:p w:rsidR="009C5AA8" w:rsidRPr="00D418F6" w:rsidRDefault="009C5AA8" w:rsidP="009C5AA8">
      <w:pPr>
        <w:spacing w:after="0" w:line="240" w:lineRule="auto"/>
        <w:ind w:right="-143"/>
        <w:jc w:val="center"/>
        <w:rPr>
          <w:rFonts w:ascii="Times New Roman" w:hAnsi="Times New Roman" w:cs="Times New Roman"/>
          <w:b/>
          <w:sz w:val="28"/>
          <w:szCs w:val="28"/>
        </w:rPr>
      </w:pPr>
    </w:p>
    <w:p w:rsidR="009C5AA8" w:rsidRPr="00D418F6" w:rsidRDefault="009C5AA8" w:rsidP="009C5AA8">
      <w:pPr>
        <w:spacing w:after="0" w:line="240" w:lineRule="auto"/>
        <w:ind w:right="-143" w:firstLine="709"/>
        <w:jc w:val="both"/>
        <w:rPr>
          <w:rFonts w:ascii="Times New Roman" w:hAnsi="Times New Roman" w:cs="Times New Roman"/>
          <w:sz w:val="28"/>
          <w:szCs w:val="28"/>
        </w:rPr>
      </w:pPr>
      <w:r w:rsidRPr="00D418F6">
        <w:rPr>
          <w:rFonts w:ascii="Times New Roman" w:hAnsi="Times New Roman" w:cs="Times New Roman"/>
          <w:sz w:val="28"/>
          <w:szCs w:val="28"/>
        </w:rPr>
        <w:t>2.1. Предмет аукциона - выбор исполнителя услуг по хранению задержанных транспортных средств на специализированной стоянке.</w:t>
      </w:r>
    </w:p>
    <w:p w:rsidR="009C5AA8" w:rsidRPr="00D418F6" w:rsidRDefault="009C5AA8" w:rsidP="009C5AA8">
      <w:pPr>
        <w:spacing w:after="0" w:line="240" w:lineRule="auto"/>
        <w:ind w:firstLine="708"/>
        <w:jc w:val="both"/>
        <w:rPr>
          <w:rFonts w:ascii="Times New Roman" w:hAnsi="Times New Roman" w:cs="Times New Roman"/>
          <w:sz w:val="28"/>
          <w:szCs w:val="28"/>
        </w:rPr>
      </w:pPr>
      <w:r w:rsidRPr="00D418F6">
        <w:rPr>
          <w:rFonts w:ascii="Times New Roman" w:hAnsi="Times New Roman" w:cs="Times New Roman"/>
          <w:sz w:val="28"/>
          <w:szCs w:val="28"/>
        </w:rPr>
        <w:t>2.2. Торги проводятся в форме аукциона путем снижения начальной максимальной цены предмета аукциона.</w:t>
      </w:r>
    </w:p>
    <w:p w:rsidR="009C5AA8" w:rsidRPr="00D418F6" w:rsidRDefault="009C5AA8" w:rsidP="009C5AA8">
      <w:pPr>
        <w:spacing w:after="0" w:line="240" w:lineRule="auto"/>
        <w:ind w:firstLine="708"/>
        <w:jc w:val="both"/>
        <w:rPr>
          <w:rFonts w:ascii="Times New Roman" w:hAnsi="Times New Roman" w:cs="Times New Roman"/>
          <w:sz w:val="28"/>
          <w:szCs w:val="28"/>
        </w:rPr>
      </w:pPr>
      <w:r w:rsidRPr="00D418F6">
        <w:rPr>
          <w:rFonts w:ascii="Times New Roman" w:hAnsi="Times New Roman" w:cs="Times New Roman"/>
          <w:sz w:val="28"/>
          <w:szCs w:val="28"/>
        </w:rPr>
        <w:t>2.3. Аукцион является открытым по составу его участников.</w:t>
      </w:r>
    </w:p>
    <w:p w:rsidR="009C5AA8" w:rsidRPr="00D418F6" w:rsidRDefault="009C5AA8" w:rsidP="009C5AA8">
      <w:pPr>
        <w:spacing w:after="0" w:line="240" w:lineRule="auto"/>
        <w:ind w:firstLine="708"/>
        <w:jc w:val="both"/>
        <w:rPr>
          <w:rFonts w:ascii="Times New Roman" w:hAnsi="Times New Roman" w:cs="Times New Roman"/>
          <w:sz w:val="28"/>
          <w:szCs w:val="28"/>
        </w:rPr>
      </w:pPr>
      <w:r w:rsidRPr="00D418F6">
        <w:rPr>
          <w:rFonts w:ascii="Times New Roman" w:hAnsi="Times New Roman" w:cs="Times New Roman"/>
          <w:sz w:val="28"/>
          <w:szCs w:val="28"/>
        </w:rPr>
        <w:t xml:space="preserve">2.4. Начальной максимальной ценой предмета аукциона является базовый уровень тарифов на хранение задержанных транспортных средств, установленный приказом Региональной энергетической комиссией Омской области </w:t>
      </w:r>
      <w:r w:rsidRPr="00D418F6">
        <w:rPr>
          <w:rStyle w:val="aa"/>
          <w:rFonts w:ascii="Times New Roman" w:hAnsi="Times New Roman"/>
          <w:color w:val="auto"/>
          <w:sz w:val="28"/>
          <w:szCs w:val="28"/>
        </w:rPr>
        <w:t>от 28 октября 2025 г. №144/76 «Об определении базового уровня тарифов на перемещение и хранение задержанных транспортных средств для проведения торгов (аукцион на понижение цены) по выбору исполнителя услуг на территории Омской области»</w:t>
      </w:r>
      <w:r w:rsidRPr="00D418F6">
        <w:rPr>
          <w:rFonts w:ascii="Times New Roman" w:hAnsi="Times New Roman" w:cs="Times New Roman"/>
          <w:sz w:val="28"/>
          <w:szCs w:val="28"/>
        </w:rPr>
        <w:t xml:space="preserve"> (далее - базовый тариф):</w:t>
      </w:r>
    </w:p>
    <w:p w:rsidR="009C5AA8" w:rsidRPr="00D418F6" w:rsidRDefault="009C5AA8" w:rsidP="009C5AA8">
      <w:pPr>
        <w:spacing w:after="0" w:line="240" w:lineRule="auto"/>
        <w:ind w:firstLine="708"/>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92"/>
        <w:gridCol w:w="1548"/>
        <w:gridCol w:w="2516"/>
      </w:tblGrid>
      <w:tr w:rsidR="009C5AA8" w:rsidRPr="00D418F6" w:rsidTr="00601457">
        <w:tc>
          <w:tcPr>
            <w:tcW w:w="5292" w:type="dxa"/>
            <w:tcBorders>
              <w:top w:val="single" w:sz="4" w:space="0" w:color="auto"/>
              <w:bottom w:val="single" w:sz="4" w:space="0" w:color="auto"/>
              <w:right w:val="single" w:sz="4" w:space="0" w:color="auto"/>
            </w:tcBorders>
          </w:tcPr>
          <w:p w:rsidR="009C5AA8" w:rsidRPr="00D418F6" w:rsidRDefault="009C5AA8" w:rsidP="00601457">
            <w:pPr>
              <w:pStyle w:val="ab"/>
              <w:jc w:val="center"/>
            </w:pPr>
            <w:r w:rsidRPr="00D418F6">
              <w:t>Категории транспортных средств</w:t>
            </w:r>
          </w:p>
        </w:tc>
        <w:tc>
          <w:tcPr>
            <w:tcW w:w="1548" w:type="dxa"/>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ab"/>
              <w:jc w:val="center"/>
            </w:pPr>
            <w:r w:rsidRPr="00D418F6">
              <w:t>Год</w:t>
            </w:r>
          </w:p>
        </w:tc>
        <w:tc>
          <w:tcPr>
            <w:tcW w:w="2516" w:type="dxa"/>
            <w:tcBorders>
              <w:top w:val="single" w:sz="4" w:space="0" w:color="auto"/>
              <w:left w:val="single" w:sz="4" w:space="0" w:color="auto"/>
              <w:bottom w:val="single" w:sz="4" w:space="0" w:color="auto"/>
            </w:tcBorders>
          </w:tcPr>
          <w:p w:rsidR="009C5AA8" w:rsidRPr="00D418F6" w:rsidRDefault="009C5AA8" w:rsidP="00601457">
            <w:pPr>
              <w:pStyle w:val="ab"/>
              <w:jc w:val="center"/>
            </w:pPr>
            <w:r w:rsidRPr="00D418F6">
              <w:t>Тарифы, руб./час (НДС не предусмотрен)</w:t>
            </w:r>
          </w:p>
        </w:tc>
      </w:tr>
      <w:tr w:rsidR="009C5AA8" w:rsidRPr="00D418F6" w:rsidTr="00601457">
        <w:tc>
          <w:tcPr>
            <w:tcW w:w="5292" w:type="dxa"/>
            <w:vMerge w:val="restart"/>
            <w:tcBorders>
              <w:top w:val="single" w:sz="4" w:space="0" w:color="auto"/>
              <w:bottom w:val="single" w:sz="4" w:space="0" w:color="auto"/>
              <w:right w:val="single" w:sz="4" w:space="0" w:color="auto"/>
            </w:tcBorders>
          </w:tcPr>
          <w:p w:rsidR="009C5AA8" w:rsidRPr="00D418F6" w:rsidRDefault="009C5AA8" w:rsidP="00601457">
            <w:pPr>
              <w:pStyle w:val="ac"/>
            </w:pPr>
            <w:r w:rsidRPr="00D418F6">
              <w:t>Транспортные средства категорий А и М</w:t>
            </w:r>
          </w:p>
        </w:tc>
        <w:tc>
          <w:tcPr>
            <w:tcW w:w="1548" w:type="dxa"/>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ab"/>
              <w:jc w:val="center"/>
            </w:pPr>
            <w:r w:rsidRPr="00D418F6">
              <w:t>2026</w:t>
            </w:r>
          </w:p>
        </w:tc>
        <w:tc>
          <w:tcPr>
            <w:tcW w:w="2516" w:type="dxa"/>
            <w:tcBorders>
              <w:top w:val="single" w:sz="4" w:space="0" w:color="auto"/>
              <w:left w:val="single" w:sz="4" w:space="0" w:color="auto"/>
              <w:bottom w:val="single" w:sz="4" w:space="0" w:color="auto"/>
            </w:tcBorders>
          </w:tcPr>
          <w:p w:rsidR="009C5AA8" w:rsidRPr="00D418F6" w:rsidRDefault="009C5AA8" w:rsidP="00601457">
            <w:pPr>
              <w:pStyle w:val="ab"/>
              <w:jc w:val="center"/>
            </w:pPr>
            <w:r w:rsidRPr="00D418F6">
              <w:t>33,37</w:t>
            </w:r>
          </w:p>
        </w:tc>
      </w:tr>
      <w:tr w:rsidR="009C5AA8" w:rsidRPr="00D418F6" w:rsidTr="00601457">
        <w:tc>
          <w:tcPr>
            <w:tcW w:w="5292" w:type="dxa"/>
            <w:vMerge/>
            <w:tcBorders>
              <w:top w:val="single" w:sz="4" w:space="0" w:color="auto"/>
              <w:bottom w:val="single" w:sz="4" w:space="0" w:color="auto"/>
              <w:right w:val="single" w:sz="4" w:space="0" w:color="auto"/>
            </w:tcBorders>
          </w:tcPr>
          <w:p w:rsidR="009C5AA8" w:rsidRPr="00D418F6" w:rsidRDefault="009C5AA8" w:rsidP="00601457">
            <w:pPr>
              <w:pStyle w:val="ab"/>
            </w:pPr>
          </w:p>
        </w:tc>
        <w:tc>
          <w:tcPr>
            <w:tcW w:w="1548" w:type="dxa"/>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ab"/>
              <w:jc w:val="center"/>
            </w:pPr>
            <w:r w:rsidRPr="00D418F6">
              <w:t>2027</w:t>
            </w:r>
          </w:p>
        </w:tc>
        <w:tc>
          <w:tcPr>
            <w:tcW w:w="2516" w:type="dxa"/>
            <w:tcBorders>
              <w:top w:val="single" w:sz="4" w:space="0" w:color="auto"/>
              <w:left w:val="single" w:sz="4" w:space="0" w:color="auto"/>
              <w:bottom w:val="single" w:sz="4" w:space="0" w:color="auto"/>
            </w:tcBorders>
          </w:tcPr>
          <w:p w:rsidR="009C5AA8" w:rsidRPr="00D418F6" w:rsidRDefault="009C5AA8" w:rsidP="00601457">
            <w:pPr>
              <w:pStyle w:val="ab"/>
              <w:jc w:val="center"/>
            </w:pPr>
            <w:r w:rsidRPr="00D418F6">
              <w:t>34,70</w:t>
            </w:r>
          </w:p>
        </w:tc>
      </w:tr>
      <w:tr w:rsidR="009C5AA8" w:rsidRPr="00D418F6" w:rsidTr="00601457">
        <w:tc>
          <w:tcPr>
            <w:tcW w:w="5292" w:type="dxa"/>
            <w:vMerge/>
            <w:tcBorders>
              <w:top w:val="single" w:sz="4" w:space="0" w:color="auto"/>
              <w:bottom w:val="single" w:sz="4" w:space="0" w:color="auto"/>
              <w:right w:val="single" w:sz="4" w:space="0" w:color="auto"/>
            </w:tcBorders>
          </w:tcPr>
          <w:p w:rsidR="009C5AA8" w:rsidRPr="00D418F6" w:rsidRDefault="009C5AA8" w:rsidP="00601457">
            <w:pPr>
              <w:pStyle w:val="ab"/>
            </w:pPr>
          </w:p>
        </w:tc>
        <w:tc>
          <w:tcPr>
            <w:tcW w:w="1548" w:type="dxa"/>
            <w:tcBorders>
              <w:top w:val="single" w:sz="4" w:space="0" w:color="auto"/>
              <w:left w:val="single" w:sz="4" w:space="0" w:color="auto"/>
              <w:bottom w:val="single" w:sz="4" w:space="0" w:color="auto"/>
              <w:right w:val="single" w:sz="4" w:space="0" w:color="auto"/>
            </w:tcBorders>
          </w:tcPr>
          <w:p w:rsidR="009C5AA8" w:rsidRPr="00723699" w:rsidRDefault="009C5AA8" w:rsidP="00601457">
            <w:pPr>
              <w:pStyle w:val="ab"/>
              <w:jc w:val="center"/>
            </w:pPr>
            <w:r w:rsidRPr="00723699">
              <w:t>2028</w:t>
            </w:r>
          </w:p>
        </w:tc>
        <w:tc>
          <w:tcPr>
            <w:tcW w:w="2516" w:type="dxa"/>
            <w:tcBorders>
              <w:top w:val="single" w:sz="4" w:space="0" w:color="auto"/>
              <w:left w:val="single" w:sz="4" w:space="0" w:color="auto"/>
              <w:bottom w:val="single" w:sz="4" w:space="0" w:color="auto"/>
            </w:tcBorders>
          </w:tcPr>
          <w:p w:rsidR="009C5AA8" w:rsidRPr="00D418F6" w:rsidRDefault="009C5AA8" w:rsidP="00601457">
            <w:pPr>
              <w:pStyle w:val="ab"/>
              <w:jc w:val="center"/>
            </w:pPr>
            <w:r w:rsidRPr="00D418F6">
              <w:t>36,09</w:t>
            </w:r>
          </w:p>
        </w:tc>
      </w:tr>
      <w:tr w:rsidR="009C5AA8" w:rsidRPr="00D418F6" w:rsidTr="00601457">
        <w:tc>
          <w:tcPr>
            <w:tcW w:w="5292" w:type="dxa"/>
            <w:vMerge/>
            <w:tcBorders>
              <w:top w:val="single" w:sz="4" w:space="0" w:color="auto"/>
              <w:bottom w:val="single" w:sz="4" w:space="0" w:color="auto"/>
              <w:right w:val="single" w:sz="4" w:space="0" w:color="auto"/>
            </w:tcBorders>
          </w:tcPr>
          <w:p w:rsidR="009C5AA8" w:rsidRPr="00D418F6" w:rsidRDefault="009C5AA8" w:rsidP="00601457">
            <w:pPr>
              <w:pStyle w:val="ab"/>
            </w:pPr>
          </w:p>
        </w:tc>
        <w:tc>
          <w:tcPr>
            <w:tcW w:w="1548" w:type="dxa"/>
            <w:tcBorders>
              <w:top w:val="single" w:sz="4" w:space="0" w:color="auto"/>
              <w:left w:val="single" w:sz="4" w:space="0" w:color="auto"/>
              <w:bottom w:val="single" w:sz="4" w:space="0" w:color="auto"/>
              <w:right w:val="single" w:sz="4" w:space="0" w:color="auto"/>
            </w:tcBorders>
          </w:tcPr>
          <w:p w:rsidR="009C5AA8" w:rsidRPr="00723699" w:rsidRDefault="009C5AA8" w:rsidP="00601457">
            <w:pPr>
              <w:pStyle w:val="ab"/>
              <w:jc w:val="center"/>
            </w:pPr>
            <w:r w:rsidRPr="00723699">
              <w:t>2029</w:t>
            </w:r>
          </w:p>
        </w:tc>
        <w:tc>
          <w:tcPr>
            <w:tcW w:w="2516" w:type="dxa"/>
            <w:tcBorders>
              <w:top w:val="single" w:sz="4" w:space="0" w:color="auto"/>
              <w:left w:val="single" w:sz="4" w:space="0" w:color="auto"/>
              <w:bottom w:val="single" w:sz="4" w:space="0" w:color="auto"/>
            </w:tcBorders>
          </w:tcPr>
          <w:p w:rsidR="009C5AA8" w:rsidRPr="00D418F6" w:rsidRDefault="009C5AA8" w:rsidP="00601457">
            <w:pPr>
              <w:pStyle w:val="ab"/>
              <w:jc w:val="center"/>
            </w:pPr>
            <w:r w:rsidRPr="00D418F6">
              <w:t>37,53</w:t>
            </w:r>
          </w:p>
        </w:tc>
      </w:tr>
      <w:tr w:rsidR="009C5AA8" w:rsidRPr="00D418F6" w:rsidTr="00601457">
        <w:tc>
          <w:tcPr>
            <w:tcW w:w="5292" w:type="dxa"/>
            <w:vMerge w:val="restart"/>
            <w:tcBorders>
              <w:top w:val="single" w:sz="4" w:space="0" w:color="auto"/>
              <w:bottom w:val="single" w:sz="4" w:space="0" w:color="auto"/>
              <w:right w:val="single" w:sz="4" w:space="0" w:color="auto"/>
            </w:tcBorders>
          </w:tcPr>
          <w:p w:rsidR="009C5AA8" w:rsidRPr="00D418F6" w:rsidRDefault="009C5AA8" w:rsidP="00601457">
            <w:pPr>
              <w:pStyle w:val="ac"/>
            </w:pPr>
            <w:r w:rsidRPr="00D418F6">
              <w:t xml:space="preserve">Транспортные средства категорий В и D массой </w:t>
            </w:r>
            <w:r w:rsidRPr="00D418F6">
              <w:lastRenderedPageBreak/>
              <w:t>до 3,5 тонн</w:t>
            </w:r>
          </w:p>
        </w:tc>
        <w:tc>
          <w:tcPr>
            <w:tcW w:w="1548" w:type="dxa"/>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ab"/>
              <w:jc w:val="center"/>
            </w:pPr>
            <w:r w:rsidRPr="00D418F6">
              <w:lastRenderedPageBreak/>
              <w:t>2026</w:t>
            </w:r>
          </w:p>
        </w:tc>
        <w:tc>
          <w:tcPr>
            <w:tcW w:w="2516" w:type="dxa"/>
            <w:tcBorders>
              <w:top w:val="single" w:sz="4" w:space="0" w:color="auto"/>
              <w:left w:val="single" w:sz="4" w:space="0" w:color="auto"/>
              <w:bottom w:val="single" w:sz="4" w:space="0" w:color="auto"/>
            </w:tcBorders>
          </w:tcPr>
          <w:p w:rsidR="009C5AA8" w:rsidRPr="00D418F6" w:rsidRDefault="009C5AA8" w:rsidP="00601457">
            <w:pPr>
              <w:pStyle w:val="ab"/>
              <w:jc w:val="center"/>
            </w:pPr>
            <w:r w:rsidRPr="00D418F6">
              <w:t>66,74</w:t>
            </w:r>
          </w:p>
        </w:tc>
      </w:tr>
      <w:tr w:rsidR="009C5AA8" w:rsidRPr="00D418F6" w:rsidTr="00601457">
        <w:tc>
          <w:tcPr>
            <w:tcW w:w="5292" w:type="dxa"/>
            <w:vMerge/>
            <w:tcBorders>
              <w:top w:val="single" w:sz="4" w:space="0" w:color="auto"/>
              <w:bottom w:val="single" w:sz="4" w:space="0" w:color="auto"/>
              <w:right w:val="single" w:sz="4" w:space="0" w:color="auto"/>
            </w:tcBorders>
          </w:tcPr>
          <w:p w:rsidR="009C5AA8" w:rsidRPr="00D418F6" w:rsidRDefault="009C5AA8" w:rsidP="00601457">
            <w:pPr>
              <w:pStyle w:val="ab"/>
            </w:pPr>
          </w:p>
        </w:tc>
        <w:tc>
          <w:tcPr>
            <w:tcW w:w="1548" w:type="dxa"/>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ab"/>
              <w:jc w:val="center"/>
            </w:pPr>
            <w:r w:rsidRPr="00D418F6">
              <w:t>2027</w:t>
            </w:r>
          </w:p>
        </w:tc>
        <w:tc>
          <w:tcPr>
            <w:tcW w:w="2516" w:type="dxa"/>
            <w:tcBorders>
              <w:top w:val="single" w:sz="4" w:space="0" w:color="auto"/>
              <w:left w:val="single" w:sz="4" w:space="0" w:color="auto"/>
              <w:bottom w:val="single" w:sz="4" w:space="0" w:color="auto"/>
            </w:tcBorders>
          </w:tcPr>
          <w:p w:rsidR="009C5AA8" w:rsidRPr="00D418F6" w:rsidRDefault="009C5AA8" w:rsidP="00601457">
            <w:pPr>
              <w:pStyle w:val="ab"/>
              <w:jc w:val="center"/>
            </w:pPr>
            <w:r w:rsidRPr="00D418F6">
              <w:t>69,41</w:t>
            </w:r>
          </w:p>
        </w:tc>
      </w:tr>
      <w:tr w:rsidR="009C5AA8" w:rsidRPr="00D418F6" w:rsidTr="00601457">
        <w:tc>
          <w:tcPr>
            <w:tcW w:w="5292" w:type="dxa"/>
            <w:vMerge/>
            <w:tcBorders>
              <w:top w:val="single" w:sz="4" w:space="0" w:color="auto"/>
              <w:bottom w:val="single" w:sz="4" w:space="0" w:color="auto"/>
              <w:right w:val="single" w:sz="4" w:space="0" w:color="auto"/>
            </w:tcBorders>
          </w:tcPr>
          <w:p w:rsidR="009C5AA8" w:rsidRPr="00D418F6" w:rsidRDefault="009C5AA8" w:rsidP="00601457">
            <w:pPr>
              <w:pStyle w:val="ab"/>
            </w:pPr>
          </w:p>
        </w:tc>
        <w:tc>
          <w:tcPr>
            <w:tcW w:w="1548" w:type="dxa"/>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ab"/>
              <w:jc w:val="center"/>
            </w:pPr>
            <w:r w:rsidRPr="00D418F6">
              <w:t>2028</w:t>
            </w:r>
          </w:p>
        </w:tc>
        <w:tc>
          <w:tcPr>
            <w:tcW w:w="2516" w:type="dxa"/>
            <w:tcBorders>
              <w:top w:val="single" w:sz="4" w:space="0" w:color="auto"/>
              <w:left w:val="single" w:sz="4" w:space="0" w:color="auto"/>
              <w:bottom w:val="single" w:sz="4" w:space="0" w:color="auto"/>
            </w:tcBorders>
          </w:tcPr>
          <w:p w:rsidR="009C5AA8" w:rsidRPr="00D418F6" w:rsidRDefault="009C5AA8" w:rsidP="00601457">
            <w:pPr>
              <w:pStyle w:val="ab"/>
              <w:jc w:val="center"/>
            </w:pPr>
            <w:r w:rsidRPr="00D418F6">
              <w:t>72,19</w:t>
            </w:r>
          </w:p>
        </w:tc>
      </w:tr>
      <w:tr w:rsidR="009C5AA8" w:rsidRPr="00D418F6" w:rsidTr="00601457">
        <w:tc>
          <w:tcPr>
            <w:tcW w:w="5292" w:type="dxa"/>
            <w:vMerge/>
            <w:tcBorders>
              <w:top w:val="single" w:sz="4" w:space="0" w:color="auto"/>
              <w:bottom w:val="single" w:sz="4" w:space="0" w:color="auto"/>
              <w:right w:val="single" w:sz="4" w:space="0" w:color="auto"/>
            </w:tcBorders>
          </w:tcPr>
          <w:p w:rsidR="009C5AA8" w:rsidRPr="00D418F6" w:rsidRDefault="009C5AA8" w:rsidP="00601457">
            <w:pPr>
              <w:pStyle w:val="ab"/>
            </w:pPr>
          </w:p>
        </w:tc>
        <w:tc>
          <w:tcPr>
            <w:tcW w:w="1548" w:type="dxa"/>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ab"/>
              <w:jc w:val="center"/>
            </w:pPr>
            <w:r w:rsidRPr="00D418F6">
              <w:t>2029</w:t>
            </w:r>
          </w:p>
        </w:tc>
        <w:tc>
          <w:tcPr>
            <w:tcW w:w="2516" w:type="dxa"/>
            <w:tcBorders>
              <w:top w:val="single" w:sz="4" w:space="0" w:color="auto"/>
              <w:left w:val="single" w:sz="4" w:space="0" w:color="auto"/>
              <w:bottom w:val="single" w:sz="4" w:space="0" w:color="auto"/>
            </w:tcBorders>
          </w:tcPr>
          <w:p w:rsidR="009C5AA8" w:rsidRPr="00D418F6" w:rsidRDefault="009C5AA8" w:rsidP="00601457">
            <w:pPr>
              <w:pStyle w:val="ab"/>
              <w:jc w:val="center"/>
            </w:pPr>
            <w:r w:rsidRPr="00D418F6">
              <w:t>75,08</w:t>
            </w:r>
          </w:p>
        </w:tc>
      </w:tr>
      <w:tr w:rsidR="009C5AA8" w:rsidRPr="00D418F6" w:rsidTr="00601457">
        <w:tc>
          <w:tcPr>
            <w:tcW w:w="5292" w:type="dxa"/>
            <w:vMerge w:val="restart"/>
            <w:tcBorders>
              <w:top w:val="single" w:sz="4" w:space="0" w:color="auto"/>
              <w:bottom w:val="single" w:sz="4" w:space="0" w:color="auto"/>
              <w:right w:val="single" w:sz="4" w:space="0" w:color="auto"/>
            </w:tcBorders>
          </w:tcPr>
          <w:p w:rsidR="009C5AA8" w:rsidRPr="00D418F6" w:rsidRDefault="009C5AA8" w:rsidP="00601457">
            <w:pPr>
              <w:pStyle w:val="ac"/>
            </w:pPr>
            <w:r w:rsidRPr="00D418F6">
              <w:t>Транспортные средства категорий D массой более 3,5 тонн, С и Е и негабаритные транспортные средства</w:t>
            </w:r>
          </w:p>
        </w:tc>
        <w:tc>
          <w:tcPr>
            <w:tcW w:w="1548" w:type="dxa"/>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ab"/>
              <w:jc w:val="center"/>
            </w:pPr>
            <w:r w:rsidRPr="00D418F6">
              <w:t>2026</w:t>
            </w:r>
          </w:p>
        </w:tc>
        <w:tc>
          <w:tcPr>
            <w:tcW w:w="2516" w:type="dxa"/>
            <w:tcBorders>
              <w:top w:val="single" w:sz="4" w:space="0" w:color="auto"/>
              <w:left w:val="single" w:sz="4" w:space="0" w:color="auto"/>
              <w:bottom w:val="single" w:sz="4" w:space="0" w:color="auto"/>
            </w:tcBorders>
          </w:tcPr>
          <w:p w:rsidR="009C5AA8" w:rsidRPr="00D418F6" w:rsidRDefault="009C5AA8" w:rsidP="00601457">
            <w:pPr>
              <w:pStyle w:val="ab"/>
              <w:jc w:val="center"/>
            </w:pPr>
            <w:r w:rsidRPr="00D418F6">
              <w:t>75,43</w:t>
            </w:r>
          </w:p>
        </w:tc>
      </w:tr>
      <w:tr w:rsidR="009C5AA8" w:rsidRPr="00D418F6" w:rsidTr="00601457">
        <w:tc>
          <w:tcPr>
            <w:tcW w:w="5292" w:type="dxa"/>
            <w:vMerge/>
            <w:tcBorders>
              <w:top w:val="single" w:sz="4" w:space="0" w:color="auto"/>
              <w:bottom w:val="single" w:sz="4" w:space="0" w:color="auto"/>
              <w:right w:val="single" w:sz="4" w:space="0" w:color="auto"/>
            </w:tcBorders>
          </w:tcPr>
          <w:p w:rsidR="009C5AA8" w:rsidRPr="00D418F6" w:rsidRDefault="009C5AA8" w:rsidP="00601457">
            <w:pPr>
              <w:pStyle w:val="ab"/>
            </w:pPr>
          </w:p>
        </w:tc>
        <w:tc>
          <w:tcPr>
            <w:tcW w:w="1548" w:type="dxa"/>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ab"/>
              <w:jc w:val="center"/>
            </w:pPr>
            <w:r w:rsidRPr="00D418F6">
              <w:t>2027</w:t>
            </w:r>
          </w:p>
        </w:tc>
        <w:tc>
          <w:tcPr>
            <w:tcW w:w="2516" w:type="dxa"/>
            <w:tcBorders>
              <w:top w:val="single" w:sz="4" w:space="0" w:color="auto"/>
              <w:left w:val="single" w:sz="4" w:space="0" w:color="auto"/>
              <w:bottom w:val="single" w:sz="4" w:space="0" w:color="auto"/>
            </w:tcBorders>
          </w:tcPr>
          <w:p w:rsidR="009C5AA8" w:rsidRPr="00D418F6" w:rsidRDefault="009C5AA8" w:rsidP="00601457">
            <w:pPr>
              <w:pStyle w:val="ab"/>
              <w:jc w:val="center"/>
            </w:pPr>
            <w:r w:rsidRPr="00D418F6">
              <w:t>78,45</w:t>
            </w:r>
          </w:p>
        </w:tc>
      </w:tr>
      <w:tr w:rsidR="009C5AA8" w:rsidRPr="00D418F6" w:rsidTr="00601457">
        <w:tc>
          <w:tcPr>
            <w:tcW w:w="5292" w:type="dxa"/>
            <w:vMerge/>
            <w:tcBorders>
              <w:top w:val="single" w:sz="4" w:space="0" w:color="auto"/>
              <w:bottom w:val="single" w:sz="4" w:space="0" w:color="auto"/>
              <w:right w:val="single" w:sz="4" w:space="0" w:color="auto"/>
            </w:tcBorders>
          </w:tcPr>
          <w:p w:rsidR="009C5AA8" w:rsidRPr="00D418F6" w:rsidRDefault="009C5AA8" w:rsidP="00601457">
            <w:pPr>
              <w:pStyle w:val="ab"/>
            </w:pPr>
          </w:p>
        </w:tc>
        <w:tc>
          <w:tcPr>
            <w:tcW w:w="1548" w:type="dxa"/>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ab"/>
              <w:jc w:val="center"/>
            </w:pPr>
            <w:r w:rsidRPr="00D418F6">
              <w:t>2028</w:t>
            </w:r>
          </w:p>
        </w:tc>
        <w:tc>
          <w:tcPr>
            <w:tcW w:w="2516" w:type="dxa"/>
            <w:tcBorders>
              <w:top w:val="single" w:sz="4" w:space="0" w:color="auto"/>
              <w:left w:val="single" w:sz="4" w:space="0" w:color="auto"/>
              <w:bottom w:val="single" w:sz="4" w:space="0" w:color="auto"/>
            </w:tcBorders>
          </w:tcPr>
          <w:p w:rsidR="009C5AA8" w:rsidRPr="00D418F6" w:rsidRDefault="009C5AA8" w:rsidP="00601457">
            <w:pPr>
              <w:pStyle w:val="ab"/>
              <w:jc w:val="center"/>
            </w:pPr>
            <w:r w:rsidRPr="00D418F6">
              <w:t>81,59</w:t>
            </w:r>
          </w:p>
        </w:tc>
      </w:tr>
      <w:tr w:rsidR="009C5AA8" w:rsidRPr="00D418F6" w:rsidTr="00601457">
        <w:tc>
          <w:tcPr>
            <w:tcW w:w="5292" w:type="dxa"/>
            <w:vMerge/>
            <w:tcBorders>
              <w:top w:val="single" w:sz="4" w:space="0" w:color="auto"/>
              <w:bottom w:val="single" w:sz="4" w:space="0" w:color="auto"/>
              <w:right w:val="single" w:sz="4" w:space="0" w:color="auto"/>
            </w:tcBorders>
          </w:tcPr>
          <w:p w:rsidR="009C5AA8" w:rsidRPr="00D418F6" w:rsidRDefault="009C5AA8" w:rsidP="00601457">
            <w:pPr>
              <w:pStyle w:val="ab"/>
            </w:pPr>
          </w:p>
        </w:tc>
        <w:tc>
          <w:tcPr>
            <w:tcW w:w="1548" w:type="dxa"/>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ab"/>
              <w:jc w:val="center"/>
            </w:pPr>
            <w:r w:rsidRPr="00D418F6">
              <w:t>2029</w:t>
            </w:r>
          </w:p>
        </w:tc>
        <w:tc>
          <w:tcPr>
            <w:tcW w:w="2516" w:type="dxa"/>
            <w:tcBorders>
              <w:top w:val="single" w:sz="4" w:space="0" w:color="auto"/>
              <w:left w:val="single" w:sz="4" w:space="0" w:color="auto"/>
              <w:bottom w:val="single" w:sz="4" w:space="0" w:color="auto"/>
            </w:tcBorders>
          </w:tcPr>
          <w:p w:rsidR="009C5AA8" w:rsidRPr="00D418F6" w:rsidRDefault="009C5AA8" w:rsidP="00601457">
            <w:pPr>
              <w:pStyle w:val="ab"/>
              <w:jc w:val="center"/>
            </w:pPr>
            <w:r w:rsidRPr="00D418F6">
              <w:t>84,85</w:t>
            </w:r>
          </w:p>
        </w:tc>
      </w:tr>
    </w:tbl>
    <w:p w:rsidR="009C5AA8" w:rsidRPr="00D418F6" w:rsidRDefault="009C5AA8" w:rsidP="009C5AA8">
      <w:pPr>
        <w:spacing w:after="0" w:line="240" w:lineRule="auto"/>
        <w:ind w:firstLine="708"/>
        <w:jc w:val="both"/>
        <w:rPr>
          <w:rFonts w:ascii="Times New Roman" w:hAnsi="Times New Roman" w:cs="Times New Roman"/>
          <w:sz w:val="28"/>
          <w:szCs w:val="28"/>
        </w:rPr>
      </w:pPr>
    </w:p>
    <w:p w:rsidR="009C5AA8" w:rsidRPr="00D418F6" w:rsidRDefault="009C5AA8" w:rsidP="009C5AA8">
      <w:pPr>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r w:rsidRPr="00D418F6">
        <w:rPr>
          <w:rFonts w:ascii="Times New Roman" w:hAnsi="Times New Roman" w:cs="Times New Roman"/>
          <w:sz w:val="28"/>
          <w:szCs w:val="28"/>
        </w:rPr>
        <w:t xml:space="preserve">2.5. </w:t>
      </w:r>
      <w:r w:rsidRPr="00D418F6">
        <w:rPr>
          <w:rFonts w:ascii="Times New Roman" w:eastAsiaTheme="minorHAnsi" w:hAnsi="Times New Roman" w:cs="Times New Roman"/>
          <w:bCs/>
          <w:sz w:val="28"/>
          <w:szCs w:val="28"/>
          <w:lang w:eastAsia="en-US"/>
        </w:rPr>
        <w:t xml:space="preserve">Величина понижения </w:t>
      </w:r>
      <w:r w:rsidR="00280625">
        <w:rPr>
          <w:rFonts w:ascii="Times New Roman" w:eastAsiaTheme="minorHAnsi" w:hAnsi="Times New Roman" w:cs="Times New Roman"/>
          <w:bCs/>
          <w:sz w:val="28"/>
          <w:szCs w:val="28"/>
          <w:lang w:eastAsia="en-US"/>
        </w:rPr>
        <w:t xml:space="preserve">начальной </w:t>
      </w:r>
      <w:r w:rsidRPr="00D418F6">
        <w:rPr>
          <w:rFonts w:ascii="Times New Roman" w:eastAsiaTheme="minorHAnsi" w:hAnsi="Times New Roman" w:cs="Times New Roman"/>
          <w:bCs/>
          <w:sz w:val="28"/>
          <w:szCs w:val="28"/>
          <w:lang w:eastAsia="en-US"/>
        </w:rPr>
        <w:t>максимальной цены аукциона составляет 1 процент от начальной максимальной цены пред</w:t>
      </w:r>
      <w:r w:rsidR="000E28CF">
        <w:rPr>
          <w:rFonts w:ascii="Times New Roman" w:eastAsiaTheme="minorHAnsi" w:hAnsi="Times New Roman" w:cs="Times New Roman"/>
          <w:bCs/>
          <w:sz w:val="28"/>
          <w:szCs w:val="28"/>
          <w:lang w:eastAsia="en-US"/>
        </w:rPr>
        <w:t>мета аукциона в соответствии с «</w:t>
      </w:r>
      <w:r w:rsidRPr="00D418F6">
        <w:rPr>
          <w:rFonts w:ascii="Times New Roman" w:eastAsiaTheme="minorHAnsi" w:hAnsi="Times New Roman" w:cs="Times New Roman"/>
          <w:bCs/>
          <w:sz w:val="28"/>
          <w:szCs w:val="28"/>
          <w:lang w:eastAsia="en-US"/>
        </w:rPr>
        <w:t>шагом аукциона</w:t>
      </w:r>
      <w:r w:rsidR="000E28CF">
        <w:rPr>
          <w:rFonts w:ascii="Times New Roman" w:eastAsiaTheme="minorHAnsi" w:hAnsi="Times New Roman" w:cs="Times New Roman"/>
          <w:bCs/>
          <w:sz w:val="28"/>
          <w:szCs w:val="28"/>
          <w:lang w:eastAsia="en-US"/>
        </w:rPr>
        <w:t>»</w:t>
      </w:r>
      <w:r w:rsidRPr="00D418F6">
        <w:rPr>
          <w:rFonts w:ascii="Times New Roman" w:eastAsiaTheme="minorHAnsi" w:hAnsi="Times New Roman" w:cs="Times New Roman"/>
          <w:bCs/>
          <w:sz w:val="28"/>
          <w:szCs w:val="28"/>
          <w:lang w:eastAsia="en-US"/>
        </w:rPr>
        <w:t>.</w:t>
      </w:r>
    </w:p>
    <w:p w:rsidR="009C5AA8" w:rsidRPr="00D418F6" w:rsidRDefault="009C5AA8" w:rsidP="009C5AA8">
      <w:pPr>
        <w:widowControl w:val="0"/>
        <w:autoSpaceDE w:val="0"/>
        <w:autoSpaceDN w:val="0"/>
        <w:spacing w:after="0" w:line="240" w:lineRule="auto"/>
        <w:ind w:firstLine="709"/>
        <w:jc w:val="both"/>
        <w:rPr>
          <w:rFonts w:ascii="Times New Roman" w:eastAsiaTheme="minorHAnsi" w:hAnsi="Times New Roman" w:cs="Times New Roman"/>
          <w:bCs/>
          <w:sz w:val="28"/>
          <w:szCs w:val="28"/>
          <w:lang w:eastAsia="en-US"/>
        </w:rPr>
      </w:pPr>
      <w:r w:rsidRPr="00D418F6">
        <w:rPr>
          <w:rFonts w:ascii="Times New Roman" w:eastAsiaTheme="minorHAnsi" w:hAnsi="Times New Roman" w:cs="Times New Roman"/>
          <w:bCs/>
          <w:sz w:val="28"/>
          <w:szCs w:val="28"/>
          <w:lang w:eastAsia="en-US"/>
        </w:rPr>
        <w:t xml:space="preserve">2.6. </w:t>
      </w:r>
      <w:bookmarkStart w:id="0" w:name="_Hlk119330478"/>
      <w:r w:rsidRPr="00D418F6">
        <w:rPr>
          <w:rFonts w:ascii="Times New Roman" w:eastAsiaTheme="minorHAnsi" w:hAnsi="Times New Roman" w:cs="Times New Roman"/>
          <w:bCs/>
          <w:sz w:val="28"/>
          <w:szCs w:val="28"/>
          <w:lang w:eastAsia="en-US"/>
        </w:rPr>
        <w:t>Минимальная цена предмета аукциона устанавливается в размере 50% от базового тарифа. Цена предмета аукциона не может быть снижена до размера ниже ее минимального значения.</w:t>
      </w:r>
    </w:p>
    <w:p w:rsidR="009C5AA8" w:rsidRPr="00D418F6" w:rsidRDefault="009C5AA8" w:rsidP="009C5AA8">
      <w:pPr>
        <w:widowControl w:val="0"/>
        <w:autoSpaceDE w:val="0"/>
        <w:autoSpaceDN w:val="0"/>
        <w:spacing w:after="0" w:line="240" w:lineRule="auto"/>
        <w:ind w:firstLine="709"/>
        <w:jc w:val="both"/>
        <w:rPr>
          <w:rFonts w:ascii="Times New Roman" w:eastAsiaTheme="minorHAnsi" w:hAnsi="Times New Roman" w:cs="Times New Roman"/>
          <w:bCs/>
          <w:sz w:val="28"/>
          <w:szCs w:val="28"/>
          <w:lang w:eastAsia="en-US"/>
        </w:rPr>
      </w:pPr>
      <w:r w:rsidRPr="00D418F6">
        <w:rPr>
          <w:rFonts w:ascii="Times New Roman" w:eastAsiaTheme="minorHAnsi" w:hAnsi="Times New Roman" w:cs="Times New Roman"/>
          <w:bCs/>
          <w:sz w:val="28"/>
          <w:szCs w:val="28"/>
          <w:lang w:eastAsia="en-US"/>
        </w:rPr>
        <w:t xml:space="preserve">2.7. Сведения о минимально необходимом количестве мест для размещения задержанных транспортных средств: </w:t>
      </w:r>
      <w:r w:rsidRPr="00D418F6">
        <w:rPr>
          <w:rFonts w:ascii="Times New Roman" w:hAnsi="Times New Roman" w:cs="Times New Roman"/>
          <w:sz w:val="28"/>
          <w:szCs w:val="28"/>
        </w:rPr>
        <w:t>4 транспортных средства, с учетом следующих геометрических параметров парковочных мест:</w:t>
      </w:r>
    </w:p>
    <w:p w:rsidR="009C5AA8" w:rsidRPr="00D418F6" w:rsidRDefault="009C5AA8" w:rsidP="009C5AA8">
      <w:pPr>
        <w:widowControl w:val="0"/>
        <w:autoSpaceDE w:val="0"/>
        <w:autoSpaceDN w:val="0"/>
        <w:spacing w:after="0" w:line="240" w:lineRule="auto"/>
        <w:ind w:firstLine="709"/>
        <w:jc w:val="both"/>
        <w:rPr>
          <w:rFonts w:ascii="Times New Roman" w:eastAsiaTheme="minorHAnsi" w:hAnsi="Times New Roman" w:cs="Times New Roman"/>
          <w:bCs/>
          <w:sz w:val="28"/>
          <w:szCs w:val="28"/>
          <w:lang w:eastAsia="en-US"/>
        </w:rPr>
      </w:pPr>
    </w:p>
    <w:tbl>
      <w:tblPr>
        <w:tblW w:w="0" w:type="auto"/>
        <w:jc w:val="center"/>
        <w:tblCellMar>
          <w:top w:w="102" w:type="dxa"/>
          <w:left w:w="62" w:type="dxa"/>
          <w:bottom w:w="102" w:type="dxa"/>
          <w:right w:w="62" w:type="dxa"/>
        </w:tblCellMar>
        <w:tblLook w:val="0000" w:firstRow="0" w:lastRow="0" w:firstColumn="0" w:lastColumn="0" w:noHBand="0" w:noVBand="0"/>
      </w:tblPr>
      <w:tblGrid>
        <w:gridCol w:w="3586"/>
        <w:gridCol w:w="1319"/>
        <w:gridCol w:w="1193"/>
        <w:gridCol w:w="1220"/>
        <w:gridCol w:w="1002"/>
      </w:tblGrid>
      <w:tr w:rsidR="009C5AA8" w:rsidRPr="00D418F6" w:rsidTr="00601457">
        <w:trPr>
          <w:trHeight w:val="429"/>
          <w:jc w:val="center"/>
        </w:trPr>
        <w:tc>
          <w:tcPr>
            <w:tcW w:w="0" w:type="auto"/>
            <w:gridSpan w:val="2"/>
            <w:vMerge w:val="restart"/>
            <w:tcBorders>
              <w:top w:val="single" w:sz="4" w:space="0" w:color="auto"/>
              <w:left w:val="single" w:sz="4" w:space="0" w:color="auto"/>
              <w:bottom w:val="single" w:sz="4" w:space="0" w:color="auto"/>
              <w:right w:val="single" w:sz="4" w:space="0" w:color="auto"/>
            </w:tcBorders>
            <w:vAlign w:val="center"/>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Назначение парковочного места</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Параметры парковочного места</w:t>
            </w:r>
          </w:p>
        </w:tc>
      </w:tr>
      <w:tr w:rsidR="009C5AA8" w:rsidRPr="00D418F6" w:rsidTr="00601457">
        <w:trPr>
          <w:trHeight w:val="145"/>
          <w:jc w:val="center"/>
        </w:trPr>
        <w:tc>
          <w:tcPr>
            <w:tcW w:w="0" w:type="auto"/>
            <w:gridSpan w:val="2"/>
            <w:vMerge/>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ширина, м</w:t>
            </w:r>
          </w:p>
        </w:tc>
        <w:tc>
          <w:tcPr>
            <w:tcW w:w="0" w:type="auto"/>
            <w:tcBorders>
              <w:top w:val="single" w:sz="4" w:space="0" w:color="auto"/>
              <w:left w:val="single" w:sz="4" w:space="0" w:color="auto"/>
              <w:bottom w:val="single" w:sz="4" w:space="0" w:color="auto"/>
              <w:right w:val="single" w:sz="4" w:space="0" w:color="auto"/>
            </w:tcBorders>
            <w:vAlign w:val="center"/>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глубина, м</w:t>
            </w:r>
          </w:p>
        </w:tc>
        <w:tc>
          <w:tcPr>
            <w:tcW w:w="0" w:type="auto"/>
            <w:tcBorders>
              <w:top w:val="single" w:sz="4" w:space="0" w:color="auto"/>
              <w:left w:val="single" w:sz="4" w:space="0" w:color="auto"/>
              <w:bottom w:val="single" w:sz="4" w:space="0" w:color="auto"/>
              <w:right w:val="single" w:sz="4" w:space="0" w:color="auto"/>
            </w:tcBorders>
            <w:vAlign w:val="center"/>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длина, м</w:t>
            </w:r>
          </w:p>
        </w:tc>
      </w:tr>
      <w:tr w:rsidR="009C5AA8" w:rsidRPr="00D418F6" w:rsidTr="00601457">
        <w:trPr>
          <w:trHeight w:val="429"/>
          <w:jc w:val="center"/>
        </w:trPr>
        <w:tc>
          <w:tcPr>
            <w:tcW w:w="0" w:type="auto"/>
            <w:vMerge w:val="restart"/>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Легковой автомобиль</w:t>
            </w:r>
          </w:p>
        </w:tc>
        <w:tc>
          <w:tcPr>
            <w:tcW w:w="0" w:type="auto"/>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косое</w:t>
            </w:r>
          </w:p>
        </w:tc>
        <w:tc>
          <w:tcPr>
            <w:tcW w:w="0" w:type="auto"/>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2,50</w:t>
            </w:r>
          </w:p>
        </w:tc>
        <w:tc>
          <w:tcPr>
            <w:tcW w:w="0" w:type="auto"/>
            <w:vMerge w:val="restart"/>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5,50</w:t>
            </w:r>
          </w:p>
        </w:tc>
        <w:tc>
          <w:tcPr>
            <w:tcW w:w="0" w:type="auto"/>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5,25</w:t>
            </w:r>
          </w:p>
        </w:tc>
      </w:tr>
      <w:tr w:rsidR="009C5AA8" w:rsidRPr="00D418F6" w:rsidTr="00601457">
        <w:trPr>
          <w:trHeight w:val="145"/>
          <w:jc w:val="center"/>
        </w:trPr>
        <w:tc>
          <w:tcPr>
            <w:tcW w:w="0" w:type="auto"/>
            <w:vMerge/>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продольное</w:t>
            </w:r>
          </w:p>
        </w:tc>
        <w:tc>
          <w:tcPr>
            <w:tcW w:w="0" w:type="auto"/>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2,50</w:t>
            </w:r>
          </w:p>
        </w:tc>
        <w:tc>
          <w:tcPr>
            <w:tcW w:w="0" w:type="auto"/>
            <w:vMerge/>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6,00</w:t>
            </w:r>
          </w:p>
        </w:tc>
      </w:tr>
      <w:tr w:rsidR="009C5AA8" w:rsidRPr="00D418F6" w:rsidTr="00601457">
        <w:trPr>
          <w:trHeight w:val="429"/>
          <w:jc w:val="center"/>
        </w:trPr>
        <w:tc>
          <w:tcPr>
            <w:tcW w:w="0" w:type="auto"/>
            <w:vMerge w:val="restart"/>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Грузовой автомобиль</w:t>
            </w:r>
          </w:p>
        </w:tc>
        <w:tc>
          <w:tcPr>
            <w:tcW w:w="0" w:type="auto"/>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косое</w:t>
            </w:r>
          </w:p>
        </w:tc>
        <w:tc>
          <w:tcPr>
            <w:tcW w:w="0" w:type="auto"/>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3,50</w:t>
            </w:r>
          </w:p>
        </w:tc>
        <w:tc>
          <w:tcPr>
            <w:tcW w:w="0" w:type="auto"/>
            <w:vMerge w:val="restart"/>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18,00</w:t>
            </w:r>
          </w:p>
        </w:tc>
        <w:tc>
          <w:tcPr>
            <w:tcW w:w="0" w:type="auto"/>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21,95</w:t>
            </w:r>
          </w:p>
        </w:tc>
      </w:tr>
      <w:tr w:rsidR="009C5AA8" w:rsidRPr="00D418F6" w:rsidTr="00601457">
        <w:trPr>
          <w:trHeight w:val="145"/>
          <w:jc w:val="center"/>
        </w:trPr>
        <w:tc>
          <w:tcPr>
            <w:tcW w:w="0" w:type="auto"/>
            <w:vMerge/>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продольное</w:t>
            </w:r>
          </w:p>
        </w:tc>
        <w:tc>
          <w:tcPr>
            <w:tcW w:w="0" w:type="auto"/>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3,50</w:t>
            </w:r>
          </w:p>
        </w:tc>
        <w:tc>
          <w:tcPr>
            <w:tcW w:w="0" w:type="auto"/>
            <w:vMerge/>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25,00</w:t>
            </w:r>
          </w:p>
        </w:tc>
      </w:tr>
      <w:tr w:rsidR="009C5AA8" w:rsidRPr="00D418F6" w:rsidTr="00601457">
        <w:trPr>
          <w:trHeight w:val="416"/>
          <w:jc w:val="center"/>
        </w:trPr>
        <w:tc>
          <w:tcPr>
            <w:tcW w:w="0" w:type="auto"/>
            <w:vMerge w:val="restart"/>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Автобус</w:t>
            </w:r>
          </w:p>
        </w:tc>
        <w:tc>
          <w:tcPr>
            <w:tcW w:w="0" w:type="auto"/>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косое</w:t>
            </w:r>
          </w:p>
        </w:tc>
        <w:tc>
          <w:tcPr>
            <w:tcW w:w="0" w:type="auto"/>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4,00</w:t>
            </w:r>
          </w:p>
        </w:tc>
        <w:tc>
          <w:tcPr>
            <w:tcW w:w="0" w:type="auto"/>
            <w:vMerge w:val="restart"/>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14,00</w:t>
            </w:r>
          </w:p>
        </w:tc>
        <w:tc>
          <w:tcPr>
            <w:tcW w:w="0" w:type="auto"/>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15,80</w:t>
            </w:r>
          </w:p>
        </w:tc>
      </w:tr>
      <w:tr w:rsidR="009C5AA8" w:rsidRPr="00D418F6" w:rsidTr="00601457">
        <w:trPr>
          <w:trHeight w:val="145"/>
          <w:jc w:val="center"/>
        </w:trPr>
        <w:tc>
          <w:tcPr>
            <w:tcW w:w="0" w:type="auto"/>
            <w:vMerge/>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продольное</w:t>
            </w:r>
          </w:p>
        </w:tc>
        <w:tc>
          <w:tcPr>
            <w:tcW w:w="0" w:type="auto"/>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3,50</w:t>
            </w:r>
          </w:p>
        </w:tc>
        <w:tc>
          <w:tcPr>
            <w:tcW w:w="0" w:type="auto"/>
            <w:vMerge/>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20,00</w:t>
            </w:r>
          </w:p>
        </w:tc>
      </w:tr>
      <w:tr w:rsidR="009C5AA8" w:rsidRPr="00D418F6" w:rsidTr="00601457">
        <w:trPr>
          <w:trHeight w:val="429"/>
          <w:jc w:val="center"/>
        </w:trPr>
        <w:tc>
          <w:tcPr>
            <w:tcW w:w="0" w:type="auto"/>
            <w:vMerge w:val="restart"/>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Легковой автомобиль с прицепом</w:t>
            </w:r>
          </w:p>
        </w:tc>
        <w:tc>
          <w:tcPr>
            <w:tcW w:w="0" w:type="auto"/>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косое</w:t>
            </w:r>
          </w:p>
        </w:tc>
        <w:tc>
          <w:tcPr>
            <w:tcW w:w="0" w:type="auto"/>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3,50</w:t>
            </w:r>
          </w:p>
        </w:tc>
        <w:tc>
          <w:tcPr>
            <w:tcW w:w="0" w:type="auto"/>
            <w:vMerge w:val="restart"/>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14,00</w:t>
            </w:r>
          </w:p>
        </w:tc>
        <w:tc>
          <w:tcPr>
            <w:tcW w:w="0" w:type="auto"/>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16,30</w:t>
            </w:r>
          </w:p>
        </w:tc>
      </w:tr>
      <w:tr w:rsidR="009C5AA8" w:rsidRPr="00D418F6" w:rsidTr="00601457">
        <w:trPr>
          <w:trHeight w:val="145"/>
          <w:jc w:val="center"/>
        </w:trPr>
        <w:tc>
          <w:tcPr>
            <w:tcW w:w="0" w:type="auto"/>
            <w:vMerge/>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продольное</w:t>
            </w:r>
          </w:p>
        </w:tc>
        <w:tc>
          <w:tcPr>
            <w:tcW w:w="0" w:type="auto"/>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3,50</w:t>
            </w:r>
          </w:p>
        </w:tc>
        <w:tc>
          <w:tcPr>
            <w:tcW w:w="0" w:type="auto"/>
            <w:vMerge/>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9C5AA8" w:rsidRPr="00D418F6" w:rsidRDefault="009C5AA8" w:rsidP="00601457">
            <w:pPr>
              <w:pStyle w:val="ConsPlusNormal"/>
              <w:jc w:val="center"/>
              <w:rPr>
                <w:rFonts w:ascii="Times New Roman" w:hAnsi="Times New Roman" w:cs="Times New Roman"/>
                <w:sz w:val="24"/>
                <w:szCs w:val="24"/>
              </w:rPr>
            </w:pPr>
            <w:r w:rsidRPr="00D418F6">
              <w:rPr>
                <w:rFonts w:ascii="Times New Roman" w:hAnsi="Times New Roman" w:cs="Times New Roman"/>
                <w:sz w:val="24"/>
                <w:szCs w:val="24"/>
              </w:rPr>
              <w:t>20,00</w:t>
            </w:r>
          </w:p>
        </w:tc>
      </w:tr>
    </w:tbl>
    <w:p w:rsidR="009C5AA8" w:rsidRPr="00D418F6" w:rsidRDefault="009C5AA8" w:rsidP="009C5AA8">
      <w:pPr>
        <w:widowControl w:val="0"/>
        <w:autoSpaceDE w:val="0"/>
        <w:autoSpaceDN w:val="0"/>
        <w:spacing w:after="0" w:line="240" w:lineRule="auto"/>
        <w:ind w:firstLine="709"/>
        <w:jc w:val="both"/>
        <w:rPr>
          <w:rFonts w:ascii="Times New Roman" w:eastAsiaTheme="minorHAnsi" w:hAnsi="Times New Roman" w:cs="Times New Roman"/>
          <w:bCs/>
          <w:sz w:val="28"/>
          <w:szCs w:val="28"/>
          <w:lang w:eastAsia="en-US"/>
        </w:rPr>
      </w:pPr>
    </w:p>
    <w:bookmarkEnd w:id="0"/>
    <w:p w:rsidR="009C5AA8" w:rsidRPr="00D418F6" w:rsidRDefault="009C5AA8" w:rsidP="009C5AA8">
      <w:pPr>
        <w:spacing w:after="0" w:line="240" w:lineRule="auto"/>
        <w:ind w:firstLine="709"/>
        <w:jc w:val="center"/>
        <w:rPr>
          <w:rFonts w:ascii="Times New Roman" w:hAnsi="Times New Roman" w:cs="Times New Roman"/>
          <w:b/>
          <w:sz w:val="28"/>
          <w:szCs w:val="24"/>
          <w:lang w:eastAsia="ar-SA"/>
        </w:rPr>
      </w:pPr>
      <w:r w:rsidRPr="00D418F6">
        <w:rPr>
          <w:rFonts w:ascii="Times New Roman" w:hAnsi="Times New Roman" w:cs="Times New Roman"/>
          <w:b/>
          <w:sz w:val="28"/>
          <w:szCs w:val="24"/>
          <w:lang w:eastAsia="ar-SA"/>
        </w:rPr>
        <w:t xml:space="preserve">3. </w:t>
      </w:r>
      <w:r w:rsidR="00280625">
        <w:rPr>
          <w:rFonts w:ascii="Times New Roman" w:hAnsi="Times New Roman" w:cs="Times New Roman"/>
          <w:b/>
          <w:sz w:val="28"/>
          <w:szCs w:val="24"/>
          <w:lang w:eastAsia="ar-SA"/>
        </w:rPr>
        <w:t>Порядок, а</w:t>
      </w:r>
      <w:r w:rsidRPr="00D418F6">
        <w:rPr>
          <w:rFonts w:ascii="Times New Roman" w:hAnsi="Times New Roman" w:cs="Times New Roman"/>
          <w:b/>
          <w:sz w:val="28"/>
          <w:szCs w:val="24"/>
          <w:lang w:eastAsia="ar-SA"/>
        </w:rPr>
        <w:t>дрес места приема заявок, дата и время начала и окончания срока подачи заявок</w:t>
      </w:r>
      <w:r w:rsidR="00280625">
        <w:rPr>
          <w:rFonts w:ascii="Times New Roman" w:hAnsi="Times New Roman" w:cs="Times New Roman"/>
          <w:b/>
          <w:sz w:val="28"/>
          <w:szCs w:val="24"/>
          <w:lang w:eastAsia="ar-SA"/>
        </w:rPr>
        <w:t xml:space="preserve"> на участие в аукционе и прилагаемых</w:t>
      </w:r>
      <w:r w:rsidR="00280625">
        <w:rPr>
          <w:rFonts w:ascii="Times New Roman" w:hAnsi="Times New Roman" w:cs="Times New Roman"/>
          <w:b/>
          <w:sz w:val="28"/>
          <w:szCs w:val="24"/>
          <w:lang w:eastAsia="ar-SA"/>
        </w:rPr>
        <w:br/>
      </w:r>
      <w:r w:rsidRPr="00D418F6">
        <w:rPr>
          <w:rFonts w:ascii="Times New Roman" w:hAnsi="Times New Roman" w:cs="Times New Roman"/>
          <w:b/>
          <w:sz w:val="28"/>
          <w:szCs w:val="24"/>
          <w:lang w:eastAsia="ar-SA"/>
        </w:rPr>
        <w:t>к ним документов</w:t>
      </w:r>
    </w:p>
    <w:p w:rsidR="009C5AA8" w:rsidRPr="00D418F6" w:rsidRDefault="009C5AA8" w:rsidP="009C5AA8">
      <w:pPr>
        <w:spacing w:after="0" w:line="240" w:lineRule="auto"/>
        <w:jc w:val="both"/>
        <w:rPr>
          <w:rFonts w:ascii="Times New Roman" w:hAnsi="Times New Roman" w:cs="Times New Roman"/>
          <w:sz w:val="28"/>
          <w:szCs w:val="24"/>
        </w:rPr>
      </w:pPr>
    </w:p>
    <w:p w:rsidR="009C5AA8" w:rsidRPr="00280625" w:rsidRDefault="00854938" w:rsidP="009C5AA8">
      <w:pPr>
        <w:autoSpaceDE w:val="0"/>
        <w:autoSpaceDN w:val="0"/>
        <w:adjustRightInd w:val="0"/>
        <w:spacing w:after="0" w:line="24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3.1. </w:t>
      </w:r>
      <w:r w:rsidR="009C5AA8" w:rsidRPr="00D418F6">
        <w:rPr>
          <w:rFonts w:ascii="Times New Roman" w:hAnsi="Times New Roman" w:cs="Times New Roman"/>
          <w:sz w:val="28"/>
          <w:szCs w:val="24"/>
        </w:rPr>
        <w:t>Адрес места приема заявок и прилагаемых к ним документов</w:t>
      </w:r>
      <w:r w:rsidR="00C052FA" w:rsidRPr="00280625">
        <w:rPr>
          <w:rFonts w:ascii="Times New Roman" w:hAnsi="Times New Roman" w:cs="Times New Roman"/>
          <w:sz w:val="28"/>
          <w:szCs w:val="24"/>
        </w:rPr>
        <w:t>:</w:t>
      </w:r>
    </w:p>
    <w:p w:rsidR="00C052FA" w:rsidRDefault="00C052FA" w:rsidP="009C5AA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з</w:t>
      </w:r>
      <w:r w:rsidR="009C5AA8" w:rsidRPr="00D418F6">
        <w:rPr>
          <w:rFonts w:ascii="Times New Roman" w:eastAsiaTheme="minorHAnsi" w:hAnsi="Times New Roman" w:cs="Times New Roman"/>
          <w:sz w:val="28"/>
          <w:szCs w:val="28"/>
          <w:lang w:eastAsia="en-US"/>
        </w:rPr>
        <w:t xml:space="preserve">аявка на участие в аукционе </w:t>
      </w:r>
      <w:r w:rsidR="001B0ED1">
        <w:rPr>
          <w:rFonts w:ascii="Times New Roman" w:eastAsiaTheme="minorHAnsi" w:hAnsi="Times New Roman" w:cs="Times New Roman"/>
          <w:sz w:val="28"/>
          <w:szCs w:val="28"/>
          <w:lang w:eastAsia="en-US"/>
        </w:rPr>
        <w:t xml:space="preserve">на бумажном носителе </w:t>
      </w:r>
      <w:r w:rsidR="009C5AA8" w:rsidRPr="00D418F6">
        <w:rPr>
          <w:rFonts w:ascii="Times New Roman" w:eastAsiaTheme="minorHAnsi" w:hAnsi="Times New Roman" w:cs="Times New Roman"/>
          <w:sz w:val="28"/>
          <w:szCs w:val="28"/>
          <w:lang w:eastAsia="en-US"/>
        </w:rPr>
        <w:t>представляется в период с момента публикации извещения о проведении аукциона 0</w:t>
      </w:r>
      <w:r w:rsidR="006B7106">
        <w:rPr>
          <w:rFonts w:ascii="Times New Roman" w:eastAsiaTheme="minorHAnsi" w:hAnsi="Times New Roman" w:cs="Times New Roman"/>
          <w:sz w:val="28"/>
          <w:szCs w:val="28"/>
          <w:lang w:eastAsia="en-US"/>
        </w:rPr>
        <w:t>6.02.2026 года до 12.00 часов (местное время) 02</w:t>
      </w:r>
      <w:r w:rsidR="009C5AA8" w:rsidRPr="00D418F6">
        <w:rPr>
          <w:rFonts w:ascii="Times New Roman" w:eastAsiaTheme="minorHAnsi" w:hAnsi="Times New Roman" w:cs="Times New Roman"/>
          <w:sz w:val="28"/>
          <w:szCs w:val="28"/>
          <w:lang w:eastAsia="en-US"/>
        </w:rPr>
        <w:t>.0</w:t>
      </w:r>
      <w:r w:rsidR="006B7106">
        <w:rPr>
          <w:rFonts w:ascii="Times New Roman" w:eastAsiaTheme="minorHAnsi" w:hAnsi="Times New Roman" w:cs="Times New Roman"/>
          <w:sz w:val="28"/>
          <w:szCs w:val="28"/>
          <w:lang w:eastAsia="en-US"/>
        </w:rPr>
        <w:t>3</w:t>
      </w:r>
      <w:r w:rsidR="009C5AA8" w:rsidRPr="00D418F6">
        <w:rPr>
          <w:rFonts w:ascii="Times New Roman" w:eastAsiaTheme="minorHAnsi" w:hAnsi="Times New Roman" w:cs="Times New Roman"/>
          <w:sz w:val="28"/>
          <w:szCs w:val="28"/>
          <w:lang w:eastAsia="en-US"/>
        </w:rPr>
        <w:t xml:space="preserve">.2026 года, в рабочие дни, время с понедельника по четверг с 8 часов 30 минут до 18 часов 15 минут, в пятницу </w:t>
      </w:r>
      <w:r w:rsidR="009C5AA8" w:rsidRPr="00D418F6">
        <w:rPr>
          <w:rFonts w:ascii="Times New Roman" w:eastAsiaTheme="minorHAnsi" w:hAnsi="Times New Roman" w:cs="Times New Roman"/>
          <w:sz w:val="28"/>
          <w:szCs w:val="28"/>
          <w:lang w:eastAsia="en-US"/>
        </w:rPr>
        <w:lastRenderedPageBreak/>
        <w:t xml:space="preserve">с 8 часов 30 минут до 17 часов 00 минут (обеденный перерыв с 12 часов 30 минут до 14 часов 00 минут) (местное время) по адресу: </w:t>
      </w:r>
      <w:bookmarkStart w:id="1" w:name="_Hlk118975997"/>
      <w:r w:rsidR="009C5AA8" w:rsidRPr="00D418F6">
        <w:rPr>
          <w:rFonts w:ascii="Times New Roman" w:hAnsi="Times New Roman" w:cs="Times New Roman"/>
          <w:sz w:val="28"/>
          <w:szCs w:val="28"/>
        </w:rPr>
        <w:t>646760, Омская область, Павлоградский район, р.п. Павлоградка</w:t>
      </w:r>
      <w:r>
        <w:rPr>
          <w:rFonts w:ascii="Times New Roman" w:hAnsi="Times New Roman" w:cs="Times New Roman"/>
          <w:sz w:val="28"/>
          <w:szCs w:val="28"/>
        </w:rPr>
        <w:t>, ул. Ленина, дом 49 (приемная);</w:t>
      </w:r>
    </w:p>
    <w:p w:rsidR="009C5AA8" w:rsidRPr="00C052FA" w:rsidRDefault="00C052FA" w:rsidP="009C5AA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заявка в форме электронного документа подается по адресу электронной почты </w:t>
      </w:r>
      <w:r w:rsidRPr="006B7106">
        <w:rPr>
          <w:rFonts w:ascii="Times New Roman" w:hAnsi="Times New Roman" w:cs="Times New Roman"/>
          <w:sz w:val="28"/>
          <w:szCs w:val="28"/>
          <w:lang w:val="en-US"/>
        </w:rPr>
        <w:t>tviost</w:t>
      </w:r>
      <w:r w:rsidRPr="006B7106">
        <w:rPr>
          <w:rFonts w:ascii="Times New Roman" w:hAnsi="Times New Roman" w:cs="Times New Roman"/>
          <w:sz w:val="28"/>
          <w:szCs w:val="28"/>
        </w:rPr>
        <w:t>@</w:t>
      </w:r>
      <w:r w:rsidRPr="006B7106">
        <w:rPr>
          <w:rFonts w:ascii="Times New Roman" w:hAnsi="Times New Roman" w:cs="Times New Roman"/>
          <w:sz w:val="28"/>
          <w:szCs w:val="28"/>
          <w:lang w:val="en-US"/>
        </w:rPr>
        <w:t>pvl</w:t>
      </w:r>
      <w:r w:rsidRPr="006B7106">
        <w:rPr>
          <w:rFonts w:ascii="Times New Roman" w:hAnsi="Times New Roman" w:cs="Times New Roman"/>
          <w:sz w:val="28"/>
          <w:szCs w:val="28"/>
        </w:rPr>
        <w:t>.</w:t>
      </w:r>
      <w:r w:rsidRPr="006B7106">
        <w:rPr>
          <w:rFonts w:ascii="Times New Roman" w:hAnsi="Times New Roman" w:cs="Times New Roman"/>
          <w:sz w:val="28"/>
          <w:szCs w:val="28"/>
          <w:lang w:val="en-US"/>
        </w:rPr>
        <w:t>omskportal</w:t>
      </w:r>
      <w:r w:rsidRPr="006B7106">
        <w:rPr>
          <w:rFonts w:ascii="Times New Roman" w:hAnsi="Times New Roman" w:cs="Times New Roman"/>
          <w:sz w:val="28"/>
          <w:szCs w:val="28"/>
        </w:rPr>
        <w:t>.</w:t>
      </w:r>
      <w:r w:rsidRPr="006B7106">
        <w:rPr>
          <w:rFonts w:ascii="Times New Roman" w:hAnsi="Times New Roman" w:cs="Times New Roman"/>
          <w:sz w:val="28"/>
          <w:szCs w:val="28"/>
          <w:lang w:val="en-US"/>
        </w:rPr>
        <w:t>ru</w:t>
      </w:r>
      <w:r>
        <w:rPr>
          <w:rFonts w:ascii="Times New Roman" w:hAnsi="Times New Roman" w:cs="Times New Roman"/>
          <w:sz w:val="28"/>
          <w:szCs w:val="28"/>
        </w:rPr>
        <w:t xml:space="preserve"> с момента публикации извещения о проведении аукциона до даты и времени вскрытия конвертов с заявками, указанными в разделе 4 настоящей документации.</w:t>
      </w:r>
    </w:p>
    <w:p w:rsidR="00D05668" w:rsidRDefault="00D05668" w:rsidP="009C5AA8">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r>
        <w:rPr>
          <w:rFonts w:ascii="Times New Roman" w:hAnsi="Times New Roman" w:cs="Times New Roman"/>
          <w:sz w:val="28"/>
          <w:szCs w:val="28"/>
        </w:rPr>
        <w:t xml:space="preserve"> Заявитель вправе подать только одну заявку в отношении предмета аукциона. Представление заявки подтверждает согласие заявителя с условиями, указанными в извещении о проведении аукциона, документации об аукционе.</w:t>
      </w:r>
    </w:p>
    <w:p w:rsidR="009C5AA8" w:rsidRPr="00D418F6" w:rsidRDefault="00D05668" w:rsidP="009C5AA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3.3. </w:t>
      </w:r>
      <w:r w:rsidR="00BC526A" w:rsidRPr="00DD0D69">
        <w:rPr>
          <w:rFonts w:ascii="Times New Roman" w:hAnsi="Times New Roman" w:cs="Times New Roman"/>
          <w:sz w:val="28"/>
          <w:szCs w:val="28"/>
        </w:rPr>
        <w:t xml:space="preserve">Прием заявок начинается с момента публикации извещения о проведении аукциона и документации об аукционе на официальном сайте </w:t>
      </w:r>
      <w:r w:rsidR="00BC526A">
        <w:rPr>
          <w:rFonts w:ascii="Times New Roman" w:hAnsi="Times New Roman" w:cs="Times New Roman"/>
          <w:sz w:val="28"/>
          <w:szCs w:val="28"/>
        </w:rPr>
        <w:t xml:space="preserve">Администрации </w:t>
      </w:r>
      <w:r w:rsidR="00BC526A" w:rsidRPr="00DD0D69">
        <w:rPr>
          <w:rFonts w:ascii="Times New Roman" w:hAnsi="Times New Roman" w:cs="Times New Roman"/>
          <w:sz w:val="28"/>
          <w:szCs w:val="28"/>
        </w:rPr>
        <w:t xml:space="preserve">Павлоградского района Омской области </w:t>
      </w:r>
      <w:r w:rsidR="00BC526A" w:rsidRPr="00D418F6">
        <w:rPr>
          <w:rFonts w:ascii="Times New Roman" w:eastAsiaTheme="minorHAnsi" w:hAnsi="Times New Roman" w:cs="Times New Roman"/>
          <w:bCs/>
          <w:sz w:val="28"/>
          <w:szCs w:val="28"/>
          <w:lang w:val="en-US" w:eastAsia="en-US"/>
        </w:rPr>
        <w:t>https</w:t>
      </w:r>
      <w:r w:rsidR="00BC526A" w:rsidRPr="00D418F6">
        <w:rPr>
          <w:rFonts w:ascii="Times New Roman" w:eastAsiaTheme="minorHAnsi" w:hAnsi="Times New Roman" w:cs="Times New Roman"/>
          <w:bCs/>
          <w:sz w:val="28"/>
          <w:szCs w:val="28"/>
          <w:lang w:eastAsia="en-US"/>
        </w:rPr>
        <w:t>://</w:t>
      </w:r>
      <w:r w:rsidR="00BC526A" w:rsidRPr="00D418F6">
        <w:rPr>
          <w:rFonts w:ascii="Times New Roman" w:eastAsiaTheme="minorHAnsi" w:hAnsi="Times New Roman" w:cs="Times New Roman"/>
          <w:bCs/>
          <w:sz w:val="28"/>
          <w:szCs w:val="28"/>
          <w:lang w:val="en-US" w:eastAsia="en-US"/>
        </w:rPr>
        <w:t>pavlogradka</w:t>
      </w:r>
      <w:r w:rsidR="00BC526A" w:rsidRPr="00D418F6">
        <w:rPr>
          <w:rFonts w:ascii="Times New Roman" w:eastAsiaTheme="minorHAnsi" w:hAnsi="Times New Roman" w:cs="Times New Roman"/>
          <w:bCs/>
          <w:sz w:val="28"/>
          <w:szCs w:val="28"/>
          <w:lang w:eastAsia="en-US"/>
        </w:rPr>
        <w:t>-</w:t>
      </w:r>
      <w:r w:rsidR="00BC526A" w:rsidRPr="00D418F6">
        <w:rPr>
          <w:rFonts w:ascii="Times New Roman" w:eastAsiaTheme="minorHAnsi" w:hAnsi="Times New Roman" w:cs="Times New Roman"/>
          <w:bCs/>
          <w:sz w:val="28"/>
          <w:szCs w:val="28"/>
          <w:lang w:val="en-US" w:eastAsia="en-US"/>
        </w:rPr>
        <w:t>r</w:t>
      </w:r>
      <w:r w:rsidR="00BC526A" w:rsidRPr="00D418F6">
        <w:rPr>
          <w:rFonts w:ascii="Times New Roman" w:eastAsiaTheme="minorHAnsi" w:hAnsi="Times New Roman" w:cs="Times New Roman"/>
          <w:bCs/>
          <w:sz w:val="28"/>
          <w:szCs w:val="28"/>
          <w:lang w:eastAsia="en-US"/>
        </w:rPr>
        <w:t>52.</w:t>
      </w:r>
      <w:r w:rsidR="00BC526A" w:rsidRPr="00D418F6">
        <w:rPr>
          <w:rFonts w:ascii="Times New Roman" w:eastAsiaTheme="minorHAnsi" w:hAnsi="Times New Roman" w:cs="Times New Roman"/>
          <w:bCs/>
          <w:sz w:val="28"/>
          <w:szCs w:val="28"/>
          <w:lang w:val="en-US" w:eastAsia="en-US"/>
        </w:rPr>
        <w:t>gosweb</w:t>
      </w:r>
      <w:r w:rsidR="00BC526A" w:rsidRPr="00D418F6">
        <w:rPr>
          <w:rFonts w:ascii="Times New Roman" w:eastAsiaTheme="minorHAnsi" w:hAnsi="Times New Roman" w:cs="Times New Roman"/>
          <w:bCs/>
          <w:sz w:val="28"/>
          <w:szCs w:val="28"/>
          <w:lang w:eastAsia="en-US"/>
        </w:rPr>
        <w:t>.</w:t>
      </w:r>
      <w:r w:rsidR="00BC526A" w:rsidRPr="00D418F6">
        <w:rPr>
          <w:rFonts w:ascii="Times New Roman" w:eastAsiaTheme="minorHAnsi" w:hAnsi="Times New Roman" w:cs="Times New Roman"/>
          <w:bCs/>
          <w:sz w:val="28"/>
          <w:szCs w:val="28"/>
          <w:lang w:val="en-US" w:eastAsia="en-US"/>
        </w:rPr>
        <w:t>gosuslugi</w:t>
      </w:r>
      <w:r w:rsidR="00BC526A" w:rsidRPr="00D418F6">
        <w:rPr>
          <w:rFonts w:ascii="Times New Roman" w:eastAsiaTheme="minorHAnsi" w:hAnsi="Times New Roman" w:cs="Times New Roman"/>
          <w:bCs/>
          <w:sz w:val="28"/>
          <w:szCs w:val="28"/>
          <w:lang w:eastAsia="en-US"/>
        </w:rPr>
        <w:t>.</w:t>
      </w:r>
      <w:r w:rsidR="00BC526A" w:rsidRPr="00D418F6">
        <w:rPr>
          <w:rFonts w:ascii="Times New Roman" w:eastAsiaTheme="minorHAnsi" w:hAnsi="Times New Roman" w:cs="Times New Roman"/>
          <w:bCs/>
          <w:sz w:val="28"/>
          <w:szCs w:val="28"/>
          <w:lang w:val="en-US" w:eastAsia="en-US"/>
        </w:rPr>
        <w:t>ru</w:t>
      </w:r>
      <w:r w:rsidR="00BC526A" w:rsidRPr="00D418F6">
        <w:rPr>
          <w:rFonts w:ascii="Times New Roman" w:eastAsiaTheme="minorHAnsi" w:hAnsi="Times New Roman" w:cs="Times New Roman"/>
          <w:bCs/>
          <w:sz w:val="28"/>
          <w:szCs w:val="28"/>
          <w:lang w:eastAsia="en-US"/>
        </w:rPr>
        <w:t>/</w:t>
      </w:r>
      <w:r w:rsidR="00BC526A" w:rsidRPr="00DD0D69">
        <w:rPr>
          <w:rFonts w:ascii="Times New Roman" w:hAnsi="Times New Roman" w:cs="Times New Roman"/>
          <w:sz w:val="28"/>
          <w:szCs w:val="28"/>
        </w:rPr>
        <w:t xml:space="preserve"> и </w:t>
      </w:r>
      <w:r w:rsidR="009C5AA8" w:rsidRPr="00D418F6">
        <w:rPr>
          <w:rFonts w:ascii="Times New Roman" w:eastAsia="Times New Roman" w:hAnsi="Times New Roman" w:cs="Times New Roman"/>
          <w:sz w:val="28"/>
          <w:szCs w:val="28"/>
        </w:rPr>
        <w:t>прекращается непосредственно перед началом процедуры вскрытия конвертов с заявками на участие в аукционе.</w:t>
      </w:r>
    </w:p>
    <w:p w:rsidR="009C5AA8" w:rsidRPr="00D418F6" w:rsidRDefault="009C5AA8" w:rsidP="009C5AA8">
      <w:pPr>
        <w:autoSpaceDE w:val="0"/>
        <w:autoSpaceDN w:val="0"/>
        <w:adjustRightInd w:val="0"/>
        <w:spacing w:after="0" w:line="240" w:lineRule="auto"/>
        <w:ind w:firstLine="709"/>
        <w:jc w:val="both"/>
        <w:rPr>
          <w:rFonts w:ascii="Times New Roman" w:hAnsi="Times New Roman" w:cs="Times New Roman"/>
          <w:sz w:val="28"/>
          <w:szCs w:val="28"/>
        </w:rPr>
      </w:pPr>
    </w:p>
    <w:bookmarkEnd w:id="1"/>
    <w:p w:rsidR="009C5AA8" w:rsidRPr="00D418F6" w:rsidRDefault="009C5AA8" w:rsidP="009C5AA8">
      <w:pPr>
        <w:spacing w:after="0" w:line="240" w:lineRule="auto"/>
        <w:jc w:val="center"/>
        <w:rPr>
          <w:rFonts w:ascii="Times New Roman" w:hAnsi="Times New Roman" w:cs="Times New Roman"/>
          <w:b/>
          <w:sz w:val="28"/>
          <w:szCs w:val="28"/>
        </w:rPr>
      </w:pPr>
      <w:r w:rsidRPr="00D418F6">
        <w:rPr>
          <w:rFonts w:ascii="Times New Roman" w:hAnsi="Times New Roman" w:cs="Times New Roman"/>
          <w:b/>
          <w:sz w:val="28"/>
          <w:szCs w:val="28"/>
        </w:rPr>
        <w:t>4</w:t>
      </w:r>
      <w:r w:rsidR="00A63B56">
        <w:rPr>
          <w:rFonts w:ascii="Times New Roman" w:hAnsi="Times New Roman" w:cs="Times New Roman"/>
          <w:b/>
          <w:sz w:val="28"/>
          <w:szCs w:val="28"/>
        </w:rPr>
        <w:t xml:space="preserve">. </w:t>
      </w:r>
      <w:r w:rsidRPr="00D418F6">
        <w:rPr>
          <w:rFonts w:ascii="Times New Roman" w:hAnsi="Times New Roman" w:cs="Times New Roman"/>
          <w:b/>
          <w:sz w:val="28"/>
          <w:szCs w:val="28"/>
        </w:rPr>
        <w:t>Адрес, дата и время начала вскрытия конвертов с заявками</w:t>
      </w:r>
      <w:r w:rsidR="00A63B56">
        <w:rPr>
          <w:rFonts w:ascii="Times New Roman" w:hAnsi="Times New Roman" w:cs="Times New Roman"/>
          <w:b/>
          <w:sz w:val="28"/>
          <w:szCs w:val="28"/>
        </w:rPr>
        <w:t xml:space="preserve">, </w:t>
      </w:r>
      <w:r w:rsidR="00A63B56">
        <w:rPr>
          <w:rFonts w:ascii="Times New Roman" w:hAnsi="Times New Roman" w:cs="Times New Roman"/>
          <w:b/>
          <w:sz w:val="28"/>
          <w:szCs w:val="28"/>
          <w:shd w:val="clear" w:color="auto" w:fill="FFFFFF"/>
        </w:rPr>
        <w:t xml:space="preserve">начала и окончания рассмотрения </w:t>
      </w:r>
      <w:r w:rsidR="00A63B56" w:rsidRPr="00A63B56">
        <w:rPr>
          <w:rFonts w:ascii="Times New Roman" w:hAnsi="Times New Roman" w:cs="Times New Roman"/>
          <w:b/>
          <w:sz w:val="28"/>
          <w:szCs w:val="28"/>
          <w:shd w:val="clear" w:color="auto" w:fill="FFFFFF"/>
        </w:rPr>
        <w:t>комиссией заявок</w:t>
      </w:r>
    </w:p>
    <w:p w:rsidR="009C5AA8" w:rsidRPr="00D418F6" w:rsidRDefault="009C5AA8" w:rsidP="009C5AA8">
      <w:pPr>
        <w:spacing w:after="0" w:line="240" w:lineRule="auto"/>
        <w:ind w:firstLine="709"/>
        <w:jc w:val="both"/>
        <w:rPr>
          <w:rFonts w:ascii="Times New Roman" w:hAnsi="Times New Roman" w:cs="Times New Roman"/>
          <w:sz w:val="28"/>
          <w:szCs w:val="28"/>
        </w:rPr>
      </w:pPr>
    </w:p>
    <w:p w:rsidR="009C5AA8" w:rsidRDefault="00A63B56" w:rsidP="009C5AA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4.1. </w:t>
      </w:r>
      <w:r w:rsidR="009C5AA8" w:rsidRPr="00D418F6">
        <w:rPr>
          <w:rFonts w:ascii="Times New Roman" w:hAnsi="Times New Roman" w:cs="Times New Roman"/>
          <w:sz w:val="28"/>
          <w:szCs w:val="28"/>
        </w:rPr>
        <w:t>Вскрытие конвертов с заявками осуществляется по адресу 646760, Омская область, Павлоградский район, р.п. Павлоградка, у</w:t>
      </w:r>
      <w:r w:rsidR="000F0D79">
        <w:rPr>
          <w:rFonts w:ascii="Times New Roman" w:hAnsi="Times New Roman" w:cs="Times New Roman"/>
          <w:sz w:val="28"/>
          <w:szCs w:val="28"/>
        </w:rPr>
        <w:t>л. Ленина, дом 49, актовый зал 02</w:t>
      </w:r>
      <w:r w:rsidR="009C5AA8" w:rsidRPr="00D418F6">
        <w:rPr>
          <w:rFonts w:ascii="Times New Roman" w:hAnsi="Times New Roman" w:cs="Times New Roman"/>
          <w:sz w:val="28"/>
          <w:szCs w:val="28"/>
        </w:rPr>
        <w:t>.0</w:t>
      </w:r>
      <w:r w:rsidR="000F0D79">
        <w:rPr>
          <w:rFonts w:ascii="Times New Roman" w:hAnsi="Times New Roman" w:cs="Times New Roman"/>
          <w:sz w:val="28"/>
          <w:szCs w:val="28"/>
        </w:rPr>
        <w:t>3</w:t>
      </w:r>
      <w:bookmarkStart w:id="2" w:name="_GoBack"/>
      <w:bookmarkEnd w:id="2"/>
      <w:r w:rsidR="009C5AA8" w:rsidRPr="00D418F6">
        <w:rPr>
          <w:rFonts w:ascii="Times New Roman" w:hAnsi="Times New Roman" w:cs="Times New Roman"/>
          <w:sz w:val="28"/>
          <w:szCs w:val="28"/>
        </w:rPr>
        <w:t>.2026</w:t>
      </w:r>
      <w:r w:rsidR="009C5AA8">
        <w:rPr>
          <w:rFonts w:ascii="Times New Roman" w:hAnsi="Times New Roman" w:cs="Times New Roman"/>
          <w:sz w:val="28"/>
          <w:szCs w:val="28"/>
        </w:rPr>
        <w:t xml:space="preserve"> года</w:t>
      </w:r>
      <w:r w:rsidR="009C5AA8" w:rsidRPr="00D418F6">
        <w:rPr>
          <w:rFonts w:ascii="Times New Roman" w:hAnsi="Times New Roman" w:cs="Times New Roman"/>
          <w:sz w:val="28"/>
          <w:szCs w:val="28"/>
        </w:rPr>
        <w:t xml:space="preserve"> в 09.00 часов (местное время).</w:t>
      </w:r>
    </w:p>
    <w:p w:rsidR="008C2A42" w:rsidRDefault="008C2A42" w:rsidP="008C2A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 Рассмотрение заявок комиссией начинается непосредственно после вскрытия конвертов с заявками по адресу, указанному в подпункте 4.1. настоящей документации.</w:t>
      </w:r>
    </w:p>
    <w:p w:rsidR="008C2A42" w:rsidRPr="00D418F6" w:rsidRDefault="008C2A42" w:rsidP="008C2A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 Рассмотрение заявок осуществляется комиссией в срок не позднее 12.30 часов (местное время) 04.03.2026 года.</w:t>
      </w:r>
    </w:p>
    <w:p w:rsidR="009C5AA8" w:rsidRPr="00D418F6" w:rsidRDefault="009C5AA8" w:rsidP="009C5AA8">
      <w:pPr>
        <w:spacing w:after="0" w:line="240" w:lineRule="auto"/>
        <w:ind w:firstLine="709"/>
        <w:jc w:val="both"/>
        <w:rPr>
          <w:rFonts w:ascii="Times New Roman" w:hAnsi="Times New Roman" w:cs="Times New Roman"/>
          <w:sz w:val="28"/>
          <w:szCs w:val="28"/>
        </w:rPr>
      </w:pPr>
    </w:p>
    <w:p w:rsidR="009C5AA8" w:rsidRPr="00D418F6" w:rsidRDefault="009C5AA8" w:rsidP="009C5AA8">
      <w:pPr>
        <w:spacing w:after="0" w:line="240" w:lineRule="auto"/>
        <w:jc w:val="center"/>
        <w:rPr>
          <w:rFonts w:ascii="Times New Roman" w:hAnsi="Times New Roman" w:cs="Times New Roman"/>
          <w:sz w:val="36"/>
          <w:szCs w:val="20"/>
        </w:rPr>
      </w:pPr>
      <w:r w:rsidRPr="00D418F6">
        <w:rPr>
          <w:rFonts w:ascii="Times New Roman" w:hAnsi="Times New Roman" w:cs="Times New Roman"/>
          <w:b/>
          <w:sz w:val="28"/>
          <w:szCs w:val="28"/>
        </w:rPr>
        <w:t>Адрес, дата, время проведения аукциона и подведения его итогов</w:t>
      </w:r>
    </w:p>
    <w:p w:rsidR="009C5AA8" w:rsidRPr="00D418F6" w:rsidRDefault="009C5AA8" w:rsidP="009C5AA8">
      <w:pPr>
        <w:autoSpaceDE w:val="0"/>
        <w:autoSpaceDN w:val="0"/>
        <w:adjustRightInd w:val="0"/>
        <w:spacing w:after="0" w:line="240" w:lineRule="auto"/>
        <w:jc w:val="both"/>
        <w:rPr>
          <w:rFonts w:ascii="Times New Roman" w:hAnsi="Times New Roman" w:cs="Times New Roman"/>
          <w:sz w:val="24"/>
          <w:szCs w:val="24"/>
        </w:rPr>
      </w:pPr>
    </w:p>
    <w:p w:rsidR="009C5AA8" w:rsidRPr="00D418F6" w:rsidRDefault="009C5AA8" w:rsidP="009C5AA8">
      <w:pPr>
        <w:autoSpaceDE w:val="0"/>
        <w:autoSpaceDN w:val="0"/>
        <w:adjustRightInd w:val="0"/>
        <w:spacing w:after="0" w:line="240" w:lineRule="auto"/>
        <w:ind w:firstLine="709"/>
        <w:jc w:val="both"/>
        <w:rPr>
          <w:rFonts w:ascii="Times New Roman" w:hAnsi="Times New Roman" w:cs="Times New Roman"/>
          <w:sz w:val="28"/>
          <w:szCs w:val="28"/>
        </w:rPr>
      </w:pPr>
      <w:r w:rsidRPr="00D418F6">
        <w:rPr>
          <w:rFonts w:ascii="Times New Roman" w:hAnsi="Times New Roman" w:cs="Times New Roman"/>
          <w:sz w:val="28"/>
          <w:szCs w:val="28"/>
        </w:rPr>
        <w:t xml:space="preserve">5.1. </w:t>
      </w:r>
      <w:r w:rsidRPr="00D418F6">
        <w:rPr>
          <w:rFonts w:ascii="Times New Roman" w:hAnsi="Times New Roman" w:cs="Times New Roman"/>
          <w:bCs/>
          <w:sz w:val="28"/>
          <w:szCs w:val="28"/>
        </w:rPr>
        <w:t>Аукцион проводится по адресу:</w:t>
      </w:r>
      <w:r w:rsidRPr="00D418F6">
        <w:rPr>
          <w:rFonts w:ascii="Times New Roman" w:hAnsi="Times New Roman" w:cs="Times New Roman"/>
          <w:sz w:val="28"/>
          <w:szCs w:val="28"/>
        </w:rPr>
        <w:t xml:space="preserve"> 646760, Омская область, Павлоградский район, р.п. Павлоградка, ул. Ленина, дом 49, актовый зал.</w:t>
      </w:r>
    </w:p>
    <w:p w:rsidR="009C5AA8" w:rsidRPr="008D3B26" w:rsidRDefault="009C5AA8" w:rsidP="009C5AA8">
      <w:pPr>
        <w:autoSpaceDE w:val="0"/>
        <w:autoSpaceDN w:val="0"/>
        <w:adjustRightInd w:val="0"/>
        <w:spacing w:after="0" w:line="240" w:lineRule="auto"/>
        <w:ind w:firstLine="709"/>
        <w:jc w:val="both"/>
        <w:rPr>
          <w:rFonts w:ascii="Times New Roman" w:hAnsi="Times New Roman" w:cs="Times New Roman"/>
          <w:sz w:val="28"/>
          <w:szCs w:val="28"/>
        </w:rPr>
      </w:pPr>
      <w:r w:rsidRPr="008D3B26">
        <w:rPr>
          <w:rFonts w:ascii="Times New Roman" w:hAnsi="Times New Roman" w:cs="Times New Roman"/>
          <w:sz w:val="28"/>
          <w:szCs w:val="28"/>
        </w:rPr>
        <w:t>Дата проведения аукциона 0</w:t>
      </w:r>
      <w:r w:rsidR="005536B5">
        <w:rPr>
          <w:rFonts w:ascii="Times New Roman" w:hAnsi="Times New Roman" w:cs="Times New Roman"/>
          <w:sz w:val="28"/>
          <w:szCs w:val="28"/>
        </w:rPr>
        <w:t>6</w:t>
      </w:r>
      <w:r w:rsidRPr="008D3B26">
        <w:rPr>
          <w:rFonts w:ascii="Times New Roman" w:hAnsi="Times New Roman" w:cs="Times New Roman"/>
          <w:sz w:val="28"/>
          <w:szCs w:val="28"/>
        </w:rPr>
        <w:t>.03.2026</w:t>
      </w:r>
      <w:r>
        <w:rPr>
          <w:rFonts w:ascii="Times New Roman" w:hAnsi="Times New Roman" w:cs="Times New Roman"/>
          <w:sz w:val="28"/>
          <w:szCs w:val="28"/>
        </w:rPr>
        <w:t xml:space="preserve"> года</w:t>
      </w:r>
      <w:r w:rsidRPr="008D3B26">
        <w:rPr>
          <w:rFonts w:ascii="Times New Roman" w:hAnsi="Times New Roman" w:cs="Times New Roman"/>
          <w:sz w:val="28"/>
          <w:szCs w:val="28"/>
        </w:rPr>
        <w:t>.</w:t>
      </w:r>
    </w:p>
    <w:p w:rsidR="009C5AA8" w:rsidRPr="00D418F6" w:rsidRDefault="009C5AA8" w:rsidP="009C5AA8">
      <w:pPr>
        <w:autoSpaceDE w:val="0"/>
        <w:autoSpaceDN w:val="0"/>
        <w:adjustRightInd w:val="0"/>
        <w:spacing w:after="0" w:line="240" w:lineRule="auto"/>
        <w:ind w:firstLine="709"/>
        <w:jc w:val="both"/>
        <w:rPr>
          <w:rFonts w:ascii="Times New Roman" w:hAnsi="Times New Roman" w:cs="Times New Roman"/>
          <w:sz w:val="28"/>
          <w:szCs w:val="28"/>
        </w:rPr>
      </w:pPr>
      <w:r w:rsidRPr="00D418F6">
        <w:rPr>
          <w:rFonts w:ascii="Times New Roman" w:hAnsi="Times New Roman" w:cs="Times New Roman"/>
          <w:sz w:val="28"/>
          <w:szCs w:val="28"/>
        </w:rPr>
        <w:t>Начало проведения аукциона: 10 часов 00 минут по местному времени.</w:t>
      </w:r>
    </w:p>
    <w:p w:rsidR="009C5AA8" w:rsidRPr="00D418F6" w:rsidRDefault="009C5AA8" w:rsidP="009C5AA8">
      <w:pPr>
        <w:autoSpaceDE w:val="0"/>
        <w:autoSpaceDN w:val="0"/>
        <w:adjustRightInd w:val="0"/>
        <w:spacing w:after="0" w:line="240" w:lineRule="auto"/>
        <w:ind w:firstLine="709"/>
        <w:jc w:val="both"/>
        <w:rPr>
          <w:rFonts w:ascii="Times New Roman" w:hAnsi="Times New Roman" w:cs="Times New Roman"/>
          <w:sz w:val="28"/>
          <w:szCs w:val="28"/>
        </w:rPr>
      </w:pPr>
    </w:p>
    <w:p w:rsidR="009C5AA8" w:rsidRPr="00D418F6" w:rsidRDefault="009C5AA8" w:rsidP="009C5AA8">
      <w:pPr>
        <w:autoSpaceDE w:val="0"/>
        <w:autoSpaceDN w:val="0"/>
        <w:adjustRightInd w:val="0"/>
        <w:spacing w:after="0" w:line="240" w:lineRule="auto"/>
        <w:jc w:val="center"/>
        <w:rPr>
          <w:rFonts w:ascii="Times New Roman" w:hAnsi="Times New Roman" w:cs="Times New Roman"/>
          <w:b/>
          <w:sz w:val="28"/>
          <w:szCs w:val="28"/>
        </w:rPr>
      </w:pPr>
      <w:r w:rsidRPr="00D418F6">
        <w:rPr>
          <w:rFonts w:ascii="Times New Roman" w:hAnsi="Times New Roman" w:cs="Times New Roman"/>
          <w:b/>
          <w:sz w:val="28"/>
          <w:szCs w:val="28"/>
        </w:rPr>
        <w:t>6. Способ уведомления об итогах аукциона</w:t>
      </w:r>
    </w:p>
    <w:p w:rsidR="009C5AA8" w:rsidRPr="00D418F6" w:rsidRDefault="009C5AA8" w:rsidP="009C5AA8">
      <w:pPr>
        <w:autoSpaceDE w:val="0"/>
        <w:autoSpaceDN w:val="0"/>
        <w:adjustRightInd w:val="0"/>
        <w:spacing w:after="0" w:line="240" w:lineRule="auto"/>
        <w:ind w:firstLine="709"/>
        <w:jc w:val="both"/>
        <w:rPr>
          <w:rFonts w:ascii="Times New Roman" w:hAnsi="Times New Roman" w:cs="Times New Roman"/>
          <w:bCs/>
          <w:sz w:val="28"/>
          <w:szCs w:val="28"/>
        </w:rPr>
      </w:pPr>
    </w:p>
    <w:p w:rsidR="009C5AA8" w:rsidRPr="00D418F6" w:rsidRDefault="009C5AA8" w:rsidP="009C5AA8">
      <w:pPr>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r w:rsidRPr="00D418F6">
        <w:rPr>
          <w:rFonts w:ascii="Times New Roman" w:eastAsiaTheme="minorHAnsi" w:hAnsi="Times New Roman" w:cs="Times New Roman"/>
          <w:bCs/>
          <w:sz w:val="28"/>
          <w:szCs w:val="28"/>
          <w:lang w:eastAsia="en-US"/>
        </w:rPr>
        <w:t xml:space="preserve">6.1. Уведомление участников об итогах проведенного аукциона осуществляется посредством размещения информации на официальном сайте Администрации Павлоградского района Омской области </w:t>
      </w:r>
      <w:r w:rsidRPr="00D418F6">
        <w:rPr>
          <w:rFonts w:ascii="Times New Roman" w:eastAsiaTheme="minorHAnsi" w:hAnsi="Times New Roman" w:cs="Times New Roman"/>
          <w:bCs/>
          <w:sz w:val="28"/>
          <w:szCs w:val="28"/>
          <w:lang w:val="en-US" w:eastAsia="en-US"/>
        </w:rPr>
        <w:t>https</w:t>
      </w:r>
      <w:r w:rsidRPr="00D418F6">
        <w:rPr>
          <w:rFonts w:ascii="Times New Roman" w:eastAsiaTheme="minorHAnsi" w:hAnsi="Times New Roman" w:cs="Times New Roman"/>
          <w:bCs/>
          <w:sz w:val="28"/>
          <w:szCs w:val="28"/>
          <w:lang w:eastAsia="en-US"/>
        </w:rPr>
        <w:t>://</w:t>
      </w:r>
      <w:r w:rsidRPr="00D418F6">
        <w:rPr>
          <w:rFonts w:ascii="Times New Roman" w:eastAsiaTheme="minorHAnsi" w:hAnsi="Times New Roman" w:cs="Times New Roman"/>
          <w:bCs/>
          <w:sz w:val="28"/>
          <w:szCs w:val="28"/>
          <w:lang w:val="en-US" w:eastAsia="en-US"/>
        </w:rPr>
        <w:t>pavlogradka</w:t>
      </w:r>
      <w:r w:rsidRPr="00D418F6">
        <w:rPr>
          <w:rFonts w:ascii="Times New Roman" w:eastAsiaTheme="minorHAnsi" w:hAnsi="Times New Roman" w:cs="Times New Roman"/>
          <w:bCs/>
          <w:sz w:val="28"/>
          <w:szCs w:val="28"/>
          <w:lang w:eastAsia="en-US"/>
        </w:rPr>
        <w:t>-</w:t>
      </w:r>
      <w:r w:rsidRPr="00D418F6">
        <w:rPr>
          <w:rFonts w:ascii="Times New Roman" w:eastAsiaTheme="minorHAnsi" w:hAnsi="Times New Roman" w:cs="Times New Roman"/>
          <w:bCs/>
          <w:sz w:val="28"/>
          <w:szCs w:val="28"/>
          <w:lang w:val="en-US" w:eastAsia="en-US"/>
        </w:rPr>
        <w:t>r</w:t>
      </w:r>
      <w:r w:rsidRPr="00D418F6">
        <w:rPr>
          <w:rFonts w:ascii="Times New Roman" w:eastAsiaTheme="minorHAnsi" w:hAnsi="Times New Roman" w:cs="Times New Roman"/>
          <w:bCs/>
          <w:sz w:val="28"/>
          <w:szCs w:val="28"/>
          <w:lang w:eastAsia="en-US"/>
        </w:rPr>
        <w:t>52.</w:t>
      </w:r>
      <w:r w:rsidRPr="00D418F6">
        <w:rPr>
          <w:rFonts w:ascii="Times New Roman" w:eastAsiaTheme="minorHAnsi" w:hAnsi="Times New Roman" w:cs="Times New Roman"/>
          <w:bCs/>
          <w:sz w:val="28"/>
          <w:szCs w:val="28"/>
          <w:lang w:val="en-US" w:eastAsia="en-US"/>
        </w:rPr>
        <w:t>gosweb</w:t>
      </w:r>
      <w:r w:rsidRPr="00D418F6">
        <w:rPr>
          <w:rFonts w:ascii="Times New Roman" w:eastAsiaTheme="minorHAnsi" w:hAnsi="Times New Roman" w:cs="Times New Roman"/>
          <w:bCs/>
          <w:sz w:val="28"/>
          <w:szCs w:val="28"/>
          <w:lang w:eastAsia="en-US"/>
        </w:rPr>
        <w:t>.</w:t>
      </w:r>
      <w:r w:rsidRPr="00D418F6">
        <w:rPr>
          <w:rFonts w:ascii="Times New Roman" w:eastAsiaTheme="minorHAnsi" w:hAnsi="Times New Roman" w:cs="Times New Roman"/>
          <w:bCs/>
          <w:sz w:val="28"/>
          <w:szCs w:val="28"/>
          <w:lang w:val="en-US" w:eastAsia="en-US"/>
        </w:rPr>
        <w:t>gosuslugi</w:t>
      </w:r>
      <w:r w:rsidRPr="00D418F6">
        <w:rPr>
          <w:rFonts w:ascii="Times New Roman" w:eastAsiaTheme="minorHAnsi" w:hAnsi="Times New Roman" w:cs="Times New Roman"/>
          <w:bCs/>
          <w:sz w:val="28"/>
          <w:szCs w:val="28"/>
          <w:lang w:eastAsia="en-US"/>
        </w:rPr>
        <w:t>.</w:t>
      </w:r>
      <w:r w:rsidRPr="00D418F6">
        <w:rPr>
          <w:rFonts w:ascii="Times New Roman" w:eastAsiaTheme="minorHAnsi" w:hAnsi="Times New Roman" w:cs="Times New Roman"/>
          <w:bCs/>
          <w:sz w:val="28"/>
          <w:szCs w:val="28"/>
          <w:lang w:val="en-US" w:eastAsia="en-US"/>
        </w:rPr>
        <w:t>ru</w:t>
      </w:r>
      <w:r w:rsidRPr="00D418F6">
        <w:rPr>
          <w:rFonts w:ascii="Times New Roman" w:eastAsiaTheme="minorHAnsi" w:hAnsi="Times New Roman" w:cs="Times New Roman"/>
          <w:bCs/>
          <w:sz w:val="28"/>
          <w:szCs w:val="28"/>
          <w:lang w:eastAsia="en-US"/>
        </w:rPr>
        <w:t>/ в разделе «Объявления»</w:t>
      </w:r>
      <w:r>
        <w:rPr>
          <w:rFonts w:ascii="Times New Roman" w:eastAsiaTheme="minorHAnsi" w:hAnsi="Times New Roman" w:cs="Times New Roman"/>
          <w:bCs/>
          <w:sz w:val="28"/>
          <w:szCs w:val="28"/>
          <w:lang w:eastAsia="en-US"/>
        </w:rPr>
        <w:t xml:space="preserve">, а также </w:t>
      </w:r>
      <w:r w:rsidRPr="00D418F6">
        <w:rPr>
          <w:rFonts w:ascii="Times New Roman" w:hAnsi="Times New Roman" w:cs="Times New Roman"/>
          <w:sz w:val="28"/>
          <w:szCs w:val="28"/>
          <w:shd w:val="clear" w:color="auto" w:fill="FFFFFF"/>
        </w:rPr>
        <w:t>на адрес электронной почты</w:t>
      </w:r>
      <w:r w:rsidR="001624ED">
        <w:rPr>
          <w:rFonts w:ascii="Times New Roman" w:hAnsi="Times New Roman" w:cs="Times New Roman"/>
          <w:sz w:val="28"/>
          <w:szCs w:val="28"/>
          <w:shd w:val="clear" w:color="auto" w:fill="FFFFFF"/>
        </w:rPr>
        <w:t xml:space="preserve"> участника аукциона</w:t>
      </w:r>
      <w:r w:rsidRPr="00D418F6">
        <w:rPr>
          <w:rFonts w:ascii="Times New Roman" w:hAnsi="Times New Roman" w:cs="Times New Roman"/>
          <w:sz w:val="28"/>
          <w:szCs w:val="28"/>
          <w:shd w:val="clear" w:color="auto" w:fill="FFFFFF"/>
        </w:rPr>
        <w:t xml:space="preserve">, указанный </w:t>
      </w:r>
      <w:r w:rsidR="001624ED">
        <w:rPr>
          <w:rFonts w:ascii="Times New Roman" w:hAnsi="Times New Roman" w:cs="Times New Roman"/>
          <w:sz w:val="28"/>
          <w:szCs w:val="28"/>
          <w:shd w:val="clear" w:color="auto" w:fill="FFFFFF"/>
        </w:rPr>
        <w:t>им</w:t>
      </w:r>
      <w:r w:rsidRPr="00D418F6">
        <w:rPr>
          <w:rFonts w:ascii="Times New Roman" w:hAnsi="Times New Roman" w:cs="Times New Roman"/>
          <w:sz w:val="28"/>
          <w:szCs w:val="28"/>
          <w:shd w:val="clear" w:color="auto" w:fill="FFFFFF"/>
        </w:rPr>
        <w:t xml:space="preserve"> в заявке</w:t>
      </w:r>
      <w:r>
        <w:rPr>
          <w:rFonts w:ascii="Times New Roman" w:hAnsi="Times New Roman" w:cs="Times New Roman"/>
          <w:sz w:val="28"/>
          <w:szCs w:val="28"/>
          <w:shd w:val="clear" w:color="auto" w:fill="FFFFFF"/>
        </w:rPr>
        <w:t>.</w:t>
      </w:r>
    </w:p>
    <w:p w:rsidR="009C5AA8" w:rsidRPr="00D418F6" w:rsidRDefault="009C5AA8" w:rsidP="009C5AA8">
      <w:pPr>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r w:rsidRPr="00D418F6">
        <w:rPr>
          <w:rFonts w:ascii="Times New Roman" w:eastAsiaTheme="minorHAnsi" w:hAnsi="Times New Roman" w:cs="Times New Roman"/>
          <w:bCs/>
          <w:sz w:val="28"/>
          <w:szCs w:val="28"/>
          <w:lang w:eastAsia="en-US"/>
        </w:rPr>
        <w:lastRenderedPageBreak/>
        <w:t xml:space="preserve">5.3. </w:t>
      </w:r>
      <w:r w:rsidRPr="00D418F6">
        <w:rPr>
          <w:rFonts w:ascii="Times New Roman" w:hAnsi="Times New Roman" w:cs="Times New Roman"/>
          <w:sz w:val="28"/>
          <w:szCs w:val="28"/>
          <w:shd w:val="clear" w:color="auto" w:fill="FFFFFF"/>
        </w:rPr>
        <w:t xml:space="preserve">Протокол рассмотрения заявок подписывается всеми присутствующими на заседании членами комиссии в день окончания срока рассмотрения заявок. Не позднее дня, следующего за днем окончания срока рассмотрения заявок, указанный протокол размещается на официальном сайте </w:t>
      </w:r>
      <w:r w:rsidRPr="00D418F6">
        <w:rPr>
          <w:rFonts w:ascii="Times New Roman" w:eastAsiaTheme="minorHAnsi" w:hAnsi="Times New Roman" w:cs="Times New Roman"/>
          <w:bCs/>
          <w:sz w:val="28"/>
          <w:szCs w:val="28"/>
          <w:lang w:eastAsia="en-US"/>
        </w:rPr>
        <w:t>Администрации Павлоградского района Омской области</w:t>
      </w:r>
      <w:r w:rsidRPr="00D418F6">
        <w:rPr>
          <w:rFonts w:ascii="Times New Roman" w:hAnsi="Times New Roman" w:cs="Times New Roman"/>
          <w:sz w:val="28"/>
          <w:szCs w:val="28"/>
          <w:shd w:val="clear" w:color="auto" w:fill="FFFFFF"/>
        </w:rPr>
        <w:t>. Заявителям, подавшим заявки и признанным участниками аукциона, и заявителям, подавшим заявки и не допущенным к участию в аукционе, направляются уведомления о принятых комиссией решениях не позднее 3 календарных дней, следующих за днем подписания протокола рассмотрения заявок.</w:t>
      </w:r>
    </w:p>
    <w:p w:rsidR="009C5AA8" w:rsidRPr="00D418F6" w:rsidRDefault="009C5AA8" w:rsidP="009C5AA8">
      <w:pPr>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r w:rsidRPr="00D418F6">
        <w:rPr>
          <w:rFonts w:ascii="Times New Roman" w:eastAsiaTheme="minorHAnsi" w:hAnsi="Times New Roman" w:cs="Times New Roman"/>
          <w:bCs/>
          <w:sz w:val="28"/>
          <w:szCs w:val="28"/>
          <w:lang w:eastAsia="en-US"/>
        </w:rPr>
        <w:t xml:space="preserve">5.4. </w:t>
      </w:r>
      <w:r w:rsidRPr="00D418F6">
        <w:rPr>
          <w:rFonts w:ascii="Times New Roman" w:hAnsi="Times New Roman" w:cs="Times New Roman"/>
          <w:sz w:val="28"/>
          <w:szCs w:val="28"/>
          <w:shd w:val="clear" w:color="auto" w:fill="FFFFFF"/>
        </w:rPr>
        <w:t>Протокол (акт) осмотра специализированной стоянки в течение 3 рабочих дней с момента его подписания размещается на официальном сайте Администрации Павлоградского района</w:t>
      </w:r>
      <w:r w:rsidR="0073292F">
        <w:rPr>
          <w:rFonts w:ascii="Times New Roman" w:hAnsi="Times New Roman" w:cs="Times New Roman"/>
          <w:sz w:val="28"/>
          <w:szCs w:val="28"/>
          <w:shd w:val="clear" w:color="auto" w:fill="FFFFFF"/>
        </w:rPr>
        <w:t xml:space="preserve"> Омской области</w:t>
      </w:r>
      <w:r w:rsidRPr="00D418F6">
        <w:rPr>
          <w:rFonts w:ascii="Times New Roman" w:hAnsi="Times New Roman" w:cs="Times New Roman"/>
          <w:sz w:val="28"/>
          <w:szCs w:val="28"/>
          <w:shd w:val="clear" w:color="auto" w:fill="FFFFFF"/>
        </w:rPr>
        <w:t>. Заявителю направляется уведомление о принятом комиссией решении не позднее 3 рабочих дней, следующих за днем подписания протокола осмо</w:t>
      </w:r>
      <w:r>
        <w:rPr>
          <w:rFonts w:ascii="Times New Roman" w:hAnsi="Times New Roman" w:cs="Times New Roman"/>
          <w:sz w:val="28"/>
          <w:szCs w:val="28"/>
          <w:shd w:val="clear" w:color="auto" w:fill="FFFFFF"/>
        </w:rPr>
        <w:t>тра специализированной стоянки</w:t>
      </w:r>
      <w:r w:rsidRPr="00D418F6">
        <w:rPr>
          <w:rFonts w:ascii="Times New Roman" w:hAnsi="Times New Roman" w:cs="Times New Roman"/>
          <w:sz w:val="28"/>
          <w:szCs w:val="28"/>
          <w:shd w:val="clear" w:color="auto" w:fill="FFFFFF"/>
        </w:rPr>
        <w:t>.</w:t>
      </w:r>
    </w:p>
    <w:p w:rsidR="009C5AA8" w:rsidRPr="00D418F6" w:rsidRDefault="009C5AA8" w:rsidP="009C5AA8">
      <w:pPr>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r w:rsidRPr="00D418F6">
        <w:rPr>
          <w:rFonts w:ascii="Times New Roman" w:eastAsiaTheme="minorHAnsi" w:hAnsi="Times New Roman" w:cs="Times New Roman"/>
          <w:bCs/>
          <w:sz w:val="28"/>
          <w:szCs w:val="28"/>
          <w:lang w:eastAsia="en-US"/>
        </w:rPr>
        <w:t xml:space="preserve">5.5. Протокол </w:t>
      </w:r>
      <w:r w:rsidR="0073292F">
        <w:rPr>
          <w:rFonts w:ascii="Times New Roman" w:eastAsiaTheme="minorHAnsi" w:hAnsi="Times New Roman" w:cs="Times New Roman"/>
          <w:bCs/>
          <w:sz w:val="28"/>
          <w:szCs w:val="28"/>
          <w:lang w:eastAsia="en-US"/>
        </w:rPr>
        <w:t xml:space="preserve">проведения аукциона </w:t>
      </w:r>
      <w:r w:rsidRPr="00D418F6">
        <w:rPr>
          <w:rFonts w:ascii="Times New Roman" w:eastAsiaTheme="minorHAnsi" w:hAnsi="Times New Roman" w:cs="Times New Roman"/>
          <w:bCs/>
          <w:sz w:val="28"/>
          <w:szCs w:val="28"/>
          <w:lang w:eastAsia="en-US"/>
        </w:rPr>
        <w:t xml:space="preserve">подписывается в день проведения аукциона всеми присутствующими членами комиссии. </w:t>
      </w:r>
      <w:r w:rsidRPr="00D418F6">
        <w:rPr>
          <w:rFonts w:ascii="Times New Roman" w:hAnsi="Times New Roman" w:cs="Times New Roman"/>
          <w:sz w:val="28"/>
          <w:szCs w:val="28"/>
          <w:shd w:val="clear" w:color="auto" w:fill="FFFFFF"/>
        </w:rPr>
        <w:t>Не позднее следующего рабочего дня после дня проведения аукциона протокол проведения аукциона размещается на официальном сайте Администрации Павлоградского района Омской области.</w:t>
      </w:r>
    </w:p>
    <w:p w:rsidR="009C5AA8" w:rsidRPr="00D418F6" w:rsidRDefault="009C5AA8" w:rsidP="009C5AA8">
      <w:pPr>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p>
    <w:p w:rsidR="009C5AA8" w:rsidRPr="00D418F6" w:rsidRDefault="009C5AA8" w:rsidP="009C5AA8">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r w:rsidRPr="00D418F6">
        <w:rPr>
          <w:rFonts w:ascii="Times New Roman" w:eastAsiaTheme="minorHAnsi" w:hAnsi="Times New Roman" w:cs="Times New Roman"/>
          <w:b/>
          <w:bCs/>
          <w:sz w:val="28"/>
          <w:szCs w:val="28"/>
          <w:lang w:eastAsia="en-US"/>
        </w:rPr>
        <w:t xml:space="preserve">7. </w:t>
      </w:r>
      <w:r w:rsidRPr="00D418F6">
        <w:rPr>
          <w:rFonts w:ascii="Times New Roman" w:hAnsi="Times New Roman" w:cs="Times New Roman"/>
          <w:b/>
          <w:sz w:val="28"/>
          <w:szCs w:val="28"/>
          <w:shd w:val="clear" w:color="auto" w:fill="FFFFFF"/>
        </w:rPr>
        <w:t>Информация об условиях договора, заключаемого по</w:t>
      </w:r>
      <w:r w:rsidRPr="00D418F6">
        <w:rPr>
          <w:rFonts w:ascii="Times New Roman" w:hAnsi="Times New Roman" w:cs="Times New Roman"/>
          <w:b/>
          <w:sz w:val="28"/>
          <w:szCs w:val="28"/>
          <w:shd w:val="clear" w:color="auto" w:fill="FFFFFF"/>
        </w:rPr>
        <w:br/>
        <w:t>результатам аукциона</w:t>
      </w:r>
    </w:p>
    <w:p w:rsidR="009C5AA8" w:rsidRPr="00D418F6" w:rsidRDefault="009C5AA8" w:rsidP="009C5AA8">
      <w:pPr>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p>
    <w:p w:rsidR="009C5AA8" w:rsidRPr="00D418F6" w:rsidRDefault="009C5AA8" w:rsidP="009C5AA8">
      <w:pPr>
        <w:autoSpaceDE w:val="0"/>
        <w:autoSpaceDN w:val="0"/>
        <w:adjustRightInd w:val="0"/>
        <w:spacing w:after="0" w:line="240" w:lineRule="auto"/>
        <w:ind w:firstLine="709"/>
        <w:jc w:val="both"/>
        <w:rPr>
          <w:rFonts w:ascii="Times New Roman" w:hAnsi="Times New Roman" w:cs="Times New Roman"/>
          <w:sz w:val="28"/>
          <w:szCs w:val="24"/>
        </w:rPr>
      </w:pPr>
      <w:r w:rsidRPr="00D418F6">
        <w:rPr>
          <w:rFonts w:ascii="Times New Roman" w:eastAsiaTheme="minorHAnsi" w:hAnsi="Times New Roman" w:cs="Times New Roman"/>
          <w:bCs/>
          <w:sz w:val="28"/>
          <w:szCs w:val="28"/>
          <w:lang w:eastAsia="en-US"/>
        </w:rPr>
        <w:t>7.1. П</w:t>
      </w:r>
      <w:r w:rsidRPr="00D418F6">
        <w:rPr>
          <w:rFonts w:ascii="Times New Roman" w:hAnsi="Times New Roman" w:cs="Times New Roman"/>
          <w:sz w:val="28"/>
          <w:szCs w:val="24"/>
        </w:rPr>
        <w:t>о результатам проведения аукциона с победителем аукциона или единственным участником аукциона заключается договор на осуществление деятельности согласно предмету аукциона сроком на 3 года.</w:t>
      </w:r>
      <w:r w:rsidR="0027417C">
        <w:rPr>
          <w:rFonts w:ascii="Times New Roman" w:hAnsi="Times New Roman" w:cs="Times New Roman"/>
          <w:sz w:val="28"/>
          <w:szCs w:val="24"/>
        </w:rPr>
        <w:t xml:space="preserve"> </w:t>
      </w:r>
      <w:r w:rsidR="0027417C" w:rsidRPr="005D5D08">
        <w:rPr>
          <w:rFonts w:ascii="Times New Roman" w:hAnsi="Times New Roman" w:cs="Times New Roman"/>
          <w:sz w:val="28"/>
          <w:szCs w:val="28"/>
        </w:rPr>
        <w:t>Договор является безвозмездным. Плата за хранение задержанных транспортных средств поступает в распоряжение Исполнителя.</w:t>
      </w:r>
    </w:p>
    <w:p w:rsidR="009C5AA8" w:rsidRDefault="009C5AA8" w:rsidP="009C5AA8">
      <w:pPr>
        <w:autoSpaceDE w:val="0"/>
        <w:autoSpaceDN w:val="0"/>
        <w:adjustRightInd w:val="0"/>
        <w:spacing w:after="0" w:line="240" w:lineRule="auto"/>
        <w:ind w:firstLine="709"/>
        <w:jc w:val="both"/>
        <w:rPr>
          <w:rFonts w:ascii="Times New Roman" w:hAnsi="Times New Roman" w:cs="Times New Roman"/>
          <w:sz w:val="28"/>
          <w:szCs w:val="24"/>
        </w:rPr>
      </w:pPr>
      <w:r w:rsidRPr="00D418F6">
        <w:rPr>
          <w:rFonts w:ascii="Times New Roman" w:hAnsi="Times New Roman" w:cs="Times New Roman"/>
          <w:sz w:val="28"/>
          <w:szCs w:val="24"/>
        </w:rPr>
        <w:t>7.2. Проект договора утвержден в составе документации о проведении аукциона по выбору исполнителя услуг по хранению задержанных транспортных средств на специализированной стоянке.</w:t>
      </w:r>
    </w:p>
    <w:p w:rsidR="009C5AA8" w:rsidRPr="00D418F6" w:rsidRDefault="009C5AA8" w:rsidP="009C5AA8">
      <w:pPr>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p>
    <w:p w:rsidR="005324BE" w:rsidRPr="005324BE" w:rsidRDefault="009C5AA8" w:rsidP="007271C2">
      <w:pPr>
        <w:pStyle w:val="a4"/>
        <w:tabs>
          <w:tab w:val="left" w:pos="-360"/>
          <w:tab w:val="left" w:pos="540"/>
        </w:tabs>
        <w:ind w:left="502"/>
        <w:jc w:val="center"/>
        <w:rPr>
          <w:b/>
          <w:sz w:val="28"/>
          <w:szCs w:val="28"/>
        </w:rPr>
      </w:pPr>
      <w:r w:rsidRPr="003C5DB6">
        <w:rPr>
          <w:b/>
          <w:bCs/>
          <w:sz w:val="28"/>
          <w:szCs w:val="28"/>
        </w:rPr>
        <w:t>8</w:t>
      </w:r>
      <w:r w:rsidR="007271C2" w:rsidRPr="003C5DB6">
        <w:rPr>
          <w:b/>
          <w:bCs/>
          <w:sz w:val="28"/>
          <w:szCs w:val="28"/>
        </w:rPr>
        <w:t xml:space="preserve">. </w:t>
      </w:r>
      <w:r w:rsidR="005324BE" w:rsidRPr="003C5DB6">
        <w:rPr>
          <w:b/>
          <w:bCs/>
          <w:sz w:val="28"/>
          <w:szCs w:val="28"/>
        </w:rPr>
        <w:t>Требования к заявителям</w:t>
      </w:r>
    </w:p>
    <w:p w:rsidR="005324BE" w:rsidRPr="005324BE" w:rsidRDefault="005324BE" w:rsidP="005324BE">
      <w:pPr>
        <w:autoSpaceDE w:val="0"/>
        <w:autoSpaceDN w:val="0"/>
        <w:adjustRightInd w:val="0"/>
        <w:spacing w:after="0" w:line="240" w:lineRule="auto"/>
        <w:rPr>
          <w:rFonts w:ascii="Times New Roman" w:hAnsi="Times New Roman" w:cs="Times New Roman"/>
          <w:bCs/>
          <w:sz w:val="28"/>
          <w:szCs w:val="28"/>
        </w:rPr>
      </w:pPr>
    </w:p>
    <w:p w:rsidR="00A93DE5" w:rsidRDefault="009C5AA8" w:rsidP="00226D0A">
      <w:pPr>
        <w:autoSpaceDE w:val="0"/>
        <w:autoSpaceDN w:val="0"/>
        <w:adjustRightInd w:val="0"/>
        <w:spacing w:after="0" w:line="240" w:lineRule="auto"/>
        <w:ind w:firstLine="709"/>
        <w:jc w:val="both"/>
        <w:rPr>
          <w:rFonts w:ascii="Times New Roman" w:hAnsi="Times New Roman" w:cs="Times New Roman"/>
          <w:bCs/>
          <w:sz w:val="28"/>
          <w:szCs w:val="28"/>
        </w:rPr>
      </w:pPr>
      <w:r w:rsidRPr="009C5AA8">
        <w:rPr>
          <w:rFonts w:ascii="Times New Roman" w:hAnsi="Times New Roman" w:cs="Times New Roman"/>
          <w:bCs/>
          <w:sz w:val="28"/>
          <w:szCs w:val="28"/>
        </w:rPr>
        <w:t>8</w:t>
      </w:r>
      <w:r w:rsidR="007271C2">
        <w:rPr>
          <w:rFonts w:ascii="Times New Roman" w:hAnsi="Times New Roman" w:cs="Times New Roman"/>
          <w:bCs/>
          <w:sz w:val="28"/>
          <w:szCs w:val="28"/>
        </w:rPr>
        <w:t xml:space="preserve">.1. </w:t>
      </w:r>
      <w:r w:rsidR="00A93DE5">
        <w:rPr>
          <w:rFonts w:ascii="Times New Roman" w:hAnsi="Times New Roman" w:cs="Times New Roman"/>
          <w:bCs/>
          <w:sz w:val="28"/>
          <w:szCs w:val="28"/>
        </w:rPr>
        <w:t>Участником аукциона может быть юридическое лицо независимо от организационно-правовой формы или индивидуальный предприниматель, зарегистрированные в соответствии с законодательством Российской Федерации, представившие заявку (далее – заявитель).</w:t>
      </w:r>
    </w:p>
    <w:p w:rsidR="005324BE" w:rsidRPr="005324BE" w:rsidRDefault="009C5AA8" w:rsidP="00226D0A">
      <w:pPr>
        <w:autoSpaceDE w:val="0"/>
        <w:autoSpaceDN w:val="0"/>
        <w:adjustRightInd w:val="0"/>
        <w:spacing w:after="0" w:line="240" w:lineRule="auto"/>
        <w:ind w:firstLine="709"/>
        <w:jc w:val="both"/>
        <w:rPr>
          <w:rFonts w:ascii="Times New Roman" w:hAnsi="Times New Roman" w:cs="Times New Roman"/>
          <w:bCs/>
          <w:sz w:val="28"/>
          <w:szCs w:val="28"/>
        </w:rPr>
      </w:pPr>
      <w:r w:rsidRPr="009C5AA8">
        <w:rPr>
          <w:rFonts w:ascii="Times New Roman" w:hAnsi="Times New Roman" w:cs="Times New Roman"/>
          <w:bCs/>
          <w:sz w:val="28"/>
          <w:szCs w:val="28"/>
        </w:rPr>
        <w:t>8</w:t>
      </w:r>
      <w:r w:rsidR="00A93DE5">
        <w:rPr>
          <w:rFonts w:ascii="Times New Roman" w:hAnsi="Times New Roman" w:cs="Times New Roman"/>
          <w:bCs/>
          <w:sz w:val="28"/>
          <w:szCs w:val="28"/>
        </w:rPr>
        <w:t xml:space="preserve">.2. </w:t>
      </w:r>
      <w:r w:rsidR="005324BE" w:rsidRPr="005324BE">
        <w:rPr>
          <w:rFonts w:ascii="Times New Roman" w:hAnsi="Times New Roman" w:cs="Times New Roman"/>
          <w:bCs/>
          <w:sz w:val="28"/>
          <w:szCs w:val="28"/>
        </w:rPr>
        <w:t>Заявитель должен соответствовать следующим требованиям:</w:t>
      </w:r>
    </w:p>
    <w:p w:rsidR="005324BE" w:rsidRPr="005324BE" w:rsidRDefault="005324BE" w:rsidP="00226D0A">
      <w:pPr>
        <w:autoSpaceDE w:val="0"/>
        <w:autoSpaceDN w:val="0"/>
        <w:adjustRightInd w:val="0"/>
        <w:spacing w:after="0" w:line="240" w:lineRule="auto"/>
        <w:ind w:firstLine="709"/>
        <w:jc w:val="both"/>
        <w:rPr>
          <w:rFonts w:ascii="Times New Roman" w:hAnsi="Times New Roman" w:cs="Times New Roman"/>
          <w:bCs/>
          <w:sz w:val="28"/>
          <w:szCs w:val="28"/>
        </w:rPr>
      </w:pPr>
      <w:r w:rsidRPr="005324BE">
        <w:rPr>
          <w:rFonts w:ascii="Times New Roman" w:hAnsi="Times New Roman" w:cs="Times New Roman"/>
          <w:bCs/>
          <w:sz w:val="28"/>
          <w:szCs w:val="28"/>
        </w:rPr>
        <w:t>1) не находиться в процессе ликвидации, реорганизации, банкротства, деятельность заявителя не должна быть приостановлена в порядке, предусмотренном законодательством Российской Федерации;</w:t>
      </w:r>
    </w:p>
    <w:p w:rsidR="005324BE" w:rsidRPr="005324BE" w:rsidRDefault="005324BE" w:rsidP="00226D0A">
      <w:pPr>
        <w:autoSpaceDE w:val="0"/>
        <w:autoSpaceDN w:val="0"/>
        <w:adjustRightInd w:val="0"/>
        <w:spacing w:after="0" w:line="240" w:lineRule="auto"/>
        <w:ind w:firstLine="709"/>
        <w:jc w:val="both"/>
        <w:rPr>
          <w:rFonts w:ascii="Times New Roman" w:hAnsi="Times New Roman" w:cs="Times New Roman"/>
          <w:bCs/>
          <w:sz w:val="28"/>
          <w:szCs w:val="28"/>
        </w:rPr>
      </w:pPr>
      <w:r w:rsidRPr="005324BE">
        <w:rPr>
          <w:rFonts w:ascii="Times New Roman" w:hAnsi="Times New Roman" w:cs="Times New Roman"/>
          <w:bCs/>
          <w:sz w:val="28"/>
          <w:szCs w:val="28"/>
        </w:rPr>
        <w:t>2) владеть на любом законном основании имуществом, необходимым для оказания услуг, являющихся предметом аукциона:</w:t>
      </w:r>
    </w:p>
    <w:p w:rsidR="005324BE" w:rsidRPr="003C5DB6" w:rsidRDefault="005324BE" w:rsidP="00226D0A">
      <w:pPr>
        <w:autoSpaceDE w:val="0"/>
        <w:autoSpaceDN w:val="0"/>
        <w:adjustRightInd w:val="0"/>
        <w:spacing w:after="0" w:line="240" w:lineRule="auto"/>
        <w:ind w:firstLine="709"/>
        <w:jc w:val="both"/>
        <w:rPr>
          <w:rFonts w:ascii="Times New Roman" w:hAnsi="Times New Roman" w:cs="Times New Roman"/>
          <w:bCs/>
          <w:sz w:val="28"/>
          <w:szCs w:val="28"/>
        </w:rPr>
      </w:pPr>
      <w:r w:rsidRPr="005324BE">
        <w:rPr>
          <w:rFonts w:ascii="Times New Roman" w:hAnsi="Times New Roman" w:cs="Times New Roman"/>
          <w:bCs/>
          <w:sz w:val="28"/>
          <w:szCs w:val="28"/>
        </w:rPr>
        <w:lastRenderedPageBreak/>
        <w:t xml:space="preserve">- земельным участком под </w:t>
      </w:r>
      <w:r w:rsidRPr="003C5DB6">
        <w:rPr>
          <w:rFonts w:ascii="Times New Roman" w:hAnsi="Times New Roman" w:cs="Times New Roman"/>
          <w:bCs/>
          <w:sz w:val="28"/>
          <w:szCs w:val="28"/>
        </w:rPr>
        <w:t xml:space="preserve">специализированную стоянку, </w:t>
      </w:r>
      <w:r w:rsidR="00201718">
        <w:rPr>
          <w:rFonts w:ascii="Times New Roman" w:hAnsi="Times New Roman" w:cs="Times New Roman"/>
          <w:bCs/>
          <w:sz w:val="28"/>
          <w:szCs w:val="28"/>
        </w:rPr>
        <w:t xml:space="preserve">который должен </w:t>
      </w:r>
      <w:r w:rsidR="00D459AD" w:rsidRPr="003C5DB6">
        <w:rPr>
          <w:rFonts w:ascii="Times New Roman" w:hAnsi="Times New Roman" w:cs="Times New Roman"/>
          <w:bCs/>
          <w:sz w:val="28"/>
          <w:szCs w:val="28"/>
        </w:rPr>
        <w:t>соответств</w:t>
      </w:r>
      <w:r w:rsidR="00201718">
        <w:rPr>
          <w:rFonts w:ascii="Times New Roman" w:hAnsi="Times New Roman" w:cs="Times New Roman"/>
          <w:bCs/>
          <w:sz w:val="28"/>
          <w:szCs w:val="28"/>
        </w:rPr>
        <w:t xml:space="preserve">овать </w:t>
      </w:r>
      <w:r w:rsidR="00201718" w:rsidRPr="00201718">
        <w:rPr>
          <w:rFonts w:ascii="Times New Roman" w:hAnsi="Times New Roman" w:cs="Times New Roman"/>
          <w:bCs/>
          <w:sz w:val="28"/>
          <w:szCs w:val="28"/>
        </w:rPr>
        <w:t>требования</w:t>
      </w:r>
      <w:r w:rsidR="00620BF0">
        <w:rPr>
          <w:rFonts w:ascii="Times New Roman" w:hAnsi="Times New Roman" w:cs="Times New Roman"/>
          <w:bCs/>
          <w:sz w:val="28"/>
          <w:szCs w:val="28"/>
        </w:rPr>
        <w:t>м</w:t>
      </w:r>
      <w:r w:rsidRPr="00201718">
        <w:rPr>
          <w:rFonts w:ascii="Times New Roman" w:hAnsi="Times New Roman" w:cs="Times New Roman"/>
          <w:bCs/>
          <w:sz w:val="28"/>
          <w:szCs w:val="28"/>
        </w:rPr>
        <w:t xml:space="preserve"> </w:t>
      </w:r>
      <w:r w:rsidR="003C5DB6" w:rsidRPr="00201718">
        <w:rPr>
          <w:rFonts w:ascii="Times New Roman" w:hAnsi="Times New Roman" w:cs="Times New Roman"/>
          <w:bCs/>
          <w:sz w:val="28"/>
          <w:szCs w:val="28"/>
        </w:rPr>
        <w:t>раздел</w:t>
      </w:r>
      <w:r w:rsidR="00201718" w:rsidRPr="00201718">
        <w:rPr>
          <w:rFonts w:ascii="Times New Roman" w:hAnsi="Times New Roman" w:cs="Times New Roman"/>
          <w:bCs/>
          <w:sz w:val="28"/>
          <w:szCs w:val="28"/>
        </w:rPr>
        <w:t>а</w:t>
      </w:r>
      <w:r w:rsidR="003C5DB6" w:rsidRPr="00201718">
        <w:rPr>
          <w:rFonts w:ascii="Times New Roman" w:hAnsi="Times New Roman" w:cs="Times New Roman"/>
          <w:bCs/>
          <w:sz w:val="28"/>
          <w:szCs w:val="28"/>
        </w:rPr>
        <w:t xml:space="preserve"> </w:t>
      </w:r>
      <w:r w:rsidR="003C5DB6" w:rsidRPr="00201718">
        <w:rPr>
          <w:rFonts w:ascii="Times New Roman" w:hAnsi="Times New Roman" w:cs="Times New Roman"/>
          <w:bCs/>
          <w:sz w:val="28"/>
          <w:szCs w:val="28"/>
          <w:lang w:val="en-US"/>
        </w:rPr>
        <w:t>II</w:t>
      </w:r>
      <w:r w:rsidR="003C5DB6" w:rsidRPr="00201718">
        <w:rPr>
          <w:rFonts w:ascii="Times New Roman" w:hAnsi="Times New Roman" w:cs="Times New Roman"/>
          <w:bCs/>
          <w:sz w:val="28"/>
          <w:szCs w:val="28"/>
        </w:rPr>
        <w:t xml:space="preserve"> </w:t>
      </w:r>
      <w:r w:rsidR="00201718" w:rsidRPr="00201718">
        <w:rPr>
          <w:rFonts w:ascii="PT Serif" w:hAnsi="PT Serif"/>
          <w:sz w:val="28"/>
          <w:szCs w:val="28"/>
          <w:shd w:val="clear" w:color="auto" w:fill="FFFFFF"/>
        </w:rPr>
        <w:t>общих требований к организации функционирования специализированных стоянок, утвержденных Правительством Омской области (</w:t>
      </w:r>
      <w:r w:rsidR="00201718" w:rsidRPr="00201718">
        <w:rPr>
          <w:rFonts w:ascii="Times New Roman" w:hAnsi="Times New Roman" w:cs="Times New Roman"/>
          <w:sz w:val="28"/>
          <w:szCs w:val="28"/>
          <w:shd w:val="clear" w:color="auto" w:fill="FFFFFF"/>
        </w:rPr>
        <w:t>п</w:t>
      </w:r>
      <w:r w:rsidR="003C5DB6" w:rsidRPr="00201718">
        <w:rPr>
          <w:rFonts w:ascii="Times New Roman" w:hAnsi="Times New Roman" w:cs="Times New Roman"/>
          <w:sz w:val="28"/>
          <w:szCs w:val="28"/>
          <w:shd w:val="clear" w:color="auto" w:fill="FFFFFF"/>
        </w:rPr>
        <w:t>риложени</w:t>
      </w:r>
      <w:r w:rsidR="00201718" w:rsidRPr="00201718">
        <w:rPr>
          <w:rFonts w:ascii="Times New Roman" w:hAnsi="Times New Roman" w:cs="Times New Roman"/>
          <w:sz w:val="28"/>
          <w:szCs w:val="28"/>
          <w:shd w:val="clear" w:color="auto" w:fill="FFFFFF"/>
        </w:rPr>
        <w:t>е</w:t>
      </w:r>
      <w:r w:rsidR="003C5DB6" w:rsidRPr="00201718">
        <w:rPr>
          <w:rFonts w:ascii="Times New Roman" w:hAnsi="Times New Roman" w:cs="Times New Roman"/>
          <w:sz w:val="28"/>
          <w:szCs w:val="28"/>
          <w:shd w:val="clear" w:color="auto" w:fill="FFFFFF"/>
        </w:rPr>
        <w:t xml:space="preserve"> №1 к постановлению</w:t>
      </w:r>
      <w:r w:rsidR="003C5DB6" w:rsidRPr="00201718">
        <w:rPr>
          <w:rFonts w:ascii="Times New Roman" w:hAnsi="Times New Roman" w:cs="Times New Roman"/>
          <w:sz w:val="28"/>
          <w:szCs w:val="28"/>
        </w:rPr>
        <w:t xml:space="preserve"> </w:t>
      </w:r>
      <w:r w:rsidR="003C5DB6" w:rsidRPr="00201718">
        <w:rPr>
          <w:rFonts w:ascii="Times New Roman" w:hAnsi="Times New Roman" w:cs="Times New Roman"/>
          <w:sz w:val="28"/>
          <w:szCs w:val="28"/>
          <w:shd w:val="clear" w:color="auto" w:fill="FFFFFF"/>
        </w:rPr>
        <w:t>Правительства Омской области от 12 июля 2022 г. № 364-п «О мерах по реализации Закона Омской области «О порядке перемещения транспортных</w:t>
      </w:r>
      <w:r w:rsidR="003C5DB6" w:rsidRPr="003C5DB6">
        <w:rPr>
          <w:rFonts w:ascii="Times New Roman" w:hAnsi="Times New Roman" w:cs="Times New Roman"/>
          <w:sz w:val="28"/>
          <w:szCs w:val="28"/>
          <w:shd w:val="clear" w:color="auto" w:fill="FFFFFF"/>
        </w:rPr>
        <w:t xml:space="preserve"> средств на специализированную стоянку, их хранения, оплаты стоимости перемещения и хранения, возврата транспортных средств»</w:t>
      </w:r>
      <w:r w:rsidR="00201718">
        <w:rPr>
          <w:rFonts w:ascii="Times New Roman" w:hAnsi="Times New Roman" w:cs="Times New Roman"/>
          <w:sz w:val="28"/>
          <w:szCs w:val="28"/>
          <w:shd w:val="clear" w:color="auto" w:fill="FFFFFF"/>
        </w:rPr>
        <w:t>)</w:t>
      </w:r>
      <w:r w:rsidR="003C5DB6">
        <w:rPr>
          <w:rFonts w:ascii="Times New Roman" w:hAnsi="Times New Roman" w:cs="Times New Roman"/>
          <w:sz w:val="28"/>
          <w:szCs w:val="28"/>
          <w:shd w:val="clear" w:color="auto" w:fill="FFFFFF"/>
        </w:rPr>
        <w:t>.</w:t>
      </w:r>
    </w:p>
    <w:p w:rsidR="005324BE" w:rsidRPr="003C5DB6" w:rsidRDefault="005324BE" w:rsidP="005324BE">
      <w:pPr>
        <w:tabs>
          <w:tab w:val="left" w:pos="1875"/>
        </w:tabs>
        <w:autoSpaceDE w:val="0"/>
        <w:autoSpaceDN w:val="0"/>
        <w:adjustRightInd w:val="0"/>
        <w:spacing w:after="0" w:line="240" w:lineRule="auto"/>
        <w:rPr>
          <w:rFonts w:ascii="Times New Roman" w:hAnsi="Times New Roman" w:cs="Times New Roman"/>
          <w:sz w:val="28"/>
          <w:szCs w:val="28"/>
        </w:rPr>
      </w:pPr>
    </w:p>
    <w:p w:rsidR="005324BE" w:rsidRPr="007271C2" w:rsidRDefault="009C5AA8" w:rsidP="007271C2">
      <w:pPr>
        <w:tabs>
          <w:tab w:val="left" w:pos="-360"/>
          <w:tab w:val="left" w:pos="540"/>
        </w:tabs>
        <w:ind w:left="142"/>
        <w:jc w:val="center"/>
        <w:rPr>
          <w:rFonts w:ascii="Times New Roman" w:hAnsi="Times New Roman" w:cs="Times New Roman"/>
          <w:b/>
          <w:sz w:val="28"/>
          <w:szCs w:val="28"/>
        </w:rPr>
      </w:pPr>
      <w:r w:rsidRPr="00552F7E">
        <w:rPr>
          <w:rFonts w:ascii="Times New Roman" w:hAnsi="Times New Roman" w:cs="Times New Roman"/>
          <w:b/>
          <w:bCs/>
          <w:sz w:val="28"/>
          <w:szCs w:val="28"/>
        </w:rPr>
        <w:t>9</w:t>
      </w:r>
      <w:r w:rsidR="007271C2" w:rsidRPr="00552F7E">
        <w:rPr>
          <w:rFonts w:ascii="Times New Roman" w:hAnsi="Times New Roman" w:cs="Times New Roman"/>
          <w:b/>
          <w:bCs/>
          <w:sz w:val="28"/>
          <w:szCs w:val="28"/>
        </w:rPr>
        <w:t xml:space="preserve">. </w:t>
      </w:r>
      <w:r w:rsidR="005324BE" w:rsidRPr="00552F7E">
        <w:rPr>
          <w:rFonts w:ascii="Times New Roman" w:hAnsi="Times New Roman" w:cs="Times New Roman"/>
          <w:b/>
          <w:bCs/>
          <w:sz w:val="28"/>
          <w:szCs w:val="28"/>
        </w:rPr>
        <w:t>Требования к форме и содержанию заявки</w:t>
      </w:r>
      <w:r w:rsidR="00C73338" w:rsidRPr="00552F7E">
        <w:rPr>
          <w:rFonts w:ascii="Times New Roman" w:hAnsi="Times New Roman" w:cs="Times New Roman"/>
          <w:b/>
          <w:bCs/>
          <w:sz w:val="28"/>
          <w:szCs w:val="28"/>
        </w:rPr>
        <w:t>, к прилагаемым к ней документам</w:t>
      </w:r>
      <w:r w:rsidR="00B91675" w:rsidRPr="00552F7E">
        <w:rPr>
          <w:rFonts w:ascii="Times New Roman" w:hAnsi="Times New Roman" w:cs="Times New Roman"/>
          <w:b/>
          <w:bCs/>
          <w:sz w:val="28"/>
          <w:szCs w:val="28"/>
        </w:rPr>
        <w:t>, порядок подачи заявок</w:t>
      </w:r>
    </w:p>
    <w:p w:rsidR="005324BE" w:rsidRPr="005324BE" w:rsidRDefault="005324BE" w:rsidP="005324BE">
      <w:pPr>
        <w:autoSpaceDE w:val="0"/>
        <w:autoSpaceDN w:val="0"/>
        <w:adjustRightInd w:val="0"/>
        <w:spacing w:after="0" w:line="240" w:lineRule="auto"/>
        <w:rPr>
          <w:rFonts w:ascii="Times New Roman" w:hAnsi="Times New Roman" w:cs="Times New Roman"/>
          <w:bCs/>
          <w:sz w:val="28"/>
          <w:szCs w:val="28"/>
        </w:rPr>
      </w:pPr>
    </w:p>
    <w:p w:rsidR="005324BE" w:rsidRDefault="009C5AA8" w:rsidP="007271C2">
      <w:pPr>
        <w:autoSpaceDE w:val="0"/>
        <w:autoSpaceDN w:val="0"/>
        <w:adjustRightInd w:val="0"/>
        <w:spacing w:after="0" w:line="240" w:lineRule="auto"/>
        <w:ind w:firstLine="709"/>
        <w:jc w:val="both"/>
        <w:rPr>
          <w:rFonts w:ascii="Times New Roman" w:hAnsi="Times New Roman" w:cs="Times New Roman"/>
          <w:sz w:val="28"/>
          <w:szCs w:val="28"/>
        </w:rPr>
      </w:pPr>
      <w:r w:rsidRPr="009C5AA8">
        <w:rPr>
          <w:rFonts w:ascii="Times New Roman" w:hAnsi="Times New Roman" w:cs="Times New Roman"/>
          <w:sz w:val="28"/>
          <w:szCs w:val="28"/>
        </w:rPr>
        <w:t>9</w:t>
      </w:r>
      <w:r w:rsidR="007271C2">
        <w:rPr>
          <w:rFonts w:ascii="Times New Roman" w:hAnsi="Times New Roman" w:cs="Times New Roman"/>
          <w:sz w:val="28"/>
          <w:szCs w:val="28"/>
        </w:rPr>
        <w:t xml:space="preserve">.1. </w:t>
      </w:r>
      <w:r w:rsidR="005324BE" w:rsidRPr="005324BE">
        <w:rPr>
          <w:rFonts w:ascii="Times New Roman" w:hAnsi="Times New Roman" w:cs="Times New Roman"/>
          <w:sz w:val="28"/>
          <w:szCs w:val="28"/>
        </w:rPr>
        <w:t xml:space="preserve">Для участия в аукционе заявитель (представитель заявителя) представляет организатору аукциона </w:t>
      </w:r>
      <w:r w:rsidR="007271C2">
        <w:rPr>
          <w:rFonts w:ascii="Times New Roman" w:hAnsi="Times New Roman" w:cs="Times New Roman"/>
          <w:sz w:val="28"/>
          <w:szCs w:val="28"/>
        </w:rPr>
        <w:t>заявку</w:t>
      </w:r>
      <w:r w:rsidR="001B0ED1">
        <w:rPr>
          <w:rFonts w:ascii="Times New Roman" w:hAnsi="Times New Roman" w:cs="Times New Roman"/>
          <w:sz w:val="28"/>
          <w:szCs w:val="28"/>
        </w:rPr>
        <w:t xml:space="preserve"> на бумажном носителе</w:t>
      </w:r>
      <w:r w:rsidR="007271C2">
        <w:rPr>
          <w:rFonts w:ascii="Times New Roman" w:hAnsi="Times New Roman" w:cs="Times New Roman"/>
          <w:sz w:val="28"/>
          <w:szCs w:val="28"/>
        </w:rPr>
        <w:t xml:space="preserve"> по </w:t>
      </w:r>
      <w:r w:rsidR="005324BE" w:rsidRPr="005324BE">
        <w:rPr>
          <w:rFonts w:ascii="Times New Roman" w:hAnsi="Times New Roman" w:cs="Times New Roman"/>
          <w:sz w:val="28"/>
          <w:szCs w:val="28"/>
        </w:rPr>
        <w:t xml:space="preserve">форме </w:t>
      </w:r>
      <w:r w:rsidR="007271C2">
        <w:rPr>
          <w:rFonts w:ascii="Times New Roman" w:hAnsi="Times New Roman" w:cs="Times New Roman"/>
          <w:sz w:val="28"/>
          <w:szCs w:val="28"/>
        </w:rPr>
        <w:t>согласно приложению</w:t>
      </w:r>
      <w:r w:rsidR="005324BE" w:rsidRPr="005324BE">
        <w:rPr>
          <w:rFonts w:ascii="Times New Roman" w:hAnsi="Times New Roman" w:cs="Times New Roman"/>
          <w:sz w:val="28"/>
          <w:szCs w:val="28"/>
        </w:rPr>
        <w:t xml:space="preserve"> </w:t>
      </w:r>
      <w:r w:rsidR="00A93DE5">
        <w:rPr>
          <w:rFonts w:ascii="Times New Roman" w:hAnsi="Times New Roman" w:cs="Times New Roman"/>
          <w:sz w:val="28"/>
          <w:szCs w:val="28"/>
        </w:rPr>
        <w:t>№ 2</w:t>
      </w:r>
      <w:r w:rsidR="007271C2">
        <w:rPr>
          <w:rFonts w:ascii="Times New Roman" w:hAnsi="Times New Roman" w:cs="Times New Roman"/>
          <w:sz w:val="28"/>
          <w:szCs w:val="28"/>
        </w:rPr>
        <w:t xml:space="preserve"> к настоящей документации.</w:t>
      </w:r>
    </w:p>
    <w:p w:rsidR="005324BE" w:rsidRPr="005324BE" w:rsidRDefault="009C5AA8" w:rsidP="00B91675">
      <w:pPr>
        <w:autoSpaceDE w:val="0"/>
        <w:autoSpaceDN w:val="0"/>
        <w:adjustRightInd w:val="0"/>
        <w:spacing w:after="0" w:line="240" w:lineRule="auto"/>
        <w:ind w:firstLine="709"/>
        <w:jc w:val="both"/>
        <w:rPr>
          <w:rFonts w:ascii="Times New Roman" w:hAnsi="Times New Roman" w:cs="Times New Roman"/>
          <w:sz w:val="28"/>
          <w:szCs w:val="28"/>
        </w:rPr>
      </w:pPr>
      <w:r w:rsidRPr="009C5AA8">
        <w:rPr>
          <w:rFonts w:ascii="Times New Roman" w:hAnsi="Times New Roman" w:cs="Times New Roman"/>
          <w:sz w:val="28"/>
          <w:szCs w:val="28"/>
        </w:rPr>
        <w:t>9</w:t>
      </w:r>
      <w:r w:rsidR="00197C8F">
        <w:rPr>
          <w:rFonts w:ascii="Times New Roman" w:hAnsi="Times New Roman" w:cs="Times New Roman"/>
          <w:sz w:val="28"/>
          <w:szCs w:val="28"/>
        </w:rPr>
        <w:t xml:space="preserve">.2. </w:t>
      </w:r>
      <w:r w:rsidR="001B0ED1">
        <w:rPr>
          <w:rFonts w:ascii="Times New Roman" w:hAnsi="Times New Roman" w:cs="Times New Roman"/>
          <w:sz w:val="28"/>
          <w:szCs w:val="28"/>
        </w:rPr>
        <w:t>З</w:t>
      </w:r>
      <w:r w:rsidR="005324BE" w:rsidRPr="005324BE">
        <w:rPr>
          <w:rFonts w:ascii="Times New Roman" w:hAnsi="Times New Roman" w:cs="Times New Roman"/>
          <w:sz w:val="28"/>
          <w:szCs w:val="28"/>
        </w:rPr>
        <w:t>аявитель имеет право направить организатору заявку и прилагаемые к ней документы в виде электронного документа (подписанного электронной подписью в соответствии с федеральным законодательством).</w:t>
      </w:r>
    </w:p>
    <w:p w:rsidR="005324BE" w:rsidRPr="005324BE" w:rsidRDefault="009C5AA8" w:rsidP="00B91675">
      <w:pPr>
        <w:autoSpaceDE w:val="0"/>
        <w:autoSpaceDN w:val="0"/>
        <w:adjustRightInd w:val="0"/>
        <w:spacing w:after="0" w:line="240" w:lineRule="auto"/>
        <w:ind w:firstLine="709"/>
        <w:jc w:val="both"/>
        <w:rPr>
          <w:rFonts w:ascii="Times New Roman" w:hAnsi="Times New Roman" w:cs="Times New Roman"/>
          <w:sz w:val="28"/>
          <w:szCs w:val="28"/>
        </w:rPr>
      </w:pPr>
      <w:r w:rsidRPr="009C5AA8">
        <w:rPr>
          <w:rFonts w:ascii="Times New Roman" w:hAnsi="Times New Roman" w:cs="Times New Roman"/>
          <w:sz w:val="28"/>
          <w:szCs w:val="28"/>
        </w:rPr>
        <w:t>9</w:t>
      </w:r>
      <w:r w:rsidR="00197C8F">
        <w:rPr>
          <w:rFonts w:ascii="Times New Roman" w:hAnsi="Times New Roman" w:cs="Times New Roman"/>
          <w:sz w:val="28"/>
          <w:szCs w:val="28"/>
        </w:rPr>
        <w:t xml:space="preserve">.3. </w:t>
      </w:r>
      <w:r w:rsidR="005324BE" w:rsidRPr="005324BE">
        <w:rPr>
          <w:rFonts w:ascii="Times New Roman" w:hAnsi="Times New Roman" w:cs="Times New Roman"/>
          <w:sz w:val="28"/>
          <w:szCs w:val="28"/>
        </w:rPr>
        <w:t>В заявке указываются полное и сокращенное наименование, основной государственный регистрационный номер, местонахождение (для юридического лица), фамилия, имя, отчество (при наличии), паспортные данные, место жительства (для индивидуального предпринимателя), идентификационный номер налогоплательщика, почтовый адрес, номер контактного телефона заявителя.</w:t>
      </w:r>
    </w:p>
    <w:p w:rsidR="005324BE" w:rsidRPr="005324BE" w:rsidRDefault="009C5AA8" w:rsidP="00B91675">
      <w:pPr>
        <w:autoSpaceDE w:val="0"/>
        <w:autoSpaceDN w:val="0"/>
        <w:adjustRightInd w:val="0"/>
        <w:spacing w:after="0" w:line="240" w:lineRule="auto"/>
        <w:ind w:firstLine="709"/>
        <w:jc w:val="both"/>
        <w:rPr>
          <w:rFonts w:ascii="Times New Roman" w:hAnsi="Times New Roman" w:cs="Times New Roman"/>
          <w:sz w:val="28"/>
          <w:szCs w:val="28"/>
        </w:rPr>
      </w:pPr>
      <w:r w:rsidRPr="009C5AA8">
        <w:rPr>
          <w:rFonts w:ascii="Times New Roman" w:hAnsi="Times New Roman" w:cs="Times New Roman"/>
          <w:sz w:val="28"/>
          <w:szCs w:val="28"/>
        </w:rPr>
        <w:t>9</w:t>
      </w:r>
      <w:r w:rsidR="00197C8F">
        <w:rPr>
          <w:rFonts w:ascii="Times New Roman" w:hAnsi="Times New Roman" w:cs="Times New Roman"/>
          <w:sz w:val="28"/>
          <w:szCs w:val="28"/>
        </w:rPr>
        <w:t xml:space="preserve">.4. </w:t>
      </w:r>
      <w:r w:rsidR="005324BE" w:rsidRPr="005324BE">
        <w:rPr>
          <w:rFonts w:ascii="Times New Roman" w:hAnsi="Times New Roman" w:cs="Times New Roman"/>
          <w:sz w:val="28"/>
          <w:szCs w:val="28"/>
        </w:rPr>
        <w:t>К заявке прилагаются следующие документы:</w:t>
      </w:r>
    </w:p>
    <w:p w:rsidR="005324BE" w:rsidRPr="005324BE" w:rsidRDefault="005324BE" w:rsidP="00B91675">
      <w:pPr>
        <w:autoSpaceDE w:val="0"/>
        <w:autoSpaceDN w:val="0"/>
        <w:adjustRightInd w:val="0"/>
        <w:spacing w:after="0" w:line="240" w:lineRule="auto"/>
        <w:ind w:firstLine="709"/>
        <w:jc w:val="both"/>
        <w:rPr>
          <w:rFonts w:ascii="Times New Roman" w:hAnsi="Times New Roman" w:cs="Times New Roman"/>
          <w:sz w:val="28"/>
          <w:szCs w:val="28"/>
        </w:rPr>
      </w:pPr>
      <w:r w:rsidRPr="005324BE">
        <w:rPr>
          <w:rFonts w:ascii="Times New Roman" w:hAnsi="Times New Roman" w:cs="Times New Roman"/>
          <w:sz w:val="28"/>
          <w:szCs w:val="28"/>
        </w:rPr>
        <w:t>1) заверенные в установленном порядке копии свидетельства о государственной регистрации юридического лица и учредительных документов заявителя (для юридического лица), свидетельства о государственной регистрации индивидуального предпринимателя (для индивидуального предпринимателя), копии документов, удостоверяющих личность;</w:t>
      </w:r>
    </w:p>
    <w:p w:rsidR="005324BE" w:rsidRPr="005324BE" w:rsidRDefault="005324BE" w:rsidP="00B91675">
      <w:pPr>
        <w:autoSpaceDE w:val="0"/>
        <w:autoSpaceDN w:val="0"/>
        <w:adjustRightInd w:val="0"/>
        <w:spacing w:after="0" w:line="240" w:lineRule="auto"/>
        <w:ind w:firstLine="709"/>
        <w:jc w:val="both"/>
        <w:rPr>
          <w:rFonts w:ascii="Times New Roman" w:hAnsi="Times New Roman" w:cs="Times New Roman"/>
          <w:sz w:val="28"/>
          <w:szCs w:val="28"/>
        </w:rPr>
      </w:pPr>
      <w:r w:rsidRPr="005324BE">
        <w:rPr>
          <w:rFonts w:ascii="Times New Roman" w:hAnsi="Times New Roman" w:cs="Times New Roman"/>
          <w:sz w:val="28"/>
          <w:szCs w:val="28"/>
        </w:rPr>
        <w:t>2) доверенность на осуществление действий от имени заявителя (если от имени заявителя действует иное лицо);</w:t>
      </w:r>
    </w:p>
    <w:p w:rsidR="005324BE" w:rsidRPr="005324BE" w:rsidRDefault="005324BE" w:rsidP="00B91675">
      <w:pPr>
        <w:autoSpaceDE w:val="0"/>
        <w:autoSpaceDN w:val="0"/>
        <w:adjustRightInd w:val="0"/>
        <w:spacing w:after="0" w:line="240" w:lineRule="auto"/>
        <w:ind w:firstLine="709"/>
        <w:jc w:val="both"/>
        <w:rPr>
          <w:rFonts w:ascii="Times New Roman" w:hAnsi="Times New Roman" w:cs="Times New Roman"/>
          <w:sz w:val="28"/>
          <w:szCs w:val="28"/>
        </w:rPr>
      </w:pPr>
      <w:r w:rsidRPr="005324BE">
        <w:rPr>
          <w:rFonts w:ascii="Times New Roman" w:hAnsi="Times New Roman" w:cs="Times New Roman"/>
          <w:sz w:val="28"/>
          <w:szCs w:val="28"/>
        </w:rPr>
        <w:t>3) копии документов, подтверждающих владение на любом законном основании имуществом, необходимым для оказания услуг, являющихся предметом аукциона:</w:t>
      </w:r>
    </w:p>
    <w:p w:rsidR="005324BE" w:rsidRPr="005324BE" w:rsidRDefault="00B91675" w:rsidP="00B9167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324BE" w:rsidRPr="005324BE">
        <w:rPr>
          <w:rFonts w:ascii="Times New Roman" w:hAnsi="Times New Roman" w:cs="Times New Roman"/>
          <w:sz w:val="28"/>
          <w:szCs w:val="28"/>
        </w:rPr>
        <w:t xml:space="preserve">документов, подтверждающих владение на любом законном основании земельным участком под специализированную стоянку, который должен </w:t>
      </w:r>
      <w:r w:rsidR="005324BE" w:rsidRPr="00A17672">
        <w:rPr>
          <w:rFonts w:ascii="Times New Roman" w:hAnsi="Times New Roman" w:cs="Times New Roman"/>
          <w:sz w:val="28"/>
          <w:szCs w:val="28"/>
        </w:rPr>
        <w:t xml:space="preserve">соответствовать </w:t>
      </w:r>
      <w:r w:rsidR="00A17672" w:rsidRPr="00A17672">
        <w:rPr>
          <w:rFonts w:ascii="PT Serif" w:hAnsi="PT Serif"/>
          <w:sz w:val="28"/>
          <w:szCs w:val="28"/>
          <w:shd w:val="clear" w:color="auto" w:fill="FFFFFF"/>
        </w:rPr>
        <w:t>требованиям раздела II общих требований к организации функционирования специализированных стоянок, утвержденных Правительством Омской области</w:t>
      </w:r>
      <w:r w:rsidR="00A17672">
        <w:rPr>
          <w:rFonts w:ascii="PT Serif" w:hAnsi="PT Serif"/>
          <w:sz w:val="28"/>
          <w:szCs w:val="28"/>
          <w:shd w:val="clear" w:color="auto" w:fill="FFFFFF"/>
        </w:rPr>
        <w:t xml:space="preserve"> </w:t>
      </w:r>
      <w:r w:rsidR="00A17672" w:rsidRPr="00201718">
        <w:rPr>
          <w:rFonts w:ascii="PT Serif" w:hAnsi="PT Serif"/>
          <w:sz w:val="28"/>
          <w:szCs w:val="28"/>
          <w:shd w:val="clear" w:color="auto" w:fill="FFFFFF"/>
        </w:rPr>
        <w:t>(</w:t>
      </w:r>
      <w:r w:rsidR="00A17672" w:rsidRPr="00201718">
        <w:rPr>
          <w:rFonts w:ascii="Times New Roman" w:hAnsi="Times New Roman" w:cs="Times New Roman"/>
          <w:sz w:val="28"/>
          <w:szCs w:val="28"/>
          <w:shd w:val="clear" w:color="auto" w:fill="FFFFFF"/>
        </w:rPr>
        <w:t>приложение №1 к постановлению</w:t>
      </w:r>
      <w:r w:rsidR="00A17672" w:rsidRPr="00201718">
        <w:rPr>
          <w:rFonts w:ascii="Times New Roman" w:hAnsi="Times New Roman" w:cs="Times New Roman"/>
          <w:sz w:val="28"/>
          <w:szCs w:val="28"/>
        </w:rPr>
        <w:t xml:space="preserve"> </w:t>
      </w:r>
      <w:r w:rsidR="00A17672" w:rsidRPr="00201718">
        <w:rPr>
          <w:rFonts w:ascii="Times New Roman" w:hAnsi="Times New Roman" w:cs="Times New Roman"/>
          <w:sz w:val="28"/>
          <w:szCs w:val="28"/>
          <w:shd w:val="clear" w:color="auto" w:fill="FFFFFF"/>
        </w:rPr>
        <w:t>Правительства Омской области от 12 июля 2022 г. № 364-п «О мерах по реализации Закона Омской области «О порядке перемещения транспортных</w:t>
      </w:r>
      <w:r w:rsidR="00A17672" w:rsidRPr="003C5DB6">
        <w:rPr>
          <w:rFonts w:ascii="Times New Roman" w:hAnsi="Times New Roman" w:cs="Times New Roman"/>
          <w:sz w:val="28"/>
          <w:szCs w:val="28"/>
          <w:shd w:val="clear" w:color="auto" w:fill="FFFFFF"/>
        </w:rPr>
        <w:t xml:space="preserve"> средств на специализированную стоянку, их хранения, оплаты </w:t>
      </w:r>
      <w:r w:rsidR="00A17672" w:rsidRPr="003C5DB6">
        <w:rPr>
          <w:rFonts w:ascii="Times New Roman" w:hAnsi="Times New Roman" w:cs="Times New Roman"/>
          <w:sz w:val="28"/>
          <w:szCs w:val="28"/>
          <w:shd w:val="clear" w:color="auto" w:fill="FFFFFF"/>
        </w:rPr>
        <w:lastRenderedPageBreak/>
        <w:t>стоимости перемещения и хранения, возврата транспортных средств»</w:t>
      </w:r>
      <w:r w:rsidR="00A17672">
        <w:rPr>
          <w:rFonts w:ascii="Times New Roman" w:hAnsi="Times New Roman" w:cs="Times New Roman"/>
          <w:sz w:val="28"/>
          <w:szCs w:val="28"/>
          <w:shd w:val="clear" w:color="auto" w:fill="FFFFFF"/>
        </w:rPr>
        <w:t>)</w:t>
      </w:r>
      <w:r w:rsidR="005324BE" w:rsidRPr="00A17672">
        <w:rPr>
          <w:rFonts w:ascii="Times New Roman" w:hAnsi="Times New Roman" w:cs="Times New Roman"/>
          <w:sz w:val="28"/>
          <w:szCs w:val="28"/>
        </w:rPr>
        <w:t xml:space="preserve">, </w:t>
      </w:r>
      <w:r w:rsidR="005324BE" w:rsidRPr="005324BE">
        <w:rPr>
          <w:rFonts w:ascii="Times New Roman" w:hAnsi="Times New Roman" w:cs="Times New Roman"/>
          <w:sz w:val="28"/>
          <w:szCs w:val="28"/>
        </w:rPr>
        <w:t>и документов и (или) фотоматериалов, подтверждающих его соответствие установленным требованиям.</w:t>
      </w:r>
    </w:p>
    <w:p w:rsidR="005324BE" w:rsidRDefault="009C5AA8" w:rsidP="00B91675">
      <w:pPr>
        <w:autoSpaceDE w:val="0"/>
        <w:autoSpaceDN w:val="0"/>
        <w:adjustRightInd w:val="0"/>
        <w:spacing w:after="0" w:line="240" w:lineRule="auto"/>
        <w:ind w:firstLine="709"/>
        <w:jc w:val="both"/>
        <w:rPr>
          <w:rFonts w:ascii="Times New Roman" w:hAnsi="Times New Roman" w:cs="Times New Roman"/>
          <w:sz w:val="28"/>
          <w:szCs w:val="28"/>
        </w:rPr>
      </w:pPr>
      <w:r w:rsidRPr="009C5AA8">
        <w:rPr>
          <w:rFonts w:ascii="Times New Roman" w:hAnsi="Times New Roman" w:cs="Times New Roman"/>
          <w:sz w:val="28"/>
          <w:szCs w:val="28"/>
        </w:rPr>
        <w:t>9</w:t>
      </w:r>
      <w:r w:rsidR="00197C8F">
        <w:rPr>
          <w:rFonts w:ascii="Times New Roman" w:hAnsi="Times New Roman" w:cs="Times New Roman"/>
          <w:sz w:val="28"/>
          <w:szCs w:val="28"/>
        </w:rPr>
        <w:t xml:space="preserve">.5. </w:t>
      </w:r>
      <w:r w:rsidR="005324BE" w:rsidRPr="005324BE">
        <w:rPr>
          <w:rFonts w:ascii="Times New Roman" w:hAnsi="Times New Roman" w:cs="Times New Roman"/>
          <w:sz w:val="28"/>
          <w:szCs w:val="28"/>
        </w:rPr>
        <w:t>Документы, подтверждающие владение на любом законном основании земельным участком под специализированную стоянку, представляются заявителями по собственной инициативе. В случае непредставления документов, подтверждающих владение на любом законном основании земельным участком под специализированную стоянку, организатор аукциона запрашивает соответствующие сведения посредством осуществления межведомственного информационного взаимодействия в соответствии с законодательством.</w:t>
      </w:r>
    </w:p>
    <w:p w:rsidR="00BE3791" w:rsidRDefault="00BE3791" w:rsidP="00B9167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9.6. </w:t>
      </w:r>
      <w:r w:rsidRPr="00487671">
        <w:rPr>
          <w:rFonts w:ascii="Times New Roman" w:hAnsi="Times New Roman" w:cs="Times New Roman"/>
          <w:sz w:val="28"/>
          <w:szCs w:val="28"/>
        </w:rPr>
        <w:t>Заявитель</w:t>
      </w:r>
      <w:r>
        <w:rPr>
          <w:rFonts w:ascii="Times New Roman" w:hAnsi="Times New Roman" w:cs="Times New Roman"/>
          <w:sz w:val="28"/>
          <w:szCs w:val="28"/>
        </w:rPr>
        <w:t xml:space="preserve"> вправе подать только одну заявку в отношении предмета аукциона. Представление заявки подтверждает согласие заявителя с условиями, указанными в извещении о проведении аукциона, документации об аукционе.</w:t>
      </w:r>
    </w:p>
    <w:p w:rsidR="00197C8F" w:rsidRPr="005324BE" w:rsidRDefault="00197C8F" w:rsidP="00B91675">
      <w:pPr>
        <w:autoSpaceDE w:val="0"/>
        <w:autoSpaceDN w:val="0"/>
        <w:adjustRightInd w:val="0"/>
        <w:spacing w:after="0" w:line="240" w:lineRule="auto"/>
        <w:ind w:firstLine="709"/>
        <w:jc w:val="both"/>
        <w:rPr>
          <w:rFonts w:ascii="Times New Roman" w:hAnsi="Times New Roman" w:cs="Times New Roman"/>
          <w:sz w:val="28"/>
          <w:szCs w:val="28"/>
        </w:rPr>
      </w:pPr>
    </w:p>
    <w:p w:rsidR="00197C8F" w:rsidRPr="005324BE" w:rsidRDefault="009C5AA8" w:rsidP="00197C8F">
      <w:pPr>
        <w:pStyle w:val="a4"/>
        <w:tabs>
          <w:tab w:val="left" w:pos="-360"/>
          <w:tab w:val="left" w:pos="540"/>
        </w:tabs>
        <w:ind w:left="502"/>
        <w:jc w:val="center"/>
        <w:rPr>
          <w:b/>
          <w:sz w:val="28"/>
          <w:szCs w:val="28"/>
        </w:rPr>
      </w:pPr>
      <w:r w:rsidRPr="009C5AA8">
        <w:rPr>
          <w:b/>
          <w:bCs/>
          <w:sz w:val="28"/>
          <w:szCs w:val="28"/>
        </w:rPr>
        <w:t>10</w:t>
      </w:r>
      <w:r w:rsidR="00197C8F">
        <w:rPr>
          <w:b/>
          <w:bCs/>
          <w:sz w:val="28"/>
          <w:szCs w:val="28"/>
        </w:rPr>
        <w:t xml:space="preserve">. </w:t>
      </w:r>
      <w:r w:rsidR="00197C8F" w:rsidRPr="005324BE">
        <w:rPr>
          <w:b/>
          <w:bCs/>
          <w:sz w:val="28"/>
          <w:szCs w:val="28"/>
        </w:rPr>
        <w:t xml:space="preserve">Порядок и срок отзыва </w:t>
      </w:r>
      <w:r w:rsidR="0073292F">
        <w:rPr>
          <w:b/>
          <w:bCs/>
          <w:sz w:val="28"/>
          <w:szCs w:val="28"/>
        </w:rPr>
        <w:t xml:space="preserve">и изменения </w:t>
      </w:r>
      <w:r w:rsidR="00197C8F" w:rsidRPr="005324BE">
        <w:rPr>
          <w:b/>
          <w:bCs/>
          <w:sz w:val="28"/>
          <w:szCs w:val="28"/>
        </w:rPr>
        <w:t>заявок</w:t>
      </w:r>
    </w:p>
    <w:p w:rsidR="00197C8F" w:rsidRPr="005324BE" w:rsidRDefault="00197C8F" w:rsidP="00197C8F">
      <w:pPr>
        <w:tabs>
          <w:tab w:val="left" w:pos="-360"/>
          <w:tab w:val="left" w:pos="540"/>
        </w:tabs>
        <w:spacing w:after="0" w:line="240" w:lineRule="auto"/>
        <w:ind w:left="142"/>
        <w:jc w:val="center"/>
        <w:rPr>
          <w:rFonts w:ascii="Times New Roman" w:hAnsi="Times New Roman" w:cs="Times New Roman"/>
          <w:b/>
          <w:sz w:val="28"/>
          <w:szCs w:val="28"/>
        </w:rPr>
      </w:pPr>
    </w:p>
    <w:p w:rsidR="00197C8F" w:rsidRDefault="009C5AA8" w:rsidP="00197C8F">
      <w:pPr>
        <w:autoSpaceDE w:val="0"/>
        <w:autoSpaceDN w:val="0"/>
        <w:adjustRightInd w:val="0"/>
        <w:spacing w:after="0" w:line="240" w:lineRule="auto"/>
        <w:ind w:firstLine="709"/>
        <w:jc w:val="both"/>
        <w:rPr>
          <w:rFonts w:ascii="Times New Roman" w:hAnsi="Times New Roman" w:cs="Times New Roman"/>
          <w:bCs/>
          <w:sz w:val="28"/>
          <w:szCs w:val="28"/>
        </w:rPr>
      </w:pPr>
      <w:r w:rsidRPr="009C5AA8">
        <w:rPr>
          <w:rFonts w:ascii="Times New Roman" w:hAnsi="Times New Roman" w:cs="Times New Roman"/>
          <w:bCs/>
          <w:sz w:val="28"/>
          <w:szCs w:val="28"/>
        </w:rPr>
        <w:t>10</w:t>
      </w:r>
      <w:r w:rsidR="00D370D6">
        <w:rPr>
          <w:rFonts w:ascii="Times New Roman" w:hAnsi="Times New Roman" w:cs="Times New Roman"/>
          <w:bCs/>
          <w:sz w:val="28"/>
          <w:szCs w:val="28"/>
        </w:rPr>
        <w:t xml:space="preserve">.1. </w:t>
      </w:r>
      <w:r w:rsidR="00197C8F" w:rsidRPr="005324BE">
        <w:rPr>
          <w:rFonts w:ascii="Times New Roman" w:hAnsi="Times New Roman" w:cs="Times New Roman"/>
          <w:bCs/>
          <w:sz w:val="28"/>
          <w:szCs w:val="28"/>
        </w:rPr>
        <w:t>Заявитель вправе отозвать и изменить заявку в любое время д</w:t>
      </w:r>
      <w:r w:rsidR="00197C8F">
        <w:rPr>
          <w:rFonts w:ascii="Times New Roman" w:hAnsi="Times New Roman" w:cs="Times New Roman"/>
          <w:bCs/>
          <w:sz w:val="28"/>
          <w:szCs w:val="28"/>
        </w:rPr>
        <w:t>о окончания срока подачи заявок путем направления соответствующего письменного заявления организатору аукциона</w:t>
      </w:r>
      <w:r w:rsidR="0073292F">
        <w:rPr>
          <w:rFonts w:ascii="Times New Roman" w:hAnsi="Times New Roman" w:cs="Times New Roman"/>
          <w:bCs/>
          <w:sz w:val="28"/>
          <w:szCs w:val="28"/>
        </w:rPr>
        <w:t xml:space="preserve"> на бумажном носителе</w:t>
      </w:r>
      <w:r w:rsidR="00197C8F">
        <w:rPr>
          <w:rFonts w:ascii="Times New Roman" w:hAnsi="Times New Roman" w:cs="Times New Roman"/>
          <w:bCs/>
          <w:sz w:val="28"/>
          <w:szCs w:val="28"/>
        </w:rPr>
        <w:t xml:space="preserve"> </w:t>
      </w:r>
      <w:r w:rsidR="001B0ED1">
        <w:rPr>
          <w:rFonts w:ascii="Times New Roman" w:hAnsi="Times New Roman" w:cs="Times New Roman"/>
          <w:bCs/>
          <w:sz w:val="28"/>
          <w:szCs w:val="28"/>
        </w:rPr>
        <w:t xml:space="preserve">либо в форме электронного документа </w:t>
      </w:r>
      <w:r w:rsidR="00197C8F">
        <w:rPr>
          <w:rFonts w:ascii="Times New Roman" w:hAnsi="Times New Roman" w:cs="Times New Roman"/>
          <w:bCs/>
          <w:sz w:val="28"/>
          <w:szCs w:val="28"/>
        </w:rPr>
        <w:t xml:space="preserve">по форме согласно </w:t>
      </w:r>
      <w:r w:rsidR="00197C8F" w:rsidRPr="009128A4">
        <w:rPr>
          <w:rFonts w:ascii="Times New Roman" w:hAnsi="Times New Roman" w:cs="Times New Roman"/>
          <w:bCs/>
          <w:sz w:val="28"/>
          <w:szCs w:val="28"/>
        </w:rPr>
        <w:t xml:space="preserve">приложению № </w:t>
      </w:r>
      <w:r w:rsidR="00A93DE5" w:rsidRPr="009128A4">
        <w:rPr>
          <w:rFonts w:ascii="Times New Roman" w:hAnsi="Times New Roman" w:cs="Times New Roman"/>
          <w:bCs/>
          <w:sz w:val="28"/>
          <w:szCs w:val="28"/>
        </w:rPr>
        <w:t>3</w:t>
      </w:r>
      <w:r w:rsidR="00197C8F" w:rsidRPr="009128A4">
        <w:rPr>
          <w:rFonts w:ascii="Times New Roman" w:hAnsi="Times New Roman" w:cs="Times New Roman"/>
          <w:bCs/>
          <w:sz w:val="28"/>
          <w:szCs w:val="28"/>
        </w:rPr>
        <w:t xml:space="preserve"> к</w:t>
      </w:r>
      <w:r w:rsidR="00197C8F">
        <w:rPr>
          <w:rFonts w:ascii="Times New Roman" w:hAnsi="Times New Roman" w:cs="Times New Roman"/>
          <w:bCs/>
          <w:sz w:val="28"/>
          <w:szCs w:val="28"/>
        </w:rPr>
        <w:t xml:space="preserve"> настоящей документации.</w:t>
      </w:r>
      <w:r w:rsidR="0073292F">
        <w:rPr>
          <w:rFonts w:ascii="Times New Roman" w:hAnsi="Times New Roman" w:cs="Times New Roman"/>
          <w:bCs/>
          <w:sz w:val="28"/>
          <w:szCs w:val="28"/>
        </w:rPr>
        <w:t xml:space="preserve"> Заявление об отзыве или изменении заявки направляется по адресам, указанным в разделе 3 настоящей документации.</w:t>
      </w:r>
    </w:p>
    <w:p w:rsidR="00F37B65" w:rsidRDefault="00F37B65" w:rsidP="00197C8F">
      <w:pPr>
        <w:autoSpaceDE w:val="0"/>
        <w:autoSpaceDN w:val="0"/>
        <w:adjustRightInd w:val="0"/>
        <w:spacing w:after="0" w:line="240" w:lineRule="auto"/>
        <w:ind w:firstLine="709"/>
        <w:jc w:val="both"/>
        <w:rPr>
          <w:rFonts w:ascii="Times New Roman" w:hAnsi="Times New Roman" w:cs="Times New Roman"/>
          <w:bCs/>
          <w:sz w:val="28"/>
          <w:szCs w:val="28"/>
        </w:rPr>
      </w:pPr>
    </w:p>
    <w:p w:rsidR="00F37B65" w:rsidRPr="005324BE" w:rsidRDefault="009C5AA8" w:rsidP="00F37B65">
      <w:pPr>
        <w:pStyle w:val="a4"/>
        <w:tabs>
          <w:tab w:val="left" w:pos="-360"/>
          <w:tab w:val="left" w:pos="540"/>
        </w:tabs>
        <w:ind w:left="502"/>
        <w:jc w:val="center"/>
        <w:rPr>
          <w:b/>
          <w:sz w:val="28"/>
          <w:szCs w:val="28"/>
        </w:rPr>
      </w:pPr>
      <w:r w:rsidRPr="009C5AA8">
        <w:rPr>
          <w:b/>
          <w:bCs/>
          <w:sz w:val="28"/>
          <w:szCs w:val="28"/>
        </w:rPr>
        <w:t>11</w:t>
      </w:r>
      <w:r w:rsidR="00F37B65">
        <w:rPr>
          <w:b/>
          <w:bCs/>
          <w:sz w:val="28"/>
          <w:szCs w:val="28"/>
        </w:rPr>
        <w:t xml:space="preserve">. </w:t>
      </w:r>
      <w:r w:rsidR="00F37B65" w:rsidRPr="005324BE">
        <w:rPr>
          <w:b/>
          <w:bCs/>
          <w:sz w:val="28"/>
          <w:szCs w:val="28"/>
        </w:rPr>
        <w:t>Порядок внесения изменений в документацию об аукционе</w:t>
      </w:r>
    </w:p>
    <w:p w:rsidR="00F37B65" w:rsidRPr="005324BE" w:rsidRDefault="00F37B65" w:rsidP="00F37B65">
      <w:pPr>
        <w:autoSpaceDE w:val="0"/>
        <w:autoSpaceDN w:val="0"/>
        <w:adjustRightInd w:val="0"/>
        <w:spacing w:after="0" w:line="240" w:lineRule="auto"/>
        <w:rPr>
          <w:rFonts w:ascii="Times New Roman" w:hAnsi="Times New Roman" w:cs="Times New Roman"/>
          <w:bCs/>
          <w:sz w:val="28"/>
          <w:szCs w:val="28"/>
        </w:rPr>
      </w:pPr>
    </w:p>
    <w:p w:rsidR="00F37B65" w:rsidRPr="005324BE" w:rsidRDefault="009C5AA8" w:rsidP="00F37B65">
      <w:pPr>
        <w:autoSpaceDE w:val="0"/>
        <w:autoSpaceDN w:val="0"/>
        <w:adjustRightInd w:val="0"/>
        <w:spacing w:after="0" w:line="240" w:lineRule="auto"/>
        <w:ind w:firstLine="709"/>
        <w:jc w:val="both"/>
        <w:rPr>
          <w:rFonts w:ascii="Times New Roman" w:hAnsi="Times New Roman" w:cs="Times New Roman"/>
          <w:sz w:val="28"/>
          <w:szCs w:val="28"/>
        </w:rPr>
      </w:pPr>
      <w:r w:rsidRPr="009C5AA8">
        <w:rPr>
          <w:rFonts w:ascii="Times New Roman" w:hAnsi="Times New Roman" w:cs="Times New Roman"/>
          <w:sz w:val="28"/>
          <w:szCs w:val="28"/>
        </w:rPr>
        <w:t>11</w:t>
      </w:r>
      <w:r w:rsidR="00F37B65">
        <w:rPr>
          <w:rFonts w:ascii="Times New Roman" w:hAnsi="Times New Roman" w:cs="Times New Roman"/>
          <w:sz w:val="28"/>
          <w:szCs w:val="28"/>
        </w:rPr>
        <w:t xml:space="preserve">.1. </w:t>
      </w:r>
      <w:r w:rsidR="00F37B65" w:rsidRPr="005324BE">
        <w:rPr>
          <w:rFonts w:ascii="Times New Roman" w:hAnsi="Times New Roman" w:cs="Times New Roman"/>
          <w:sz w:val="28"/>
          <w:szCs w:val="28"/>
        </w:rPr>
        <w:t xml:space="preserve">Организатор аукциона вправе принять решение о внесении изменений в документацию об аукционе не позднее чем за 2 календарных дня до дня окончания срока подачи заявок. В течение 1 рабочего дня со дня принятия указанного решения внесенные изменения размещаются организатором аукциона на официальном сайте </w:t>
      </w:r>
      <w:r w:rsidR="00F37B65" w:rsidRPr="00E97C30">
        <w:rPr>
          <w:rFonts w:ascii="Times New Roman" w:eastAsiaTheme="minorHAnsi" w:hAnsi="Times New Roman" w:cs="Times New Roman"/>
          <w:bCs/>
          <w:sz w:val="28"/>
          <w:szCs w:val="28"/>
          <w:lang w:eastAsia="en-US"/>
        </w:rPr>
        <w:t xml:space="preserve">Администрации Павлоградского муниципального района Омской области </w:t>
      </w:r>
      <w:r w:rsidR="00F44051" w:rsidRPr="00D418F6">
        <w:rPr>
          <w:rFonts w:ascii="Times New Roman" w:eastAsiaTheme="minorHAnsi" w:hAnsi="Times New Roman" w:cs="Times New Roman"/>
          <w:bCs/>
          <w:sz w:val="28"/>
          <w:szCs w:val="28"/>
          <w:lang w:val="en-US" w:eastAsia="en-US"/>
        </w:rPr>
        <w:t>https</w:t>
      </w:r>
      <w:r w:rsidR="00F44051" w:rsidRPr="00D418F6">
        <w:rPr>
          <w:rFonts w:ascii="Times New Roman" w:eastAsiaTheme="minorHAnsi" w:hAnsi="Times New Roman" w:cs="Times New Roman"/>
          <w:bCs/>
          <w:sz w:val="28"/>
          <w:szCs w:val="28"/>
          <w:lang w:eastAsia="en-US"/>
        </w:rPr>
        <w:t>://</w:t>
      </w:r>
      <w:r w:rsidR="00F44051" w:rsidRPr="00D418F6">
        <w:rPr>
          <w:rFonts w:ascii="Times New Roman" w:eastAsiaTheme="minorHAnsi" w:hAnsi="Times New Roman" w:cs="Times New Roman"/>
          <w:bCs/>
          <w:sz w:val="28"/>
          <w:szCs w:val="28"/>
          <w:lang w:val="en-US" w:eastAsia="en-US"/>
        </w:rPr>
        <w:t>pavlogradka</w:t>
      </w:r>
      <w:r w:rsidR="00F44051" w:rsidRPr="00D418F6">
        <w:rPr>
          <w:rFonts w:ascii="Times New Roman" w:eastAsiaTheme="minorHAnsi" w:hAnsi="Times New Roman" w:cs="Times New Roman"/>
          <w:bCs/>
          <w:sz w:val="28"/>
          <w:szCs w:val="28"/>
          <w:lang w:eastAsia="en-US"/>
        </w:rPr>
        <w:t>-</w:t>
      </w:r>
      <w:r w:rsidR="00F44051" w:rsidRPr="00D418F6">
        <w:rPr>
          <w:rFonts w:ascii="Times New Roman" w:eastAsiaTheme="minorHAnsi" w:hAnsi="Times New Roman" w:cs="Times New Roman"/>
          <w:bCs/>
          <w:sz w:val="28"/>
          <w:szCs w:val="28"/>
          <w:lang w:val="en-US" w:eastAsia="en-US"/>
        </w:rPr>
        <w:t>r</w:t>
      </w:r>
      <w:r w:rsidR="00F44051" w:rsidRPr="00D418F6">
        <w:rPr>
          <w:rFonts w:ascii="Times New Roman" w:eastAsiaTheme="minorHAnsi" w:hAnsi="Times New Roman" w:cs="Times New Roman"/>
          <w:bCs/>
          <w:sz w:val="28"/>
          <w:szCs w:val="28"/>
          <w:lang w:eastAsia="en-US"/>
        </w:rPr>
        <w:t>52.</w:t>
      </w:r>
      <w:r w:rsidR="00F44051" w:rsidRPr="00D418F6">
        <w:rPr>
          <w:rFonts w:ascii="Times New Roman" w:eastAsiaTheme="minorHAnsi" w:hAnsi="Times New Roman" w:cs="Times New Roman"/>
          <w:bCs/>
          <w:sz w:val="28"/>
          <w:szCs w:val="28"/>
          <w:lang w:val="en-US" w:eastAsia="en-US"/>
        </w:rPr>
        <w:t>gosweb</w:t>
      </w:r>
      <w:r w:rsidR="00F44051" w:rsidRPr="00D418F6">
        <w:rPr>
          <w:rFonts w:ascii="Times New Roman" w:eastAsiaTheme="minorHAnsi" w:hAnsi="Times New Roman" w:cs="Times New Roman"/>
          <w:bCs/>
          <w:sz w:val="28"/>
          <w:szCs w:val="28"/>
          <w:lang w:eastAsia="en-US"/>
        </w:rPr>
        <w:t>.</w:t>
      </w:r>
      <w:r w:rsidR="00F44051" w:rsidRPr="00D418F6">
        <w:rPr>
          <w:rFonts w:ascii="Times New Roman" w:eastAsiaTheme="minorHAnsi" w:hAnsi="Times New Roman" w:cs="Times New Roman"/>
          <w:bCs/>
          <w:sz w:val="28"/>
          <w:szCs w:val="28"/>
          <w:lang w:val="en-US" w:eastAsia="en-US"/>
        </w:rPr>
        <w:t>gosuslugi</w:t>
      </w:r>
      <w:r w:rsidR="00F44051" w:rsidRPr="00D418F6">
        <w:rPr>
          <w:rFonts w:ascii="Times New Roman" w:eastAsiaTheme="minorHAnsi" w:hAnsi="Times New Roman" w:cs="Times New Roman"/>
          <w:bCs/>
          <w:sz w:val="28"/>
          <w:szCs w:val="28"/>
          <w:lang w:eastAsia="en-US"/>
        </w:rPr>
        <w:t>.</w:t>
      </w:r>
      <w:r w:rsidR="00F44051" w:rsidRPr="00D418F6">
        <w:rPr>
          <w:rFonts w:ascii="Times New Roman" w:eastAsiaTheme="minorHAnsi" w:hAnsi="Times New Roman" w:cs="Times New Roman"/>
          <w:bCs/>
          <w:sz w:val="28"/>
          <w:szCs w:val="28"/>
          <w:lang w:val="en-US" w:eastAsia="en-US"/>
        </w:rPr>
        <w:t>ru</w:t>
      </w:r>
      <w:r w:rsidR="00F44051" w:rsidRPr="00D418F6">
        <w:rPr>
          <w:rFonts w:ascii="Times New Roman" w:eastAsiaTheme="minorHAnsi" w:hAnsi="Times New Roman" w:cs="Times New Roman"/>
          <w:bCs/>
          <w:sz w:val="28"/>
          <w:szCs w:val="28"/>
          <w:lang w:eastAsia="en-US"/>
        </w:rPr>
        <w:t>/</w:t>
      </w:r>
      <w:r w:rsidR="00F37B65">
        <w:rPr>
          <w:rFonts w:ascii="Times New Roman" w:hAnsi="Times New Roman" w:cs="Times New Roman"/>
          <w:sz w:val="28"/>
          <w:szCs w:val="28"/>
        </w:rPr>
        <w:t xml:space="preserve"> </w:t>
      </w:r>
      <w:r w:rsidR="00F37B65" w:rsidRPr="005324BE">
        <w:rPr>
          <w:rFonts w:ascii="Times New Roman" w:hAnsi="Times New Roman" w:cs="Times New Roman"/>
          <w:sz w:val="28"/>
          <w:szCs w:val="28"/>
        </w:rPr>
        <w:t>в порядке, установленном для размещения извещения о проведении аукциона. При этом срок подачи заявок должен быть продлен таким образом, чтобы с даты размещения на официальном сайте организатора аукциона изменений, внесенных в документацию об аукционе, до даты окончания срока подачи заявок этот срок составлял не менее 15 календарных дней.</w:t>
      </w:r>
    </w:p>
    <w:p w:rsidR="00F37B65" w:rsidRPr="005324BE" w:rsidRDefault="00F37B65" w:rsidP="00197C8F">
      <w:pPr>
        <w:autoSpaceDE w:val="0"/>
        <w:autoSpaceDN w:val="0"/>
        <w:adjustRightInd w:val="0"/>
        <w:spacing w:after="0" w:line="240" w:lineRule="auto"/>
        <w:ind w:firstLine="709"/>
        <w:jc w:val="both"/>
        <w:rPr>
          <w:rFonts w:ascii="Times New Roman" w:hAnsi="Times New Roman" w:cs="Times New Roman"/>
          <w:bCs/>
          <w:sz w:val="28"/>
          <w:szCs w:val="28"/>
        </w:rPr>
      </w:pPr>
    </w:p>
    <w:p w:rsidR="007271C2" w:rsidRPr="007271C2" w:rsidRDefault="00F37B65" w:rsidP="00D370D6">
      <w:pPr>
        <w:pStyle w:val="a4"/>
        <w:autoSpaceDE w:val="0"/>
        <w:autoSpaceDN w:val="0"/>
        <w:adjustRightInd w:val="0"/>
        <w:ind w:left="502"/>
        <w:jc w:val="center"/>
        <w:rPr>
          <w:b/>
          <w:sz w:val="28"/>
          <w:szCs w:val="28"/>
        </w:rPr>
      </w:pPr>
      <w:r>
        <w:rPr>
          <w:b/>
          <w:sz w:val="28"/>
          <w:szCs w:val="28"/>
        </w:rPr>
        <w:t>1</w:t>
      </w:r>
      <w:r w:rsidR="009C5AA8" w:rsidRPr="00C527C6">
        <w:rPr>
          <w:b/>
          <w:sz w:val="28"/>
          <w:szCs w:val="28"/>
        </w:rPr>
        <w:t>2</w:t>
      </w:r>
      <w:r w:rsidR="00D370D6">
        <w:rPr>
          <w:b/>
          <w:sz w:val="28"/>
          <w:szCs w:val="28"/>
        </w:rPr>
        <w:t xml:space="preserve">. </w:t>
      </w:r>
      <w:r w:rsidR="007271C2" w:rsidRPr="007271C2">
        <w:rPr>
          <w:b/>
          <w:sz w:val="28"/>
          <w:szCs w:val="28"/>
        </w:rPr>
        <w:t>Порядок проведения аукциона</w:t>
      </w:r>
    </w:p>
    <w:p w:rsidR="007271C2" w:rsidRDefault="007271C2" w:rsidP="00B87499">
      <w:pPr>
        <w:pStyle w:val="a4"/>
        <w:autoSpaceDE w:val="0"/>
        <w:autoSpaceDN w:val="0"/>
        <w:adjustRightInd w:val="0"/>
        <w:ind w:left="502"/>
        <w:rPr>
          <w:sz w:val="28"/>
          <w:szCs w:val="28"/>
        </w:rPr>
      </w:pPr>
    </w:p>
    <w:p w:rsidR="00DE1AD9" w:rsidRDefault="00F37B65" w:rsidP="00B87499">
      <w:pPr>
        <w:pStyle w:val="a4"/>
        <w:autoSpaceDE w:val="0"/>
        <w:autoSpaceDN w:val="0"/>
        <w:adjustRightInd w:val="0"/>
        <w:ind w:left="0" w:firstLine="709"/>
        <w:rPr>
          <w:sz w:val="28"/>
          <w:szCs w:val="28"/>
        </w:rPr>
      </w:pPr>
      <w:r>
        <w:rPr>
          <w:sz w:val="28"/>
          <w:szCs w:val="28"/>
        </w:rPr>
        <w:t>1</w:t>
      </w:r>
      <w:r w:rsidR="009C5AA8" w:rsidRPr="00C527C6">
        <w:rPr>
          <w:sz w:val="28"/>
          <w:szCs w:val="28"/>
        </w:rPr>
        <w:t>2</w:t>
      </w:r>
      <w:r w:rsidR="00B87499">
        <w:rPr>
          <w:sz w:val="28"/>
          <w:szCs w:val="28"/>
        </w:rPr>
        <w:t xml:space="preserve">.1. </w:t>
      </w:r>
      <w:r w:rsidR="00DE1AD9">
        <w:rPr>
          <w:sz w:val="28"/>
          <w:szCs w:val="28"/>
        </w:rPr>
        <w:t>В аукционе могут участвовать только заявители, допущенные комиссией к участию в аукционе.</w:t>
      </w:r>
    </w:p>
    <w:p w:rsidR="00B87499" w:rsidRDefault="009C5AA8" w:rsidP="00B87499">
      <w:pPr>
        <w:pStyle w:val="a4"/>
        <w:autoSpaceDE w:val="0"/>
        <w:autoSpaceDN w:val="0"/>
        <w:adjustRightInd w:val="0"/>
        <w:ind w:left="0" w:firstLine="709"/>
        <w:rPr>
          <w:sz w:val="28"/>
          <w:szCs w:val="28"/>
        </w:rPr>
      </w:pPr>
      <w:r>
        <w:rPr>
          <w:sz w:val="28"/>
          <w:szCs w:val="28"/>
        </w:rPr>
        <w:lastRenderedPageBreak/>
        <w:t>12</w:t>
      </w:r>
      <w:r w:rsidR="00DE1AD9">
        <w:rPr>
          <w:sz w:val="28"/>
          <w:szCs w:val="28"/>
        </w:rPr>
        <w:t xml:space="preserve">.2. </w:t>
      </w:r>
      <w:r w:rsidR="00B87499">
        <w:rPr>
          <w:sz w:val="28"/>
          <w:szCs w:val="28"/>
        </w:rPr>
        <w:t>Аукцион проводится организатором аукциона в присутствии членов комиссии и участников аукциона.</w:t>
      </w:r>
    </w:p>
    <w:p w:rsidR="00B87499" w:rsidRDefault="009C5AA8" w:rsidP="00B87499">
      <w:pPr>
        <w:pStyle w:val="a4"/>
        <w:autoSpaceDE w:val="0"/>
        <w:autoSpaceDN w:val="0"/>
        <w:adjustRightInd w:val="0"/>
        <w:ind w:left="0" w:firstLine="709"/>
        <w:rPr>
          <w:sz w:val="28"/>
          <w:szCs w:val="28"/>
        </w:rPr>
      </w:pPr>
      <w:r>
        <w:rPr>
          <w:sz w:val="28"/>
          <w:szCs w:val="28"/>
        </w:rPr>
        <w:t>12</w:t>
      </w:r>
      <w:r w:rsidR="00B87499">
        <w:rPr>
          <w:sz w:val="28"/>
          <w:szCs w:val="28"/>
        </w:rPr>
        <w:t>.</w:t>
      </w:r>
      <w:r w:rsidR="00DE1AD9">
        <w:rPr>
          <w:sz w:val="28"/>
          <w:szCs w:val="28"/>
        </w:rPr>
        <w:t>3</w:t>
      </w:r>
      <w:r w:rsidR="00B87499">
        <w:rPr>
          <w:sz w:val="28"/>
          <w:szCs w:val="28"/>
        </w:rPr>
        <w:t xml:space="preserve">. </w:t>
      </w:r>
      <w:r w:rsidR="00B87499" w:rsidRPr="007271C2">
        <w:rPr>
          <w:sz w:val="28"/>
          <w:szCs w:val="28"/>
        </w:rPr>
        <w:t>Участники аукциона имеют право участвовать в аукционе как непосредственно, так и через своих представителей. Полномочия представителей участников аукциона подтверждаются доверенностью, выданной и оформленной в соответствии с гражданским законодательством.</w:t>
      </w:r>
    </w:p>
    <w:p w:rsidR="00B87499" w:rsidRDefault="00F37B65" w:rsidP="00B87499">
      <w:pPr>
        <w:pStyle w:val="a4"/>
        <w:autoSpaceDE w:val="0"/>
        <w:autoSpaceDN w:val="0"/>
        <w:adjustRightInd w:val="0"/>
        <w:ind w:left="0" w:firstLine="709"/>
        <w:rPr>
          <w:sz w:val="28"/>
          <w:szCs w:val="28"/>
        </w:rPr>
      </w:pPr>
      <w:r>
        <w:rPr>
          <w:sz w:val="28"/>
          <w:szCs w:val="28"/>
        </w:rPr>
        <w:t>1</w:t>
      </w:r>
      <w:r w:rsidR="009C5AA8" w:rsidRPr="00C527C6">
        <w:rPr>
          <w:sz w:val="28"/>
          <w:szCs w:val="28"/>
        </w:rPr>
        <w:t>2</w:t>
      </w:r>
      <w:r w:rsidR="00B87499">
        <w:rPr>
          <w:sz w:val="28"/>
          <w:szCs w:val="28"/>
        </w:rPr>
        <w:t>.</w:t>
      </w:r>
      <w:r w:rsidR="00DE1AD9">
        <w:rPr>
          <w:sz w:val="28"/>
          <w:szCs w:val="28"/>
        </w:rPr>
        <w:t>4</w:t>
      </w:r>
      <w:r w:rsidR="00B87499">
        <w:rPr>
          <w:sz w:val="28"/>
          <w:szCs w:val="28"/>
        </w:rPr>
        <w:t xml:space="preserve">. </w:t>
      </w:r>
      <w:r w:rsidR="00DE1AD9" w:rsidRPr="007271C2">
        <w:rPr>
          <w:sz w:val="28"/>
          <w:szCs w:val="28"/>
        </w:rPr>
        <w:t>Аукцион проводится в следующем порядке:</w:t>
      </w:r>
    </w:p>
    <w:p w:rsidR="00DE1AD9" w:rsidRDefault="00DE1AD9" w:rsidP="00B87499">
      <w:pPr>
        <w:pStyle w:val="a4"/>
        <w:autoSpaceDE w:val="0"/>
        <w:autoSpaceDN w:val="0"/>
        <w:adjustRightInd w:val="0"/>
        <w:ind w:left="0" w:firstLine="709"/>
        <w:rPr>
          <w:sz w:val="28"/>
          <w:szCs w:val="28"/>
        </w:rPr>
      </w:pPr>
      <w:r>
        <w:rPr>
          <w:sz w:val="28"/>
          <w:szCs w:val="28"/>
        </w:rPr>
        <w:t xml:space="preserve">1) </w:t>
      </w:r>
      <w:r w:rsidRPr="007271C2">
        <w:rPr>
          <w:sz w:val="28"/>
          <w:szCs w:val="28"/>
        </w:rPr>
        <w:t>организатор аукциона непосредственно перед началом проведения аукциона регистрирует явившихся на аукцион участников аукциона (их представителей).</w:t>
      </w:r>
      <w:r>
        <w:rPr>
          <w:sz w:val="28"/>
          <w:szCs w:val="28"/>
        </w:rPr>
        <w:t xml:space="preserve"> </w:t>
      </w:r>
      <w:r w:rsidRPr="007271C2">
        <w:rPr>
          <w:sz w:val="28"/>
          <w:szCs w:val="28"/>
        </w:rPr>
        <w:t>При регистрации участникам аукциона (их представителям) выдаются пронумерованные карточки (далее - карточки);</w:t>
      </w:r>
    </w:p>
    <w:p w:rsidR="00DE1AD9" w:rsidRDefault="00DE1AD9" w:rsidP="00B87499">
      <w:pPr>
        <w:pStyle w:val="a4"/>
        <w:autoSpaceDE w:val="0"/>
        <w:autoSpaceDN w:val="0"/>
        <w:adjustRightInd w:val="0"/>
        <w:ind w:left="0" w:firstLine="709"/>
        <w:rPr>
          <w:sz w:val="28"/>
          <w:szCs w:val="28"/>
        </w:rPr>
      </w:pPr>
      <w:r w:rsidRPr="007271C2">
        <w:rPr>
          <w:sz w:val="28"/>
          <w:szCs w:val="28"/>
        </w:rPr>
        <w:t>2) аукцион начинается с объявления организатором аукциона начала проведения аукциона, предмета аукциона, начальной максим</w:t>
      </w:r>
      <w:r>
        <w:rPr>
          <w:sz w:val="28"/>
          <w:szCs w:val="28"/>
        </w:rPr>
        <w:t>альной цены предмета аукциона, «</w:t>
      </w:r>
      <w:r w:rsidRPr="007271C2">
        <w:rPr>
          <w:sz w:val="28"/>
          <w:szCs w:val="28"/>
        </w:rPr>
        <w:t>шага аукциона</w:t>
      </w:r>
      <w:r>
        <w:rPr>
          <w:sz w:val="28"/>
          <w:szCs w:val="28"/>
        </w:rPr>
        <w:t>»</w:t>
      </w:r>
      <w:r w:rsidRPr="007271C2">
        <w:rPr>
          <w:sz w:val="28"/>
          <w:szCs w:val="28"/>
        </w:rPr>
        <w:t>;</w:t>
      </w:r>
    </w:p>
    <w:p w:rsidR="00DE1AD9" w:rsidRDefault="00DE1AD9" w:rsidP="00B87499">
      <w:pPr>
        <w:pStyle w:val="a4"/>
        <w:autoSpaceDE w:val="0"/>
        <w:autoSpaceDN w:val="0"/>
        <w:adjustRightInd w:val="0"/>
        <w:ind w:left="0" w:firstLine="709"/>
        <w:rPr>
          <w:sz w:val="28"/>
          <w:szCs w:val="28"/>
        </w:rPr>
      </w:pPr>
      <w:r w:rsidRPr="007271C2">
        <w:rPr>
          <w:sz w:val="28"/>
          <w:szCs w:val="28"/>
        </w:rPr>
        <w:t>3) участник аукциона после объявления организатором аукциона начальной максимальной цены предмета аукциона, цены предмета аукциона поднимает карточку, если он согласен с объявленной ценой;</w:t>
      </w:r>
    </w:p>
    <w:p w:rsidR="00DE1AD9" w:rsidRDefault="00DE1AD9" w:rsidP="00B87499">
      <w:pPr>
        <w:pStyle w:val="a4"/>
        <w:autoSpaceDE w:val="0"/>
        <w:autoSpaceDN w:val="0"/>
        <w:adjustRightInd w:val="0"/>
        <w:ind w:left="0" w:firstLine="709"/>
        <w:rPr>
          <w:sz w:val="28"/>
          <w:szCs w:val="28"/>
        </w:rPr>
      </w:pPr>
      <w:r w:rsidRPr="007271C2">
        <w:rPr>
          <w:sz w:val="28"/>
          <w:szCs w:val="28"/>
        </w:rPr>
        <w:t>4) организатор аукциона объявляет номер карточки участника аукциона, который первым поднял карточку после объявления организатором аукциона начальной максимальной цены предмета аукциона, цены предмета аукциона, а также новую цену предмета аукциона</w:t>
      </w:r>
      <w:r>
        <w:rPr>
          <w:sz w:val="28"/>
          <w:szCs w:val="28"/>
        </w:rPr>
        <w:t>, уменьшенную в соответствии с «шагом аукциона»</w:t>
      </w:r>
      <w:r w:rsidRPr="007271C2">
        <w:rPr>
          <w:sz w:val="28"/>
          <w:szCs w:val="28"/>
        </w:rPr>
        <w:t>;</w:t>
      </w:r>
    </w:p>
    <w:p w:rsidR="00DE1AD9" w:rsidRDefault="00DE1AD9" w:rsidP="00B87499">
      <w:pPr>
        <w:pStyle w:val="a4"/>
        <w:autoSpaceDE w:val="0"/>
        <w:autoSpaceDN w:val="0"/>
        <w:adjustRightInd w:val="0"/>
        <w:ind w:left="0" w:firstLine="709"/>
        <w:rPr>
          <w:sz w:val="28"/>
          <w:szCs w:val="28"/>
        </w:rPr>
      </w:pPr>
      <w:r w:rsidRPr="007271C2">
        <w:rPr>
          <w:sz w:val="28"/>
          <w:szCs w:val="28"/>
        </w:rPr>
        <w:t>5) в случае если после трехкратного объявления последнего предложения о цене предмета аукциона никто из участников аукциона не представил предложение о более низкой цене предмета аукциона, аукцион считается завершенным. В этом случае организатор аукциона объявляет об окончании проведения аукциона, последнее предложение о цене предмета аукциона и наименование участника аукциона, сделавшего последнее предложение о цене предмета аукциона (далее - победитель аукциона).</w:t>
      </w:r>
    </w:p>
    <w:p w:rsidR="00DE1AD9" w:rsidRPr="00DE1AD9" w:rsidRDefault="00F37B65" w:rsidP="00B87499">
      <w:pPr>
        <w:pStyle w:val="a4"/>
        <w:autoSpaceDE w:val="0"/>
        <w:autoSpaceDN w:val="0"/>
        <w:adjustRightInd w:val="0"/>
        <w:ind w:left="0" w:firstLine="709"/>
        <w:rPr>
          <w:sz w:val="28"/>
          <w:szCs w:val="28"/>
        </w:rPr>
      </w:pPr>
      <w:r>
        <w:rPr>
          <w:sz w:val="28"/>
          <w:szCs w:val="28"/>
        </w:rPr>
        <w:t>1</w:t>
      </w:r>
      <w:r w:rsidR="009C5AA8" w:rsidRPr="00C527C6">
        <w:rPr>
          <w:sz w:val="28"/>
          <w:szCs w:val="28"/>
        </w:rPr>
        <w:t>2</w:t>
      </w:r>
      <w:r w:rsidR="00DE1AD9">
        <w:rPr>
          <w:sz w:val="28"/>
          <w:szCs w:val="28"/>
        </w:rPr>
        <w:t xml:space="preserve">.5. </w:t>
      </w:r>
      <w:r w:rsidR="00DE1AD9" w:rsidRPr="00DE1AD9">
        <w:rPr>
          <w:sz w:val="28"/>
          <w:szCs w:val="28"/>
        </w:rPr>
        <w:t>Комиссия объявляет последнее предложение о цене предмета аукциона и участника аукциона, его сделавшего.</w:t>
      </w:r>
    </w:p>
    <w:p w:rsidR="00DE1AD9" w:rsidRDefault="00F37B65" w:rsidP="00B87499">
      <w:pPr>
        <w:pStyle w:val="a4"/>
        <w:autoSpaceDE w:val="0"/>
        <w:autoSpaceDN w:val="0"/>
        <w:adjustRightInd w:val="0"/>
        <w:ind w:left="0" w:firstLine="709"/>
        <w:rPr>
          <w:sz w:val="28"/>
          <w:szCs w:val="28"/>
        </w:rPr>
      </w:pPr>
      <w:r>
        <w:rPr>
          <w:sz w:val="28"/>
          <w:szCs w:val="28"/>
        </w:rPr>
        <w:t>1</w:t>
      </w:r>
      <w:r w:rsidR="009C5AA8" w:rsidRPr="00C527C6">
        <w:rPr>
          <w:sz w:val="28"/>
          <w:szCs w:val="28"/>
        </w:rPr>
        <w:t>2</w:t>
      </w:r>
      <w:r w:rsidR="00DE1AD9" w:rsidRPr="00DE1AD9">
        <w:rPr>
          <w:sz w:val="28"/>
          <w:szCs w:val="28"/>
        </w:rPr>
        <w:t>.6. Комиссия ведет протокол проведения аукциона, в котором указываются адрес, дата и время проведения аукциона, участники аукциона, начальная максимальная цена предмета аукциона, последнее предложение о цене предмета аукциона, наименование (для юридического лица), фамилия, имя, отчество (при наличии) и место жительства (для индивидуального предпринимателя) победителя аукциона.</w:t>
      </w:r>
    </w:p>
    <w:p w:rsidR="00DE1AD9" w:rsidRPr="00DE1AD9" w:rsidRDefault="00F37B65" w:rsidP="00B87499">
      <w:pPr>
        <w:pStyle w:val="a4"/>
        <w:autoSpaceDE w:val="0"/>
        <w:autoSpaceDN w:val="0"/>
        <w:adjustRightInd w:val="0"/>
        <w:ind w:left="0" w:firstLine="709"/>
        <w:rPr>
          <w:sz w:val="28"/>
          <w:szCs w:val="28"/>
        </w:rPr>
      </w:pPr>
      <w:r>
        <w:rPr>
          <w:sz w:val="28"/>
          <w:szCs w:val="28"/>
        </w:rPr>
        <w:t>1</w:t>
      </w:r>
      <w:r w:rsidR="009C5AA8" w:rsidRPr="00C527C6">
        <w:rPr>
          <w:sz w:val="28"/>
          <w:szCs w:val="28"/>
        </w:rPr>
        <w:t>2</w:t>
      </w:r>
      <w:r w:rsidR="00DE1AD9" w:rsidRPr="00DE1AD9">
        <w:rPr>
          <w:sz w:val="28"/>
          <w:szCs w:val="28"/>
        </w:rPr>
        <w:t>.7. Протокол проведения аукциона подписывается в день проведения аукциона всеми присутствующими членами комиссии.</w:t>
      </w:r>
    </w:p>
    <w:p w:rsidR="00DE1AD9" w:rsidRDefault="00F37B65" w:rsidP="00B87499">
      <w:pPr>
        <w:pStyle w:val="a4"/>
        <w:autoSpaceDE w:val="0"/>
        <w:autoSpaceDN w:val="0"/>
        <w:adjustRightInd w:val="0"/>
        <w:ind w:left="0" w:firstLine="709"/>
        <w:rPr>
          <w:sz w:val="28"/>
          <w:szCs w:val="28"/>
        </w:rPr>
      </w:pPr>
      <w:r>
        <w:rPr>
          <w:sz w:val="28"/>
          <w:szCs w:val="28"/>
        </w:rPr>
        <w:t>1</w:t>
      </w:r>
      <w:r w:rsidR="009C5AA8" w:rsidRPr="00C527C6">
        <w:rPr>
          <w:sz w:val="28"/>
          <w:szCs w:val="28"/>
        </w:rPr>
        <w:t>2</w:t>
      </w:r>
      <w:r w:rsidR="00DE1AD9" w:rsidRPr="00DE1AD9">
        <w:rPr>
          <w:sz w:val="28"/>
          <w:szCs w:val="28"/>
        </w:rPr>
        <w:t xml:space="preserve">.8. Не позднее следующего рабочего дня после дня проведения аукциона протокол проведения аукциона размещается организатором аукциона на официальном сайте </w:t>
      </w:r>
      <w:r w:rsidR="00DE1AD9" w:rsidRPr="00DE1AD9">
        <w:rPr>
          <w:rFonts w:eastAsiaTheme="minorHAnsi"/>
          <w:bCs/>
          <w:sz w:val="28"/>
          <w:szCs w:val="28"/>
          <w:lang w:eastAsia="en-US"/>
        </w:rPr>
        <w:t xml:space="preserve">Администрации Павлоградского района Омской области </w:t>
      </w:r>
      <w:r w:rsidR="00AE0C47" w:rsidRPr="00D418F6">
        <w:rPr>
          <w:rFonts w:eastAsiaTheme="minorHAnsi"/>
          <w:bCs/>
          <w:sz w:val="28"/>
          <w:szCs w:val="28"/>
          <w:lang w:val="en-US" w:eastAsia="en-US"/>
        </w:rPr>
        <w:t>https</w:t>
      </w:r>
      <w:r w:rsidR="00AE0C47" w:rsidRPr="00D418F6">
        <w:rPr>
          <w:rFonts w:eastAsiaTheme="minorHAnsi"/>
          <w:bCs/>
          <w:sz w:val="28"/>
          <w:szCs w:val="28"/>
          <w:lang w:eastAsia="en-US"/>
        </w:rPr>
        <w:t>://</w:t>
      </w:r>
      <w:r w:rsidR="00AE0C47" w:rsidRPr="00D418F6">
        <w:rPr>
          <w:rFonts w:eastAsiaTheme="minorHAnsi"/>
          <w:bCs/>
          <w:sz w:val="28"/>
          <w:szCs w:val="28"/>
          <w:lang w:val="en-US" w:eastAsia="en-US"/>
        </w:rPr>
        <w:t>pavlogradka</w:t>
      </w:r>
      <w:r w:rsidR="00AE0C47" w:rsidRPr="00D418F6">
        <w:rPr>
          <w:rFonts w:eastAsiaTheme="minorHAnsi"/>
          <w:bCs/>
          <w:sz w:val="28"/>
          <w:szCs w:val="28"/>
          <w:lang w:eastAsia="en-US"/>
        </w:rPr>
        <w:t>-</w:t>
      </w:r>
      <w:r w:rsidR="00AE0C47" w:rsidRPr="00D418F6">
        <w:rPr>
          <w:rFonts w:eastAsiaTheme="minorHAnsi"/>
          <w:bCs/>
          <w:sz w:val="28"/>
          <w:szCs w:val="28"/>
          <w:lang w:val="en-US" w:eastAsia="en-US"/>
        </w:rPr>
        <w:t>r</w:t>
      </w:r>
      <w:r w:rsidR="00AE0C47" w:rsidRPr="00D418F6">
        <w:rPr>
          <w:rFonts w:eastAsiaTheme="minorHAnsi"/>
          <w:bCs/>
          <w:sz w:val="28"/>
          <w:szCs w:val="28"/>
          <w:lang w:eastAsia="en-US"/>
        </w:rPr>
        <w:t>52.</w:t>
      </w:r>
      <w:r w:rsidR="00AE0C47" w:rsidRPr="00D418F6">
        <w:rPr>
          <w:rFonts w:eastAsiaTheme="minorHAnsi"/>
          <w:bCs/>
          <w:sz w:val="28"/>
          <w:szCs w:val="28"/>
          <w:lang w:val="en-US" w:eastAsia="en-US"/>
        </w:rPr>
        <w:t>gosweb</w:t>
      </w:r>
      <w:r w:rsidR="00AE0C47" w:rsidRPr="00D418F6">
        <w:rPr>
          <w:rFonts w:eastAsiaTheme="minorHAnsi"/>
          <w:bCs/>
          <w:sz w:val="28"/>
          <w:szCs w:val="28"/>
          <w:lang w:eastAsia="en-US"/>
        </w:rPr>
        <w:t>.</w:t>
      </w:r>
      <w:r w:rsidR="00AE0C47" w:rsidRPr="00D418F6">
        <w:rPr>
          <w:rFonts w:eastAsiaTheme="minorHAnsi"/>
          <w:bCs/>
          <w:sz w:val="28"/>
          <w:szCs w:val="28"/>
          <w:lang w:val="en-US" w:eastAsia="en-US"/>
        </w:rPr>
        <w:t>gosuslugi</w:t>
      </w:r>
      <w:r w:rsidR="00AE0C47" w:rsidRPr="00D418F6">
        <w:rPr>
          <w:rFonts w:eastAsiaTheme="minorHAnsi"/>
          <w:bCs/>
          <w:sz w:val="28"/>
          <w:szCs w:val="28"/>
          <w:lang w:eastAsia="en-US"/>
        </w:rPr>
        <w:t>.</w:t>
      </w:r>
      <w:r w:rsidR="00AE0C47" w:rsidRPr="00D418F6">
        <w:rPr>
          <w:rFonts w:eastAsiaTheme="minorHAnsi"/>
          <w:bCs/>
          <w:sz w:val="28"/>
          <w:szCs w:val="28"/>
          <w:lang w:val="en-US" w:eastAsia="en-US"/>
        </w:rPr>
        <w:t>ru</w:t>
      </w:r>
      <w:r w:rsidR="00AE0C47" w:rsidRPr="00D418F6">
        <w:rPr>
          <w:rFonts w:eastAsiaTheme="minorHAnsi"/>
          <w:bCs/>
          <w:sz w:val="28"/>
          <w:szCs w:val="28"/>
          <w:lang w:eastAsia="en-US"/>
        </w:rPr>
        <w:t>/</w:t>
      </w:r>
      <w:r w:rsidR="00DE1AD9" w:rsidRPr="00DE1AD9">
        <w:rPr>
          <w:sz w:val="28"/>
          <w:szCs w:val="28"/>
        </w:rPr>
        <w:t xml:space="preserve"> </w:t>
      </w:r>
      <w:r w:rsidR="00B64A2C">
        <w:rPr>
          <w:sz w:val="28"/>
          <w:szCs w:val="28"/>
        </w:rPr>
        <w:t xml:space="preserve">в разделе «Объявления» </w:t>
      </w:r>
      <w:r w:rsidR="00DE1AD9" w:rsidRPr="00DE1AD9">
        <w:rPr>
          <w:sz w:val="28"/>
          <w:szCs w:val="28"/>
        </w:rPr>
        <w:t xml:space="preserve">и направляется органу исполнительной власти Омской </w:t>
      </w:r>
      <w:r w:rsidR="00DE1AD9" w:rsidRPr="00DE1AD9">
        <w:rPr>
          <w:sz w:val="28"/>
          <w:szCs w:val="28"/>
        </w:rPr>
        <w:lastRenderedPageBreak/>
        <w:t>области, уполномоченному на реализацию государственной политики в сфере транспорта и дорожного хозяйства</w:t>
      </w:r>
      <w:r>
        <w:rPr>
          <w:sz w:val="28"/>
          <w:szCs w:val="28"/>
        </w:rPr>
        <w:t xml:space="preserve"> (далее – уполномоченный орган)</w:t>
      </w:r>
      <w:r w:rsidR="00DE1AD9" w:rsidRPr="00DE1AD9">
        <w:rPr>
          <w:sz w:val="28"/>
          <w:szCs w:val="28"/>
        </w:rPr>
        <w:t>.</w:t>
      </w:r>
    </w:p>
    <w:p w:rsidR="00B64A2C" w:rsidRDefault="00F37B65" w:rsidP="00B87499">
      <w:pPr>
        <w:pStyle w:val="a4"/>
        <w:autoSpaceDE w:val="0"/>
        <w:autoSpaceDN w:val="0"/>
        <w:adjustRightInd w:val="0"/>
        <w:ind w:left="0" w:firstLine="709"/>
        <w:rPr>
          <w:sz w:val="28"/>
          <w:szCs w:val="28"/>
        </w:rPr>
      </w:pPr>
      <w:r>
        <w:rPr>
          <w:sz w:val="28"/>
          <w:szCs w:val="28"/>
        </w:rPr>
        <w:t>1</w:t>
      </w:r>
      <w:r w:rsidR="009C5AA8" w:rsidRPr="00C527C6">
        <w:rPr>
          <w:sz w:val="28"/>
          <w:szCs w:val="28"/>
        </w:rPr>
        <w:t>2</w:t>
      </w:r>
      <w:r w:rsidR="00B15241">
        <w:rPr>
          <w:sz w:val="28"/>
          <w:szCs w:val="28"/>
        </w:rPr>
        <w:t xml:space="preserve">.9. </w:t>
      </w:r>
      <w:r w:rsidR="00B64A2C">
        <w:rPr>
          <w:sz w:val="28"/>
          <w:szCs w:val="28"/>
        </w:rPr>
        <w:t>Аукцион признается несостоявшимся в следующих случаях:</w:t>
      </w:r>
    </w:p>
    <w:p w:rsidR="00B64A2C" w:rsidRDefault="00B64A2C" w:rsidP="00B87499">
      <w:pPr>
        <w:pStyle w:val="a4"/>
        <w:autoSpaceDE w:val="0"/>
        <w:autoSpaceDN w:val="0"/>
        <w:adjustRightInd w:val="0"/>
        <w:ind w:left="0" w:firstLine="709"/>
        <w:rPr>
          <w:sz w:val="28"/>
          <w:szCs w:val="28"/>
        </w:rPr>
      </w:pPr>
      <w:r>
        <w:rPr>
          <w:sz w:val="28"/>
          <w:szCs w:val="28"/>
        </w:rPr>
        <w:t>1) подана единственная заявка;</w:t>
      </w:r>
    </w:p>
    <w:p w:rsidR="00B64A2C" w:rsidRDefault="00B64A2C" w:rsidP="00B87499">
      <w:pPr>
        <w:pStyle w:val="a4"/>
        <w:autoSpaceDE w:val="0"/>
        <w:autoSpaceDN w:val="0"/>
        <w:adjustRightInd w:val="0"/>
        <w:ind w:left="0" w:firstLine="709"/>
        <w:rPr>
          <w:sz w:val="28"/>
          <w:szCs w:val="28"/>
        </w:rPr>
      </w:pPr>
      <w:r>
        <w:rPr>
          <w:sz w:val="28"/>
          <w:szCs w:val="28"/>
        </w:rPr>
        <w:t>2) не подано ни одной заявки;</w:t>
      </w:r>
    </w:p>
    <w:p w:rsidR="00B64A2C" w:rsidRDefault="00B64A2C" w:rsidP="00B87499">
      <w:pPr>
        <w:pStyle w:val="a4"/>
        <w:autoSpaceDE w:val="0"/>
        <w:autoSpaceDN w:val="0"/>
        <w:adjustRightInd w:val="0"/>
        <w:ind w:left="0" w:firstLine="709"/>
        <w:rPr>
          <w:sz w:val="28"/>
          <w:szCs w:val="28"/>
        </w:rPr>
      </w:pPr>
      <w:r>
        <w:rPr>
          <w:sz w:val="28"/>
          <w:szCs w:val="28"/>
        </w:rPr>
        <w:t>3) принято решение об отказе в допуске к участию в аукционе всем заявителям или о допуске к участию в аукционе только одного заявителя;</w:t>
      </w:r>
    </w:p>
    <w:p w:rsidR="00B64A2C" w:rsidRDefault="00B64A2C" w:rsidP="00B87499">
      <w:pPr>
        <w:pStyle w:val="a4"/>
        <w:autoSpaceDE w:val="0"/>
        <w:autoSpaceDN w:val="0"/>
        <w:adjustRightInd w:val="0"/>
        <w:ind w:left="0" w:firstLine="709"/>
        <w:rPr>
          <w:sz w:val="28"/>
          <w:szCs w:val="28"/>
        </w:rPr>
      </w:pPr>
      <w:r>
        <w:rPr>
          <w:sz w:val="28"/>
          <w:szCs w:val="28"/>
        </w:rPr>
        <w:t>4) участником аукциона признан только один заявитель.</w:t>
      </w:r>
    </w:p>
    <w:p w:rsidR="00B64A2C" w:rsidRDefault="00B64A2C" w:rsidP="00B87499">
      <w:pPr>
        <w:pStyle w:val="a4"/>
        <w:autoSpaceDE w:val="0"/>
        <w:autoSpaceDN w:val="0"/>
        <w:adjustRightInd w:val="0"/>
        <w:ind w:left="0" w:firstLine="709"/>
        <w:rPr>
          <w:sz w:val="28"/>
          <w:szCs w:val="28"/>
        </w:rPr>
      </w:pPr>
      <w:r>
        <w:rPr>
          <w:sz w:val="28"/>
          <w:szCs w:val="28"/>
        </w:rPr>
        <w:t>1</w:t>
      </w:r>
      <w:r w:rsidR="009C5AA8" w:rsidRPr="00C527C6">
        <w:rPr>
          <w:sz w:val="28"/>
          <w:szCs w:val="28"/>
        </w:rPr>
        <w:t>2</w:t>
      </w:r>
      <w:r>
        <w:rPr>
          <w:sz w:val="28"/>
          <w:szCs w:val="28"/>
        </w:rPr>
        <w:t xml:space="preserve">.10. </w:t>
      </w:r>
      <w:r w:rsidR="00FD7A06">
        <w:rPr>
          <w:sz w:val="28"/>
          <w:szCs w:val="28"/>
        </w:rPr>
        <w:t>При признании аукциона несостоявшимся по основаниям, предусмотренным подпунктами 2, 3 пункта 1</w:t>
      </w:r>
      <w:r w:rsidR="00867675">
        <w:rPr>
          <w:sz w:val="28"/>
          <w:szCs w:val="28"/>
        </w:rPr>
        <w:t>2.9</w:t>
      </w:r>
      <w:r w:rsidR="00FD7A06">
        <w:rPr>
          <w:sz w:val="28"/>
          <w:szCs w:val="28"/>
        </w:rPr>
        <w:t xml:space="preserve"> настоящей документации, организатор аукциона повторно объявляет аукцион.</w:t>
      </w:r>
    </w:p>
    <w:p w:rsidR="00FD7A06" w:rsidRDefault="00FD7A06" w:rsidP="00B87499">
      <w:pPr>
        <w:pStyle w:val="a4"/>
        <w:autoSpaceDE w:val="0"/>
        <w:autoSpaceDN w:val="0"/>
        <w:adjustRightInd w:val="0"/>
        <w:ind w:left="0" w:firstLine="709"/>
        <w:rPr>
          <w:sz w:val="28"/>
          <w:szCs w:val="28"/>
        </w:rPr>
      </w:pPr>
      <w:r>
        <w:rPr>
          <w:sz w:val="28"/>
          <w:szCs w:val="28"/>
        </w:rPr>
        <w:t>В случае признания аукциона несостоявшимся по основаниям, предусмотренным подпунктами 1, 4 пункта 1</w:t>
      </w:r>
      <w:r w:rsidR="00867675">
        <w:rPr>
          <w:sz w:val="28"/>
          <w:szCs w:val="28"/>
        </w:rPr>
        <w:t>2.9</w:t>
      </w:r>
      <w:r>
        <w:rPr>
          <w:sz w:val="28"/>
          <w:szCs w:val="28"/>
        </w:rPr>
        <w:t xml:space="preserve"> настоящей документации, организатор заключает договор с единственным участником аукциона.</w:t>
      </w:r>
    </w:p>
    <w:p w:rsidR="00B15241" w:rsidRPr="00DE1AD9" w:rsidRDefault="00FD7A06" w:rsidP="00B87499">
      <w:pPr>
        <w:pStyle w:val="a4"/>
        <w:autoSpaceDE w:val="0"/>
        <w:autoSpaceDN w:val="0"/>
        <w:adjustRightInd w:val="0"/>
        <w:ind w:left="0" w:firstLine="709"/>
        <w:rPr>
          <w:sz w:val="28"/>
          <w:szCs w:val="28"/>
        </w:rPr>
      </w:pPr>
      <w:r>
        <w:rPr>
          <w:sz w:val="28"/>
          <w:szCs w:val="28"/>
        </w:rPr>
        <w:t>1</w:t>
      </w:r>
      <w:r w:rsidR="009C5AA8" w:rsidRPr="00C527C6">
        <w:rPr>
          <w:sz w:val="28"/>
          <w:szCs w:val="28"/>
        </w:rPr>
        <w:t>2</w:t>
      </w:r>
      <w:r>
        <w:rPr>
          <w:sz w:val="28"/>
          <w:szCs w:val="28"/>
        </w:rPr>
        <w:t xml:space="preserve">.11. </w:t>
      </w:r>
      <w:r w:rsidR="00B15241" w:rsidRPr="007271C2">
        <w:rPr>
          <w:sz w:val="28"/>
          <w:szCs w:val="28"/>
        </w:rPr>
        <w:t xml:space="preserve">По результатам проведения аукциона с победителем аукциона или единственным участником аукциона заключается договор на </w:t>
      </w:r>
      <w:r w:rsidR="00B15241">
        <w:rPr>
          <w:sz w:val="28"/>
          <w:szCs w:val="28"/>
        </w:rPr>
        <w:t xml:space="preserve">оказание услуг </w:t>
      </w:r>
      <w:r w:rsidR="00B15241" w:rsidRPr="002B3B17">
        <w:rPr>
          <w:sz w:val="28"/>
          <w:szCs w:val="28"/>
        </w:rPr>
        <w:t>по хранению задержанных транспортных средств на специализированной стоянке</w:t>
      </w:r>
      <w:r>
        <w:rPr>
          <w:sz w:val="28"/>
          <w:szCs w:val="28"/>
        </w:rPr>
        <w:t xml:space="preserve"> сроком на 3 года</w:t>
      </w:r>
      <w:r w:rsidR="00B15241">
        <w:rPr>
          <w:sz w:val="28"/>
          <w:szCs w:val="28"/>
        </w:rPr>
        <w:t>.</w:t>
      </w:r>
    </w:p>
    <w:p w:rsidR="00DE1AD9" w:rsidRDefault="00FD7A06" w:rsidP="00B87499">
      <w:pPr>
        <w:pStyle w:val="a4"/>
        <w:autoSpaceDE w:val="0"/>
        <w:autoSpaceDN w:val="0"/>
        <w:adjustRightInd w:val="0"/>
        <w:ind w:left="0" w:firstLine="709"/>
        <w:rPr>
          <w:sz w:val="28"/>
          <w:szCs w:val="28"/>
        </w:rPr>
      </w:pPr>
      <w:r>
        <w:rPr>
          <w:sz w:val="28"/>
          <w:szCs w:val="28"/>
        </w:rPr>
        <w:t>1</w:t>
      </w:r>
      <w:r w:rsidR="009C5AA8" w:rsidRPr="00C527C6">
        <w:rPr>
          <w:sz w:val="28"/>
          <w:szCs w:val="28"/>
        </w:rPr>
        <w:t>2</w:t>
      </w:r>
      <w:r>
        <w:rPr>
          <w:sz w:val="28"/>
          <w:szCs w:val="28"/>
        </w:rPr>
        <w:t>.12</w:t>
      </w:r>
      <w:r w:rsidR="00F37B65" w:rsidRPr="00F37B65">
        <w:rPr>
          <w:sz w:val="28"/>
          <w:szCs w:val="28"/>
        </w:rPr>
        <w:t xml:space="preserve">. Информация о победителях аукциона или единственных участниках аукциона, с которыми заключается договор, включается уполномоченным органом в Реестр </w:t>
      </w:r>
      <w:r w:rsidR="00F37B65">
        <w:rPr>
          <w:sz w:val="28"/>
          <w:szCs w:val="28"/>
        </w:rPr>
        <w:t xml:space="preserve">исполнителей услуг по перемещению транспортных средств на специализированную стоянку и (или) хранению задержанных транспортных средств на специализированных стоянках и их возврату </w:t>
      </w:r>
      <w:r w:rsidR="00F37B65" w:rsidRPr="00F37B65">
        <w:rPr>
          <w:sz w:val="28"/>
          <w:szCs w:val="28"/>
        </w:rPr>
        <w:t>в течение 5 рабочих дней со дня получения информации от организатора аукциона.</w:t>
      </w:r>
    </w:p>
    <w:p w:rsidR="00F37B65" w:rsidRPr="00F37B65" w:rsidRDefault="00F37B65" w:rsidP="00B87499">
      <w:pPr>
        <w:pStyle w:val="a4"/>
        <w:autoSpaceDE w:val="0"/>
        <w:autoSpaceDN w:val="0"/>
        <w:adjustRightInd w:val="0"/>
        <w:ind w:left="0" w:firstLine="709"/>
        <w:rPr>
          <w:sz w:val="28"/>
          <w:szCs w:val="28"/>
        </w:rPr>
      </w:pPr>
    </w:p>
    <w:p w:rsidR="005324BE" w:rsidRPr="005324BE" w:rsidRDefault="005324BE" w:rsidP="00B87499">
      <w:pPr>
        <w:pageBreakBefore/>
        <w:autoSpaceDE w:val="0"/>
        <w:autoSpaceDN w:val="0"/>
        <w:adjustRightInd w:val="0"/>
        <w:spacing w:after="0" w:line="240" w:lineRule="auto"/>
        <w:ind w:left="7082"/>
        <w:jc w:val="center"/>
        <w:rPr>
          <w:rFonts w:ascii="Times New Roman" w:hAnsi="Times New Roman" w:cs="Times New Roman"/>
          <w:sz w:val="28"/>
          <w:szCs w:val="28"/>
        </w:rPr>
      </w:pPr>
      <w:r w:rsidRPr="005324BE">
        <w:rPr>
          <w:rFonts w:ascii="Times New Roman" w:hAnsi="Times New Roman" w:cs="Times New Roman"/>
          <w:sz w:val="28"/>
          <w:szCs w:val="28"/>
        </w:rPr>
        <w:lastRenderedPageBreak/>
        <w:t xml:space="preserve">Приложение </w:t>
      </w:r>
      <w:r w:rsidR="00B87499">
        <w:rPr>
          <w:rFonts w:ascii="Times New Roman" w:hAnsi="Times New Roman" w:cs="Times New Roman"/>
          <w:sz w:val="28"/>
          <w:szCs w:val="28"/>
        </w:rPr>
        <w:t xml:space="preserve">№ </w:t>
      </w:r>
      <w:r w:rsidRPr="005324BE">
        <w:rPr>
          <w:rFonts w:ascii="Times New Roman" w:hAnsi="Times New Roman" w:cs="Times New Roman"/>
          <w:sz w:val="28"/>
          <w:szCs w:val="28"/>
        </w:rPr>
        <w:t>1</w:t>
      </w:r>
    </w:p>
    <w:p w:rsidR="005324BE" w:rsidRPr="00077D72" w:rsidRDefault="00077D72" w:rsidP="005324BE">
      <w:pPr>
        <w:spacing w:after="0" w:line="240" w:lineRule="auto"/>
        <w:ind w:left="1080" w:right="1075" w:hanging="10"/>
        <w:jc w:val="center"/>
        <w:rPr>
          <w:rFonts w:ascii="Times New Roman" w:hAnsi="Times New Roman" w:cs="Times New Roman"/>
          <w:i/>
          <w:sz w:val="28"/>
          <w:szCs w:val="28"/>
        </w:rPr>
      </w:pPr>
      <w:r w:rsidRPr="00077D72">
        <w:rPr>
          <w:rFonts w:ascii="Times New Roman" w:hAnsi="Times New Roman" w:cs="Times New Roman"/>
          <w:i/>
          <w:sz w:val="28"/>
          <w:szCs w:val="28"/>
        </w:rPr>
        <w:t>Проект</w:t>
      </w:r>
    </w:p>
    <w:p w:rsidR="00A05818" w:rsidRDefault="00A05818" w:rsidP="005324BE">
      <w:pPr>
        <w:spacing w:after="0" w:line="240" w:lineRule="auto"/>
        <w:ind w:left="1080" w:right="1075" w:hanging="10"/>
        <w:jc w:val="center"/>
        <w:rPr>
          <w:rFonts w:ascii="Times New Roman" w:hAnsi="Times New Roman" w:cs="Times New Roman"/>
          <w:sz w:val="28"/>
          <w:szCs w:val="28"/>
        </w:rPr>
      </w:pPr>
    </w:p>
    <w:p w:rsidR="005324BE" w:rsidRPr="005324BE" w:rsidRDefault="005324BE" w:rsidP="005324BE">
      <w:pPr>
        <w:spacing w:after="0" w:line="240" w:lineRule="auto"/>
        <w:ind w:left="1080" w:right="1075" w:hanging="10"/>
        <w:jc w:val="center"/>
        <w:rPr>
          <w:rFonts w:ascii="Times New Roman" w:hAnsi="Times New Roman" w:cs="Times New Roman"/>
          <w:noProof/>
          <w:sz w:val="28"/>
          <w:szCs w:val="28"/>
        </w:rPr>
      </w:pPr>
      <w:r w:rsidRPr="005324BE">
        <w:rPr>
          <w:rFonts w:ascii="Times New Roman" w:hAnsi="Times New Roman" w:cs="Times New Roman"/>
          <w:sz w:val="28"/>
          <w:szCs w:val="28"/>
        </w:rPr>
        <w:t xml:space="preserve">ДОГОВОР </w:t>
      </w:r>
      <w:r w:rsidRPr="005324BE">
        <w:rPr>
          <w:rFonts w:ascii="Times New Roman" w:hAnsi="Times New Roman" w:cs="Times New Roman"/>
          <w:noProof/>
          <w:sz w:val="28"/>
          <w:szCs w:val="28"/>
        </w:rPr>
        <w:t>№______</w:t>
      </w:r>
    </w:p>
    <w:p w:rsidR="005324BE" w:rsidRPr="005324BE" w:rsidRDefault="005324BE" w:rsidP="005324BE">
      <w:pPr>
        <w:autoSpaceDE w:val="0"/>
        <w:autoSpaceDN w:val="0"/>
        <w:adjustRightInd w:val="0"/>
        <w:spacing w:after="0" w:line="240" w:lineRule="auto"/>
        <w:jc w:val="center"/>
        <w:rPr>
          <w:rFonts w:ascii="Times New Roman" w:hAnsi="Times New Roman" w:cs="Times New Roman"/>
          <w:sz w:val="28"/>
          <w:szCs w:val="28"/>
        </w:rPr>
      </w:pPr>
      <w:r w:rsidRPr="00AB27E2">
        <w:rPr>
          <w:rFonts w:ascii="Times New Roman" w:hAnsi="Times New Roman" w:cs="Times New Roman"/>
          <w:sz w:val="28"/>
          <w:szCs w:val="28"/>
        </w:rPr>
        <w:t xml:space="preserve">на </w:t>
      </w:r>
      <w:r w:rsidR="00262940">
        <w:rPr>
          <w:rFonts w:ascii="Times New Roman" w:hAnsi="Times New Roman" w:cs="Times New Roman"/>
          <w:sz w:val="28"/>
          <w:szCs w:val="28"/>
        </w:rPr>
        <w:t xml:space="preserve">оказание услуг </w:t>
      </w:r>
      <w:r w:rsidRPr="00AB27E2">
        <w:rPr>
          <w:rFonts w:ascii="Times New Roman" w:hAnsi="Times New Roman" w:cs="Times New Roman"/>
          <w:sz w:val="28"/>
          <w:szCs w:val="28"/>
        </w:rPr>
        <w:t>по хранению задержанных транспортных средств на специализированной стоянке</w:t>
      </w:r>
    </w:p>
    <w:p w:rsidR="005324BE" w:rsidRPr="005324BE" w:rsidRDefault="005324BE" w:rsidP="005324BE">
      <w:pPr>
        <w:spacing w:after="0" w:line="240" w:lineRule="auto"/>
        <w:ind w:left="720" w:right="1075"/>
        <w:rPr>
          <w:rFonts w:ascii="Times New Roman" w:hAnsi="Times New Roman" w:cs="Times New Roman"/>
          <w:sz w:val="28"/>
          <w:szCs w:val="28"/>
        </w:rPr>
      </w:pPr>
    </w:p>
    <w:tbl>
      <w:tblPr>
        <w:tblW w:w="0" w:type="auto"/>
        <w:tblLook w:val="04A0" w:firstRow="1" w:lastRow="0" w:firstColumn="1" w:lastColumn="0" w:noHBand="0" w:noVBand="1"/>
      </w:tblPr>
      <w:tblGrid>
        <w:gridCol w:w="4683"/>
        <w:gridCol w:w="4888"/>
      </w:tblGrid>
      <w:tr w:rsidR="005324BE" w:rsidRPr="00E93BA2" w:rsidTr="00EC6F97">
        <w:tc>
          <w:tcPr>
            <w:tcW w:w="5068" w:type="dxa"/>
            <w:shd w:val="clear" w:color="auto" w:fill="auto"/>
          </w:tcPr>
          <w:p w:rsidR="005324BE" w:rsidRPr="00E93BA2" w:rsidRDefault="00F37B65" w:rsidP="005324BE">
            <w:pPr>
              <w:autoSpaceDE w:val="0"/>
              <w:spacing w:after="0" w:line="240" w:lineRule="auto"/>
              <w:ind w:hanging="38"/>
              <w:rPr>
                <w:rFonts w:ascii="Times New Roman" w:hAnsi="Times New Roman" w:cs="Times New Roman"/>
                <w:sz w:val="24"/>
                <w:szCs w:val="24"/>
              </w:rPr>
            </w:pPr>
            <w:r w:rsidRPr="00E93BA2">
              <w:rPr>
                <w:rFonts w:ascii="Times New Roman" w:hAnsi="Times New Roman" w:cs="Times New Roman"/>
                <w:sz w:val="24"/>
                <w:szCs w:val="24"/>
              </w:rPr>
              <w:t>р.п. Павлоградка</w:t>
            </w:r>
          </w:p>
        </w:tc>
        <w:tc>
          <w:tcPr>
            <w:tcW w:w="5069" w:type="dxa"/>
            <w:shd w:val="clear" w:color="auto" w:fill="auto"/>
          </w:tcPr>
          <w:p w:rsidR="005324BE" w:rsidRPr="00E93BA2" w:rsidRDefault="005324BE" w:rsidP="009D1DF0">
            <w:pPr>
              <w:autoSpaceDE w:val="0"/>
              <w:spacing w:after="0" w:line="240" w:lineRule="auto"/>
              <w:ind w:left="886"/>
              <w:rPr>
                <w:rFonts w:ascii="Times New Roman" w:hAnsi="Times New Roman" w:cs="Times New Roman"/>
                <w:sz w:val="24"/>
                <w:szCs w:val="24"/>
              </w:rPr>
            </w:pPr>
            <w:r w:rsidRPr="00E93BA2">
              <w:rPr>
                <w:rFonts w:ascii="Times New Roman" w:hAnsi="Times New Roman" w:cs="Times New Roman"/>
                <w:sz w:val="24"/>
                <w:szCs w:val="24"/>
              </w:rPr>
              <w:t xml:space="preserve"> «____»_____________ 202</w:t>
            </w:r>
            <w:r w:rsidR="009D1DF0">
              <w:rPr>
                <w:rFonts w:ascii="Times New Roman" w:hAnsi="Times New Roman" w:cs="Times New Roman"/>
                <w:sz w:val="24"/>
                <w:szCs w:val="24"/>
              </w:rPr>
              <w:t>__</w:t>
            </w:r>
            <w:r w:rsidRPr="00E93BA2">
              <w:rPr>
                <w:rFonts w:ascii="Times New Roman" w:hAnsi="Times New Roman" w:cs="Times New Roman"/>
                <w:sz w:val="24"/>
                <w:szCs w:val="24"/>
              </w:rPr>
              <w:t xml:space="preserve"> года</w:t>
            </w:r>
          </w:p>
        </w:tc>
      </w:tr>
    </w:tbl>
    <w:p w:rsidR="005324BE" w:rsidRPr="005324BE" w:rsidRDefault="005324BE" w:rsidP="005324BE">
      <w:pPr>
        <w:autoSpaceDE w:val="0"/>
        <w:spacing w:after="0" w:line="240" w:lineRule="auto"/>
        <w:ind w:firstLine="709"/>
        <w:rPr>
          <w:rFonts w:ascii="Times New Roman" w:hAnsi="Times New Roman" w:cs="Times New Roman"/>
          <w:sz w:val="28"/>
          <w:szCs w:val="28"/>
        </w:rPr>
      </w:pPr>
    </w:p>
    <w:p w:rsidR="005324BE" w:rsidRDefault="003866B4" w:rsidP="003866B4">
      <w:pPr>
        <w:spacing w:after="0" w:line="240" w:lineRule="auto"/>
        <w:ind w:left="14" w:right="28" w:firstLine="691"/>
        <w:jc w:val="both"/>
        <w:rPr>
          <w:rFonts w:ascii="Times New Roman" w:hAnsi="Times New Roman" w:cs="Times New Roman"/>
          <w:sz w:val="28"/>
          <w:szCs w:val="28"/>
        </w:rPr>
      </w:pPr>
      <w:r>
        <w:rPr>
          <w:rFonts w:ascii="Times New Roman" w:hAnsi="Times New Roman" w:cs="Times New Roman"/>
          <w:sz w:val="28"/>
          <w:szCs w:val="28"/>
        </w:rPr>
        <w:t>Администрация Павлоградского</w:t>
      </w:r>
      <w:r w:rsidR="005324BE" w:rsidRPr="005324BE">
        <w:rPr>
          <w:rFonts w:ascii="Times New Roman" w:hAnsi="Times New Roman" w:cs="Times New Roman"/>
          <w:sz w:val="28"/>
          <w:szCs w:val="28"/>
        </w:rPr>
        <w:t xml:space="preserve"> района Омской области, именуемая в дальнейшем «Администрация», в лице</w:t>
      </w:r>
      <w:r>
        <w:rPr>
          <w:rFonts w:ascii="Times New Roman" w:hAnsi="Times New Roman" w:cs="Times New Roman"/>
          <w:sz w:val="28"/>
          <w:szCs w:val="28"/>
        </w:rPr>
        <w:t xml:space="preserve"> _______________</w:t>
      </w:r>
      <w:r w:rsidR="005324BE" w:rsidRPr="005324BE">
        <w:rPr>
          <w:rFonts w:ascii="Times New Roman" w:hAnsi="Times New Roman" w:cs="Times New Roman"/>
          <w:sz w:val="28"/>
          <w:szCs w:val="28"/>
        </w:rPr>
        <w:t>, действующего на основании</w:t>
      </w:r>
      <w:r>
        <w:rPr>
          <w:rFonts w:ascii="Times New Roman" w:hAnsi="Times New Roman" w:cs="Times New Roman"/>
          <w:sz w:val="28"/>
          <w:szCs w:val="28"/>
        </w:rPr>
        <w:t xml:space="preserve"> ____________</w:t>
      </w:r>
      <w:r w:rsidR="005324BE" w:rsidRPr="005324BE">
        <w:rPr>
          <w:rFonts w:ascii="Times New Roman" w:hAnsi="Times New Roman" w:cs="Times New Roman"/>
          <w:sz w:val="28"/>
          <w:szCs w:val="28"/>
        </w:rPr>
        <w:t>, с одной стороны, и ___________, именуемое в дальнейшем «</w:t>
      </w:r>
      <w:r w:rsidR="00465F03" w:rsidRPr="009B4F05">
        <w:rPr>
          <w:rFonts w:ascii="Times New Roman" w:hAnsi="Times New Roman" w:cs="Times New Roman"/>
          <w:sz w:val="28"/>
          <w:szCs w:val="28"/>
        </w:rPr>
        <w:t>Исполнитель</w:t>
      </w:r>
      <w:r w:rsidR="005324BE" w:rsidRPr="005324BE">
        <w:rPr>
          <w:rFonts w:ascii="Times New Roman" w:hAnsi="Times New Roman" w:cs="Times New Roman"/>
          <w:sz w:val="28"/>
          <w:szCs w:val="28"/>
        </w:rPr>
        <w:t>», в лице ___________________, действующего на основании</w:t>
      </w:r>
      <w:r>
        <w:rPr>
          <w:rFonts w:ascii="Times New Roman" w:hAnsi="Times New Roman" w:cs="Times New Roman"/>
          <w:sz w:val="28"/>
          <w:szCs w:val="28"/>
        </w:rPr>
        <w:t xml:space="preserve"> _________</w:t>
      </w:r>
      <w:r w:rsidR="005324BE" w:rsidRPr="005324BE">
        <w:rPr>
          <w:rFonts w:ascii="Times New Roman" w:hAnsi="Times New Roman" w:cs="Times New Roman"/>
          <w:sz w:val="28"/>
          <w:szCs w:val="28"/>
        </w:rPr>
        <w:t xml:space="preserve">, с </w:t>
      </w:r>
      <w:r w:rsidR="005324BE" w:rsidRPr="005324BE">
        <w:rPr>
          <w:rFonts w:ascii="Times New Roman" w:hAnsi="Times New Roman" w:cs="Times New Roman"/>
          <w:noProof/>
          <w:sz w:val="28"/>
          <w:szCs w:val="28"/>
        </w:rPr>
        <w:drawing>
          <wp:inline distT="0" distB="0" distL="0" distR="0">
            <wp:extent cx="8255" cy="47625"/>
            <wp:effectExtent l="0" t="0" r="0" b="0"/>
            <wp:docPr id="1" name="Picture 9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39"/>
                    <pic:cNvPicPr>
                      <a:picLocks noChangeAspect="1" noChangeArrowheads="1"/>
                    </pic:cNvPicPr>
                  </pic:nvPicPr>
                  <pic:blipFill>
                    <a:blip r:embed="rId8" cstate="print"/>
                    <a:srcRect/>
                    <a:stretch>
                      <a:fillRect/>
                    </a:stretch>
                  </pic:blipFill>
                  <pic:spPr bwMode="auto">
                    <a:xfrm>
                      <a:off x="0" y="0"/>
                      <a:ext cx="8255" cy="47625"/>
                    </a:xfrm>
                    <a:prstGeom prst="rect">
                      <a:avLst/>
                    </a:prstGeom>
                    <a:noFill/>
                    <a:ln w="9525">
                      <a:noFill/>
                      <a:miter lim="800000"/>
                      <a:headEnd/>
                      <a:tailEnd/>
                    </a:ln>
                  </pic:spPr>
                </pic:pic>
              </a:graphicData>
            </a:graphic>
          </wp:inline>
        </w:drawing>
      </w:r>
      <w:r w:rsidR="005324BE" w:rsidRPr="005324BE">
        <w:rPr>
          <w:rFonts w:ascii="Times New Roman" w:hAnsi="Times New Roman" w:cs="Times New Roman"/>
          <w:sz w:val="28"/>
          <w:szCs w:val="28"/>
        </w:rPr>
        <w:t xml:space="preserve">другой стороны, именуемые в дальнейшем Стороны, на основании протокола </w:t>
      </w:r>
      <w:r>
        <w:rPr>
          <w:rFonts w:ascii="Times New Roman" w:hAnsi="Times New Roman" w:cs="Times New Roman"/>
          <w:sz w:val="28"/>
          <w:szCs w:val="28"/>
        </w:rPr>
        <w:t xml:space="preserve"> проведения </w:t>
      </w:r>
      <w:r w:rsidR="005324BE" w:rsidRPr="005324BE">
        <w:rPr>
          <w:rFonts w:ascii="Times New Roman" w:hAnsi="Times New Roman" w:cs="Times New Roman"/>
          <w:sz w:val="28"/>
          <w:szCs w:val="28"/>
        </w:rPr>
        <w:t>аукциона по выбору исполнител</w:t>
      </w:r>
      <w:r>
        <w:rPr>
          <w:rFonts w:ascii="Times New Roman" w:hAnsi="Times New Roman" w:cs="Times New Roman"/>
          <w:sz w:val="28"/>
          <w:szCs w:val="28"/>
        </w:rPr>
        <w:t>я</w:t>
      </w:r>
      <w:r w:rsidR="005324BE" w:rsidRPr="005324BE">
        <w:rPr>
          <w:rFonts w:ascii="Times New Roman" w:hAnsi="Times New Roman" w:cs="Times New Roman"/>
          <w:sz w:val="28"/>
          <w:szCs w:val="28"/>
        </w:rPr>
        <w:t xml:space="preserve"> услуг по </w:t>
      </w:r>
      <w:r>
        <w:rPr>
          <w:rFonts w:ascii="Times New Roman" w:hAnsi="Times New Roman" w:cs="Times New Roman"/>
          <w:sz w:val="28"/>
          <w:szCs w:val="28"/>
        </w:rPr>
        <w:t xml:space="preserve">хранению задержанных </w:t>
      </w:r>
      <w:r w:rsidR="005324BE" w:rsidRPr="005324BE">
        <w:rPr>
          <w:rFonts w:ascii="Times New Roman" w:hAnsi="Times New Roman" w:cs="Times New Roman"/>
          <w:sz w:val="28"/>
          <w:szCs w:val="28"/>
        </w:rPr>
        <w:t>транспортных средств на специализированн</w:t>
      </w:r>
      <w:r>
        <w:rPr>
          <w:rFonts w:ascii="Times New Roman" w:hAnsi="Times New Roman" w:cs="Times New Roman"/>
          <w:sz w:val="28"/>
          <w:szCs w:val="28"/>
        </w:rPr>
        <w:t>ой</w:t>
      </w:r>
      <w:r w:rsidR="005324BE" w:rsidRPr="005324BE">
        <w:rPr>
          <w:rFonts w:ascii="Times New Roman" w:hAnsi="Times New Roman" w:cs="Times New Roman"/>
          <w:sz w:val="28"/>
          <w:szCs w:val="28"/>
        </w:rPr>
        <w:t xml:space="preserve"> стоянк</w:t>
      </w:r>
      <w:r>
        <w:rPr>
          <w:rFonts w:ascii="Times New Roman" w:hAnsi="Times New Roman" w:cs="Times New Roman"/>
          <w:sz w:val="28"/>
          <w:szCs w:val="28"/>
        </w:rPr>
        <w:t>е</w:t>
      </w:r>
      <w:r w:rsidR="00846304">
        <w:rPr>
          <w:rFonts w:ascii="Times New Roman" w:hAnsi="Times New Roman" w:cs="Times New Roman"/>
          <w:sz w:val="28"/>
          <w:szCs w:val="28"/>
        </w:rPr>
        <w:t xml:space="preserve"> № ___ от _________________</w:t>
      </w:r>
      <w:r w:rsidR="005324BE" w:rsidRPr="005324BE">
        <w:rPr>
          <w:rFonts w:ascii="Times New Roman" w:hAnsi="Times New Roman" w:cs="Times New Roman"/>
          <w:sz w:val="28"/>
          <w:szCs w:val="28"/>
        </w:rPr>
        <w:t>, заключили настоящий договор о нижеследующем:</w:t>
      </w:r>
    </w:p>
    <w:p w:rsidR="003866B4" w:rsidRPr="005324BE" w:rsidRDefault="003866B4" w:rsidP="003866B4">
      <w:pPr>
        <w:spacing w:after="0" w:line="240" w:lineRule="auto"/>
        <w:ind w:left="14" w:right="28" w:firstLine="691"/>
        <w:jc w:val="both"/>
        <w:rPr>
          <w:rFonts w:ascii="Times New Roman" w:hAnsi="Times New Roman" w:cs="Times New Roman"/>
          <w:sz w:val="28"/>
          <w:szCs w:val="28"/>
        </w:rPr>
      </w:pPr>
    </w:p>
    <w:p w:rsidR="005324BE" w:rsidRPr="005324BE" w:rsidRDefault="005324BE" w:rsidP="005324BE">
      <w:pPr>
        <w:pStyle w:val="1"/>
        <w:ind w:left="44" w:right="10"/>
        <w:jc w:val="center"/>
        <w:rPr>
          <w:szCs w:val="28"/>
        </w:rPr>
      </w:pPr>
      <w:r w:rsidRPr="005324BE">
        <w:rPr>
          <w:szCs w:val="28"/>
        </w:rPr>
        <w:t>1. ПРЕДМЕТ ДОГОВОРА</w:t>
      </w:r>
    </w:p>
    <w:p w:rsidR="005324BE" w:rsidRPr="005324BE" w:rsidRDefault="005324BE" w:rsidP="00C37183">
      <w:pPr>
        <w:spacing w:after="0" w:line="240" w:lineRule="auto"/>
        <w:ind w:firstLine="709"/>
        <w:jc w:val="both"/>
        <w:rPr>
          <w:rFonts w:ascii="Times New Roman" w:hAnsi="Times New Roman" w:cs="Times New Roman"/>
          <w:sz w:val="28"/>
          <w:szCs w:val="28"/>
        </w:rPr>
      </w:pPr>
      <w:r w:rsidRPr="005324BE">
        <w:rPr>
          <w:rFonts w:ascii="Times New Roman" w:hAnsi="Times New Roman" w:cs="Times New Roman"/>
          <w:sz w:val="28"/>
          <w:szCs w:val="28"/>
        </w:rPr>
        <w:t xml:space="preserve">1.1. </w:t>
      </w:r>
      <w:r w:rsidR="002D4DBE">
        <w:rPr>
          <w:rFonts w:ascii="Times New Roman" w:eastAsia="Times New Roman" w:hAnsi="Times New Roman" w:cs="Times New Roman"/>
          <w:sz w:val="28"/>
          <w:szCs w:val="28"/>
        </w:rPr>
        <w:t xml:space="preserve">Исполнитель </w:t>
      </w:r>
      <w:r w:rsidR="002D4DBE" w:rsidRPr="00556CC8">
        <w:rPr>
          <w:rFonts w:ascii="Times New Roman" w:eastAsia="Times New Roman" w:hAnsi="Times New Roman" w:cs="Times New Roman"/>
          <w:sz w:val="28"/>
          <w:szCs w:val="28"/>
        </w:rPr>
        <w:t>в соответствии со статьей 27.13 Кодекса Российской Федерации об административных правонарушениях и Законом Омской области от 07.06.2012 г. № 1452-ОЗ «О порядке перемещения транспортных средств на специализированную стоянку, их хранения, перемещения и хранения, возврата транспортных средств» (далее – За</w:t>
      </w:r>
      <w:r w:rsidR="002D4DBE">
        <w:rPr>
          <w:rFonts w:ascii="Times New Roman" w:eastAsia="Times New Roman" w:hAnsi="Times New Roman" w:cs="Times New Roman"/>
          <w:sz w:val="28"/>
          <w:szCs w:val="28"/>
        </w:rPr>
        <w:t>кон Омской области № 1452-ОЗ), п</w:t>
      </w:r>
      <w:r w:rsidR="002D4DBE" w:rsidRPr="00556CC8">
        <w:rPr>
          <w:rFonts w:ascii="Times New Roman" w:eastAsia="Times New Roman" w:hAnsi="Times New Roman" w:cs="Times New Roman"/>
          <w:sz w:val="28"/>
          <w:szCs w:val="28"/>
        </w:rPr>
        <w:t xml:space="preserve">остановлением Администрации </w:t>
      </w:r>
      <w:r w:rsidR="002D4DBE">
        <w:rPr>
          <w:rFonts w:ascii="Times New Roman" w:eastAsia="Times New Roman" w:hAnsi="Times New Roman" w:cs="Times New Roman"/>
          <w:sz w:val="28"/>
          <w:szCs w:val="28"/>
        </w:rPr>
        <w:t xml:space="preserve">Павлоградского </w:t>
      </w:r>
      <w:r w:rsidR="002D4DBE" w:rsidRPr="00556CC8">
        <w:rPr>
          <w:rFonts w:ascii="Times New Roman" w:eastAsia="Times New Roman" w:hAnsi="Times New Roman" w:cs="Times New Roman"/>
          <w:sz w:val="28"/>
          <w:szCs w:val="28"/>
        </w:rPr>
        <w:t>муниципального района Омской области от 2</w:t>
      </w:r>
      <w:r w:rsidR="002D4DBE">
        <w:rPr>
          <w:rFonts w:ascii="Times New Roman" w:eastAsia="Times New Roman" w:hAnsi="Times New Roman" w:cs="Times New Roman"/>
          <w:sz w:val="28"/>
          <w:szCs w:val="28"/>
        </w:rPr>
        <w:t>7.09</w:t>
      </w:r>
      <w:r w:rsidR="002D4DBE" w:rsidRPr="00556CC8">
        <w:rPr>
          <w:rFonts w:ascii="Times New Roman" w:eastAsia="Times New Roman" w:hAnsi="Times New Roman" w:cs="Times New Roman"/>
          <w:sz w:val="28"/>
          <w:szCs w:val="28"/>
        </w:rPr>
        <w:t xml:space="preserve">.2022 г. № </w:t>
      </w:r>
      <w:r w:rsidR="002D4DBE">
        <w:rPr>
          <w:rFonts w:ascii="Times New Roman" w:eastAsia="Times New Roman" w:hAnsi="Times New Roman" w:cs="Times New Roman"/>
          <w:sz w:val="28"/>
          <w:szCs w:val="28"/>
        </w:rPr>
        <w:t xml:space="preserve">484-п «О порядке перемещения </w:t>
      </w:r>
      <w:r w:rsidR="002D4DBE" w:rsidRPr="00556CC8">
        <w:rPr>
          <w:rFonts w:ascii="Times New Roman" w:eastAsia="Times New Roman" w:hAnsi="Times New Roman" w:cs="Times New Roman"/>
          <w:sz w:val="28"/>
          <w:szCs w:val="28"/>
        </w:rPr>
        <w:t xml:space="preserve">транспортных средств на специализированную стоянку, их хранения, </w:t>
      </w:r>
      <w:r w:rsidR="002D4DBE">
        <w:rPr>
          <w:rFonts w:ascii="Times New Roman" w:eastAsia="Times New Roman" w:hAnsi="Times New Roman" w:cs="Times New Roman"/>
          <w:sz w:val="28"/>
          <w:szCs w:val="28"/>
        </w:rPr>
        <w:t xml:space="preserve">оплаты стоимости перемещения и хранения, возврата транспортных средств» (далее – постановление Администрации Павлоградского </w:t>
      </w:r>
      <w:r w:rsidR="002D4DBE" w:rsidRPr="00556CC8">
        <w:rPr>
          <w:rFonts w:ascii="Times New Roman" w:eastAsia="Times New Roman" w:hAnsi="Times New Roman" w:cs="Times New Roman"/>
          <w:sz w:val="28"/>
          <w:szCs w:val="28"/>
        </w:rPr>
        <w:t>муниципального района Омской области от 2</w:t>
      </w:r>
      <w:r w:rsidR="002D4DBE">
        <w:rPr>
          <w:rFonts w:ascii="Times New Roman" w:eastAsia="Times New Roman" w:hAnsi="Times New Roman" w:cs="Times New Roman"/>
          <w:sz w:val="28"/>
          <w:szCs w:val="28"/>
        </w:rPr>
        <w:t>7.09</w:t>
      </w:r>
      <w:r w:rsidR="002D4DBE" w:rsidRPr="00556CC8">
        <w:rPr>
          <w:rFonts w:ascii="Times New Roman" w:eastAsia="Times New Roman" w:hAnsi="Times New Roman" w:cs="Times New Roman"/>
          <w:sz w:val="28"/>
          <w:szCs w:val="28"/>
        </w:rPr>
        <w:t xml:space="preserve">.2022 г. № </w:t>
      </w:r>
      <w:r w:rsidR="002D4DBE">
        <w:rPr>
          <w:rFonts w:ascii="Times New Roman" w:eastAsia="Times New Roman" w:hAnsi="Times New Roman" w:cs="Times New Roman"/>
          <w:sz w:val="28"/>
          <w:szCs w:val="28"/>
        </w:rPr>
        <w:t xml:space="preserve">484-п) осуществляет </w:t>
      </w:r>
      <w:r w:rsidR="004D56AC">
        <w:rPr>
          <w:rFonts w:ascii="Times New Roman" w:hAnsi="Times New Roman" w:cs="Times New Roman"/>
          <w:sz w:val="28"/>
          <w:szCs w:val="28"/>
        </w:rPr>
        <w:t>хранени</w:t>
      </w:r>
      <w:r w:rsidR="002D4DBE">
        <w:rPr>
          <w:rFonts w:ascii="Times New Roman" w:hAnsi="Times New Roman" w:cs="Times New Roman"/>
          <w:sz w:val="28"/>
          <w:szCs w:val="28"/>
        </w:rPr>
        <w:t>е</w:t>
      </w:r>
      <w:r w:rsidR="004D56AC">
        <w:rPr>
          <w:rFonts w:ascii="Times New Roman" w:hAnsi="Times New Roman" w:cs="Times New Roman"/>
          <w:sz w:val="28"/>
          <w:szCs w:val="28"/>
        </w:rPr>
        <w:t xml:space="preserve"> </w:t>
      </w:r>
      <w:r w:rsidRPr="005324BE">
        <w:rPr>
          <w:rFonts w:ascii="Times New Roman" w:hAnsi="Times New Roman" w:cs="Times New Roman"/>
          <w:sz w:val="28"/>
          <w:szCs w:val="28"/>
        </w:rPr>
        <w:t>задержанных транспортных средств на специализированн</w:t>
      </w:r>
      <w:r w:rsidR="004D56AC">
        <w:rPr>
          <w:rFonts w:ascii="Times New Roman" w:hAnsi="Times New Roman" w:cs="Times New Roman"/>
          <w:sz w:val="28"/>
          <w:szCs w:val="28"/>
        </w:rPr>
        <w:t>ой</w:t>
      </w:r>
      <w:r w:rsidRPr="005324BE">
        <w:rPr>
          <w:rFonts w:ascii="Times New Roman" w:hAnsi="Times New Roman" w:cs="Times New Roman"/>
          <w:sz w:val="28"/>
          <w:szCs w:val="28"/>
        </w:rPr>
        <w:t xml:space="preserve"> стоянк</w:t>
      </w:r>
      <w:r w:rsidR="004D56AC">
        <w:rPr>
          <w:rFonts w:ascii="Times New Roman" w:hAnsi="Times New Roman" w:cs="Times New Roman"/>
          <w:sz w:val="28"/>
          <w:szCs w:val="28"/>
        </w:rPr>
        <w:t>е</w:t>
      </w:r>
      <w:r w:rsidRPr="005324BE">
        <w:rPr>
          <w:rFonts w:ascii="Times New Roman" w:hAnsi="Times New Roman" w:cs="Times New Roman"/>
          <w:sz w:val="28"/>
          <w:szCs w:val="28"/>
        </w:rPr>
        <w:t>.</w:t>
      </w:r>
    </w:p>
    <w:p w:rsidR="005324BE" w:rsidRDefault="005324BE" w:rsidP="0000554D">
      <w:pPr>
        <w:spacing w:after="0" w:line="240" w:lineRule="auto"/>
        <w:ind w:firstLine="709"/>
        <w:rPr>
          <w:rFonts w:ascii="Times New Roman" w:hAnsi="Times New Roman" w:cs="Times New Roman"/>
          <w:sz w:val="28"/>
          <w:szCs w:val="28"/>
        </w:rPr>
      </w:pPr>
      <w:r w:rsidRPr="005324BE">
        <w:rPr>
          <w:rFonts w:ascii="Times New Roman" w:hAnsi="Times New Roman" w:cs="Times New Roman"/>
          <w:noProof/>
          <w:sz w:val="28"/>
          <w:szCs w:val="28"/>
        </w:rPr>
        <w:drawing>
          <wp:anchor distT="0" distB="0" distL="114300" distR="114300" simplePos="0" relativeHeight="251659264" behindDoc="0" locked="0" layoutInCell="1" allowOverlap="0">
            <wp:simplePos x="0" y="0"/>
            <wp:positionH relativeFrom="page">
              <wp:posOffset>1121410</wp:posOffset>
            </wp:positionH>
            <wp:positionV relativeFrom="page">
              <wp:posOffset>7878445</wp:posOffset>
            </wp:positionV>
            <wp:extent cx="3175" cy="3175"/>
            <wp:effectExtent l="0" t="0" r="0" b="0"/>
            <wp:wrapSquare wrapText="bothSides"/>
            <wp:docPr id="4" name="Picture 1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
                    <pic:cNvPicPr>
                      <a:picLocks noChangeAspect="1" noChangeArrowheads="1"/>
                    </pic:cNvPicPr>
                  </pic:nvPicPr>
                  <pic:blipFill>
                    <a:blip r:embed="rId9"/>
                    <a:srcRect/>
                    <a:stretch>
                      <a:fillRect/>
                    </a:stretch>
                  </pic:blipFill>
                  <pic:spPr bwMode="auto">
                    <a:xfrm>
                      <a:off x="0" y="0"/>
                      <a:ext cx="3175" cy="3175"/>
                    </a:xfrm>
                    <a:prstGeom prst="rect">
                      <a:avLst/>
                    </a:prstGeom>
                    <a:noFill/>
                    <a:ln w="9525">
                      <a:noFill/>
                      <a:miter lim="800000"/>
                      <a:headEnd/>
                      <a:tailEnd/>
                    </a:ln>
                  </pic:spPr>
                </pic:pic>
              </a:graphicData>
            </a:graphic>
          </wp:anchor>
        </w:drawing>
      </w:r>
      <w:r w:rsidRPr="005324BE">
        <w:rPr>
          <w:rFonts w:ascii="Times New Roman" w:hAnsi="Times New Roman" w:cs="Times New Roman"/>
          <w:sz w:val="28"/>
          <w:szCs w:val="28"/>
        </w:rPr>
        <w:t>1.2. Хранение задержанных транспортных средств осуществляется на специализированной стоянке, расположенной по адресу:</w:t>
      </w:r>
      <w:r w:rsidR="007F35CB">
        <w:rPr>
          <w:rFonts w:ascii="Times New Roman" w:hAnsi="Times New Roman" w:cs="Times New Roman"/>
          <w:sz w:val="28"/>
          <w:szCs w:val="28"/>
        </w:rPr>
        <w:t xml:space="preserve"> ____________</w:t>
      </w:r>
      <w:r w:rsidRPr="005324BE">
        <w:rPr>
          <w:rFonts w:ascii="Times New Roman" w:hAnsi="Times New Roman" w:cs="Times New Roman"/>
          <w:sz w:val="28"/>
          <w:szCs w:val="28"/>
        </w:rPr>
        <w:t>__</w:t>
      </w:r>
      <w:r w:rsidR="004D56AC">
        <w:rPr>
          <w:rFonts w:ascii="Times New Roman" w:hAnsi="Times New Roman" w:cs="Times New Roman"/>
          <w:sz w:val="28"/>
          <w:szCs w:val="28"/>
        </w:rPr>
        <w:t>__.</w:t>
      </w:r>
    </w:p>
    <w:p w:rsidR="0000554D" w:rsidRDefault="007F35CB" w:rsidP="000055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1.3. Настоящий договор является безвозмездным.</w:t>
      </w:r>
    </w:p>
    <w:p w:rsidR="002F31A4" w:rsidRDefault="002F31A4" w:rsidP="0000554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1.4. Плата за хранение задержанных транспортных средств поступает в распоряжение Исполнителя.</w:t>
      </w:r>
    </w:p>
    <w:p w:rsidR="00867675" w:rsidRDefault="002F31A4" w:rsidP="00C37183">
      <w:pPr>
        <w:spacing w:after="0" w:line="240" w:lineRule="auto"/>
        <w:ind w:firstLine="709"/>
        <w:jc w:val="both"/>
        <w:rPr>
          <w:rStyle w:val="aa"/>
          <w:rFonts w:ascii="Times New Roman" w:hAnsi="Times New Roman"/>
          <w:color w:val="auto"/>
          <w:sz w:val="28"/>
          <w:szCs w:val="28"/>
        </w:rPr>
      </w:pPr>
      <w:r>
        <w:rPr>
          <w:rFonts w:ascii="Times New Roman" w:hAnsi="Times New Roman" w:cs="Times New Roman"/>
          <w:sz w:val="28"/>
          <w:szCs w:val="28"/>
        </w:rPr>
        <w:t xml:space="preserve">1.5. </w:t>
      </w:r>
      <w:r w:rsidRPr="002F31A4">
        <w:rPr>
          <w:rFonts w:ascii="Times New Roman" w:hAnsi="Times New Roman" w:cs="Times New Roman"/>
          <w:sz w:val="28"/>
          <w:szCs w:val="28"/>
        </w:rPr>
        <w:t xml:space="preserve">Оплата стоимости хранения задержанных транспортных средств на специализированной стоянке осуществляется </w:t>
      </w:r>
      <w:r>
        <w:rPr>
          <w:rFonts w:ascii="Times New Roman" w:hAnsi="Times New Roman" w:cs="Times New Roman"/>
          <w:sz w:val="28"/>
          <w:szCs w:val="28"/>
        </w:rPr>
        <w:t>на основании тарифа, определенного по результатам аукциона, с учетом базового тарифа</w:t>
      </w:r>
      <w:r w:rsidRPr="002F31A4">
        <w:rPr>
          <w:rFonts w:ascii="Times New Roman" w:hAnsi="Times New Roman" w:cs="Times New Roman"/>
          <w:sz w:val="28"/>
          <w:szCs w:val="28"/>
        </w:rPr>
        <w:t>, установленно</w:t>
      </w:r>
      <w:r>
        <w:rPr>
          <w:rFonts w:ascii="Times New Roman" w:hAnsi="Times New Roman" w:cs="Times New Roman"/>
          <w:sz w:val="28"/>
          <w:szCs w:val="28"/>
        </w:rPr>
        <w:t>го</w:t>
      </w:r>
      <w:r w:rsidRPr="002F31A4">
        <w:rPr>
          <w:rFonts w:ascii="Times New Roman" w:hAnsi="Times New Roman" w:cs="Times New Roman"/>
          <w:sz w:val="28"/>
          <w:szCs w:val="28"/>
        </w:rPr>
        <w:t xml:space="preserve"> </w:t>
      </w:r>
      <w:r w:rsidR="00867675" w:rsidRPr="00D418F6">
        <w:rPr>
          <w:rFonts w:ascii="Times New Roman" w:hAnsi="Times New Roman" w:cs="Times New Roman"/>
          <w:sz w:val="28"/>
          <w:szCs w:val="28"/>
        </w:rPr>
        <w:t xml:space="preserve">приказом Региональной энергетической комиссией Омской области </w:t>
      </w:r>
      <w:r w:rsidR="00867675" w:rsidRPr="00D418F6">
        <w:rPr>
          <w:rStyle w:val="aa"/>
          <w:rFonts w:ascii="Times New Roman" w:hAnsi="Times New Roman"/>
          <w:color w:val="auto"/>
          <w:sz w:val="28"/>
          <w:szCs w:val="28"/>
        </w:rPr>
        <w:t>от 28 октября 2025 г. №144/76 «Об определении базового уровня тарифов на перемещение и хранение задержанных транспортных средств для проведения торгов (аукцион на понижение цены) по выбору исполнителя услуг на территории Омской области»</w:t>
      </w:r>
      <w:r w:rsidR="00867675">
        <w:rPr>
          <w:rStyle w:val="aa"/>
          <w:rFonts w:ascii="Times New Roman" w:hAnsi="Times New Roman"/>
          <w:color w:val="auto"/>
          <w:sz w:val="28"/>
          <w:szCs w:val="28"/>
        </w:rPr>
        <w:t>.</w:t>
      </w:r>
    </w:p>
    <w:p w:rsidR="002F31A4" w:rsidRDefault="002F31A4" w:rsidP="00867675">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1.6. Тариф на хранение задержанных транспортных средств составляет: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92"/>
        <w:gridCol w:w="1548"/>
        <w:gridCol w:w="2516"/>
      </w:tblGrid>
      <w:tr w:rsidR="009931B3" w:rsidRPr="00D418F6" w:rsidTr="003600E4">
        <w:tc>
          <w:tcPr>
            <w:tcW w:w="5292" w:type="dxa"/>
            <w:tcBorders>
              <w:top w:val="single" w:sz="4" w:space="0" w:color="auto"/>
              <w:bottom w:val="single" w:sz="4" w:space="0" w:color="auto"/>
              <w:right w:val="single" w:sz="4" w:space="0" w:color="auto"/>
            </w:tcBorders>
          </w:tcPr>
          <w:p w:rsidR="009931B3" w:rsidRPr="00D418F6" w:rsidRDefault="009931B3" w:rsidP="003600E4">
            <w:pPr>
              <w:pStyle w:val="ab"/>
              <w:jc w:val="center"/>
            </w:pPr>
            <w:r w:rsidRPr="00D418F6">
              <w:t>Категории транспортных средств</w:t>
            </w:r>
          </w:p>
        </w:tc>
        <w:tc>
          <w:tcPr>
            <w:tcW w:w="1548" w:type="dxa"/>
            <w:tcBorders>
              <w:top w:val="single" w:sz="4" w:space="0" w:color="auto"/>
              <w:left w:val="single" w:sz="4" w:space="0" w:color="auto"/>
              <w:bottom w:val="single" w:sz="4" w:space="0" w:color="auto"/>
              <w:right w:val="single" w:sz="4" w:space="0" w:color="auto"/>
            </w:tcBorders>
          </w:tcPr>
          <w:p w:rsidR="009931B3" w:rsidRPr="00D418F6" w:rsidRDefault="009931B3" w:rsidP="003600E4">
            <w:pPr>
              <w:pStyle w:val="ab"/>
              <w:jc w:val="center"/>
            </w:pPr>
            <w:r w:rsidRPr="00D418F6">
              <w:t>Год</w:t>
            </w:r>
          </w:p>
        </w:tc>
        <w:tc>
          <w:tcPr>
            <w:tcW w:w="2516" w:type="dxa"/>
            <w:tcBorders>
              <w:top w:val="single" w:sz="4" w:space="0" w:color="auto"/>
              <w:left w:val="single" w:sz="4" w:space="0" w:color="auto"/>
              <w:bottom w:val="single" w:sz="4" w:space="0" w:color="auto"/>
            </w:tcBorders>
          </w:tcPr>
          <w:p w:rsidR="009931B3" w:rsidRPr="00D418F6" w:rsidRDefault="009931B3" w:rsidP="003600E4">
            <w:pPr>
              <w:pStyle w:val="ab"/>
              <w:jc w:val="center"/>
            </w:pPr>
            <w:r w:rsidRPr="00D418F6">
              <w:t>Тарифы, руб./час (НДС не предусмотрен)</w:t>
            </w:r>
          </w:p>
        </w:tc>
      </w:tr>
      <w:tr w:rsidR="009931B3" w:rsidRPr="00D418F6" w:rsidTr="003600E4">
        <w:tc>
          <w:tcPr>
            <w:tcW w:w="5292" w:type="dxa"/>
            <w:vMerge w:val="restart"/>
            <w:tcBorders>
              <w:top w:val="single" w:sz="4" w:space="0" w:color="auto"/>
              <w:bottom w:val="single" w:sz="4" w:space="0" w:color="auto"/>
              <w:right w:val="single" w:sz="4" w:space="0" w:color="auto"/>
            </w:tcBorders>
          </w:tcPr>
          <w:p w:rsidR="009931B3" w:rsidRPr="00D418F6" w:rsidRDefault="009931B3" w:rsidP="003600E4">
            <w:pPr>
              <w:pStyle w:val="ac"/>
            </w:pPr>
            <w:r w:rsidRPr="00D418F6">
              <w:t>Транспортные средства категорий А и М</w:t>
            </w:r>
          </w:p>
        </w:tc>
        <w:tc>
          <w:tcPr>
            <w:tcW w:w="1548" w:type="dxa"/>
            <w:tcBorders>
              <w:top w:val="single" w:sz="4" w:space="0" w:color="auto"/>
              <w:left w:val="single" w:sz="4" w:space="0" w:color="auto"/>
              <w:bottom w:val="single" w:sz="4" w:space="0" w:color="auto"/>
              <w:right w:val="single" w:sz="4" w:space="0" w:color="auto"/>
            </w:tcBorders>
          </w:tcPr>
          <w:p w:rsidR="009931B3" w:rsidRPr="00D418F6" w:rsidRDefault="009931B3" w:rsidP="003600E4">
            <w:pPr>
              <w:pStyle w:val="ab"/>
              <w:jc w:val="center"/>
            </w:pPr>
            <w:r w:rsidRPr="00D418F6">
              <w:t>2026</w:t>
            </w:r>
          </w:p>
        </w:tc>
        <w:tc>
          <w:tcPr>
            <w:tcW w:w="2516" w:type="dxa"/>
            <w:tcBorders>
              <w:top w:val="single" w:sz="4" w:space="0" w:color="auto"/>
              <w:left w:val="single" w:sz="4" w:space="0" w:color="auto"/>
              <w:bottom w:val="single" w:sz="4" w:space="0" w:color="auto"/>
            </w:tcBorders>
          </w:tcPr>
          <w:p w:rsidR="009931B3" w:rsidRPr="00D418F6" w:rsidRDefault="009931B3" w:rsidP="003600E4">
            <w:pPr>
              <w:pStyle w:val="ab"/>
              <w:jc w:val="center"/>
            </w:pPr>
          </w:p>
        </w:tc>
      </w:tr>
      <w:tr w:rsidR="009931B3" w:rsidRPr="00D418F6" w:rsidTr="003600E4">
        <w:tc>
          <w:tcPr>
            <w:tcW w:w="5292" w:type="dxa"/>
            <w:vMerge/>
            <w:tcBorders>
              <w:top w:val="single" w:sz="4" w:space="0" w:color="auto"/>
              <w:bottom w:val="single" w:sz="4" w:space="0" w:color="auto"/>
              <w:right w:val="single" w:sz="4" w:space="0" w:color="auto"/>
            </w:tcBorders>
          </w:tcPr>
          <w:p w:rsidR="009931B3" w:rsidRPr="00D418F6" w:rsidRDefault="009931B3" w:rsidP="003600E4">
            <w:pPr>
              <w:pStyle w:val="ab"/>
            </w:pPr>
          </w:p>
        </w:tc>
        <w:tc>
          <w:tcPr>
            <w:tcW w:w="1548" w:type="dxa"/>
            <w:tcBorders>
              <w:top w:val="single" w:sz="4" w:space="0" w:color="auto"/>
              <w:left w:val="single" w:sz="4" w:space="0" w:color="auto"/>
              <w:bottom w:val="single" w:sz="4" w:space="0" w:color="auto"/>
              <w:right w:val="single" w:sz="4" w:space="0" w:color="auto"/>
            </w:tcBorders>
          </w:tcPr>
          <w:p w:rsidR="009931B3" w:rsidRPr="00D418F6" w:rsidRDefault="009931B3" w:rsidP="003600E4">
            <w:pPr>
              <w:pStyle w:val="ab"/>
              <w:jc w:val="center"/>
            </w:pPr>
            <w:r w:rsidRPr="00D418F6">
              <w:t>2027</w:t>
            </w:r>
          </w:p>
        </w:tc>
        <w:tc>
          <w:tcPr>
            <w:tcW w:w="2516" w:type="dxa"/>
            <w:tcBorders>
              <w:top w:val="single" w:sz="4" w:space="0" w:color="auto"/>
              <w:left w:val="single" w:sz="4" w:space="0" w:color="auto"/>
              <w:bottom w:val="single" w:sz="4" w:space="0" w:color="auto"/>
            </w:tcBorders>
          </w:tcPr>
          <w:p w:rsidR="009931B3" w:rsidRPr="00D418F6" w:rsidRDefault="009931B3" w:rsidP="003600E4">
            <w:pPr>
              <w:pStyle w:val="ab"/>
              <w:jc w:val="center"/>
            </w:pPr>
          </w:p>
        </w:tc>
      </w:tr>
      <w:tr w:rsidR="009931B3" w:rsidRPr="00D418F6" w:rsidTr="003600E4">
        <w:tc>
          <w:tcPr>
            <w:tcW w:w="5292" w:type="dxa"/>
            <w:vMerge/>
            <w:tcBorders>
              <w:top w:val="single" w:sz="4" w:space="0" w:color="auto"/>
              <w:bottom w:val="single" w:sz="4" w:space="0" w:color="auto"/>
              <w:right w:val="single" w:sz="4" w:space="0" w:color="auto"/>
            </w:tcBorders>
          </w:tcPr>
          <w:p w:rsidR="009931B3" w:rsidRPr="00D418F6" w:rsidRDefault="009931B3" w:rsidP="003600E4">
            <w:pPr>
              <w:pStyle w:val="ab"/>
            </w:pPr>
          </w:p>
        </w:tc>
        <w:tc>
          <w:tcPr>
            <w:tcW w:w="1548" w:type="dxa"/>
            <w:tcBorders>
              <w:top w:val="single" w:sz="4" w:space="0" w:color="auto"/>
              <w:left w:val="single" w:sz="4" w:space="0" w:color="auto"/>
              <w:bottom w:val="single" w:sz="4" w:space="0" w:color="auto"/>
              <w:right w:val="single" w:sz="4" w:space="0" w:color="auto"/>
            </w:tcBorders>
          </w:tcPr>
          <w:p w:rsidR="009931B3" w:rsidRPr="00723699" w:rsidRDefault="009931B3" w:rsidP="003600E4">
            <w:pPr>
              <w:pStyle w:val="ab"/>
              <w:jc w:val="center"/>
            </w:pPr>
            <w:r w:rsidRPr="00723699">
              <w:t>2028</w:t>
            </w:r>
          </w:p>
        </w:tc>
        <w:tc>
          <w:tcPr>
            <w:tcW w:w="2516" w:type="dxa"/>
            <w:tcBorders>
              <w:top w:val="single" w:sz="4" w:space="0" w:color="auto"/>
              <w:left w:val="single" w:sz="4" w:space="0" w:color="auto"/>
              <w:bottom w:val="single" w:sz="4" w:space="0" w:color="auto"/>
            </w:tcBorders>
          </w:tcPr>
          <w:p w:rsidR="009931B3" w:rsidRPr="00D418F6" w:rsidRDefault="009931B3" w:rsidP="003600E4">
            <w:pPr>
              <w:pStyle w:val="ab"/>
              <w:jc w:val="center"/>
            </w:pPr>
          </w:p>
        </w:tc>
      </w:tr>
      <w:tr w:rsidR="009931B3" w:rsidRPr="00D418F6" w:rsidTr="003600E4">
        <w:tc>
          <w:tcPr>
            <w:tcW w:w="5292" w:type="dxa"/>
            <w:vMerge/>
            <w:tcBorders>
              <w:top w:val="single" w:sz="4" w:space="0" w:color="auto"/>
              <w:bottom w:val="single" w:sz="4" w:space="0" w:color="auto"/>
              <w:right w:val="single" w:sz="4" w:space="0" w:color="auto"/>
            </w:tcBorders>
          </w:tcPr>
          <w:p w:rsidR="009931B3" w:rsidRPr="00D418F6" w:rsidRDefault="009931B3" w:rsidP="003600E4">
            <w:pPr>
              <w:pStyle w:val="ab"/>
            </w:pPr>
          </w:p>
        </w:tc>
        <w:tc>
          <w:tcPr>
            <w:tcW w:w="1548" w:type="dxa"/>
            <w:tcBorders>
              <w:top w:val="single" w:sz="4" w:space="0" w:color="auto"/>
              <w:left w:val="single" w:sz="4" w:space="0" w:color="auto"/>
              <w:bottom w:val="single" w:sz="4" w:space="0" w:color="auto"/>
              <w:right w:val="single" w:sz="4" w:space="0" w:color="auto"/>
            </w:tcBorders>
          </w:tcPr>
          <w:p w:rsidR="009931B3" w:rsidRPr="00723699" w:rsidRDefault="009931B3" w:rsidP="003600E4">
            <w:pPr>
              <w:pStyle w:val="ab"/>
              <w:jc w:val="center"/>
            </w:pPr>
            <w:r w:rsidRPr="00723699">
              <w:t>2029</w:t>
            </w:r>
          </w:p>
        </w:tc>
        <w:tc>
          <w:tcPr>
            <w:tcW w:w="2516" w:type="dxa"/>
            <w:tcBorders>
              <w:top w:val="single" w:sz="4" w:space="0" w:color="auto"/>
              <w:left w:val="single" w:sz="4" w:space="0" w:color="auto"/>
              <w:bottom w:val="single" w:sz="4" w:space="0" w:color="auto"/>
            </w:tcBorders>
          </w:tcPr>
          <w:p w:rsidR="009931B3" w:rsidRPr="00D418F6" w:rsidRDefault="009931B3" w:rsidP="003600E4">
            <w:pPr>
              <w:pStyle w:val="ab"/>
              <w:jc w:val="center"/>
            </w:pPr>
          </w:p>
        </w:tc>
      </w:tr>
      <w:tr w:rsidR="009931B3" w:rsidRPr="00D418F6" w:rsidTr="003600E4">
        <w:tc>
          <w:tcPr>
            <w:tcW w:w="5292" w:type="dxa"/>
            <w:vMerge w:val="restart"/>
            <w:tcBorders>
              <w:top w:val="single" w:sz="4" w:space="0" w:color="auto"/>
              <w:bottom w:val="single" w:sz="4" w:space="0" w:color="auto"/>
              <w:right w:val="single" w:sz="4" w:space="0" w:color="auto"/>
            </w:tcBorders>
          </w:tcPr>
          <w:p w:rsidR="009931B3" w:rsidRPr="00D418F6" w:rsidRDefault="009931B3" w:rsidP="003600E4">
            <w:pPr>
              <w:pStyle w:val="ac"/>
            </w:pPr>
            <w:r w:rsidRPr="00D418F6">
              <w:t>Транспортные средства категорий В и D массой до 3,5 тонн</w:t>
            </w:r>
          </w:p>
        </w:tc>
        <w:tc>
          <w:tcPr>
            <w:tcW w:w="1548" w:type="dxa"/>
            <w:tcBorders>
              <w:top w:val="single" w:sz="4" w:space="0" w:color="auto"/>
              <w:left w:val="single" w:sz="4" w:space="0" w:color="auto"/>
              <w:bottom w:val="single" w:sz="4" w:space="0" w:color="auto"/>
              <w:right w:val="single" w:sz="4" w:space="0" w:color="auto"/>
            </w:tcBorders>
          </w:tcPr>
          <w:p w:rsidR="009931B3" w:rsidRPr="00D418F6" w:rsidRDefault="009931B3" w:rsidP="003600E4">
            <w:pPr>
              <w:pStyle w:val="ab"/>
              <w:jc w:val="center"/>
            </w:pPr>
            <w:r w:rsidRPr="00D418F6">
              <w:t>2026</w:t>
            </w:r>
          </w:p>
        </w:tc>
        <w:tc>
          <w:tcPr>
            <w:tcW w:w="2516" w:type="dxa"/>
            <w:tcBorders>
              <w:top w:val="single" w:sz="4" w:space="0" w:color="auto"/>
              <w:left w:val="single" w:sz="4" w:space="0" w:color="auto"/>
              <w:bottom w:val="single" w:sz="4" w:space="0" w:color="auto"/>
            </w:tcBorders>
          </w:tcPr>
          <w:p w:rsidR="009931B3" w:rsidRPr="00D418F6" w:rsidRDefault="009931B3" w:rsidP="003600E4">
            <w:pPr>
              <w:pStyle w:val="ab"/>
              <w:jc w:val="center"/>
            </w:pPr>
          </w:p>
        </w:tc>
      </w:tr>
      <w:tr w:rsidR="009931B3" w:rsidRPr="00D418F6" w:rsidTr="003600E4">
        <w:tc>
          <w:tcPr>
            <w:tcW w:w="5292" w:type="dxa"/>
            <w:vMerge/>
            <w:tcBorders>
              <w:top w:val="single" w:sz="4" w:space="0" w:color="auto"/>
              <w:bottom w:val="single" w:sz="4" w:space="0" w:color="auto"/>
              <w:right w:val="single" w:sz="4" w:space="0" w:color="auto"/>
            </w:tcBorders>
          </w:tcPr>
          <w:p w:rsidR="009931B3" w:rsidRPr="00D418F6" w:rsidRDefault="009931B3" w:rsidP="003600E4">
            <w:pPr>
              <w:pStyle w:val="ab"/>
            </w:pPr>
          </w:p>
        </w:tc>
        <w:tc>
          <w:tcPr>
            <w:tcW w:w="1548" w:type="dxa"/>
            <w:tcBorders>
              <w:top w:val="single" w:sz="4" w:space="0" w:color="auto"/>
              <w:left w:val="single" w:sz="4" w:space="0" w:color="auto"/>
              <w:bottom w:val="single" w:sz="4" w:space="0" w:color="auto"/>
              <w:right w:val="single" w:sz="4" w:space="0" w:color="auto"/>
            </w:tcBorders>
          </w:tcPr>
          <w:p w:rsidR="009931B3" w:rsidRPr="00D418F6" w:rsidRDefault="009931B3" w:rsidP="003600E4">
            <w:pPr>
              <w:pStyle w:val="ab"/>
              <w:jc w:val="center"/>
            </w:pPr>
            <w:r w:rsidRPr="00D418F6">
              <w:t>2027</w:t>
            </w:r>
          </w:p>
        </w:tc>
        <w:tc>
          <w:tcPr>
            <w:tcW w:w="2516" w:type="dxa"/>
            <w:tcBorders>
              <w:top w:val="single" w:sz="4" w:space="0" w:color="auto"/>
              <w:left w:val="single" w:sz="4" w:space="0" w:color="auto"/>
              <w:bottom w:val="single" w:sz="4" w:space="0" w:color="auto"/>
            </w:tcBorders>
          </w:tcPr>
          <w:p w:rsidR="009931B3" w:rsidRPr="00D418F6" w:rsidRDefault="009931B3" w:rsidP="003600E4">
            <w:pPr>
              <w:pStyle w:val="ab"/>
              <w:jc w:val="center"/>
            </w:pPr>
          </w:p>
        </w:tc>
      </w:tr>
      <w:tr w:rsidR="009931B3" w:rsidRPr="00D418F6" w:rsidTr="003600E4">
        <w:tc>
          <w:tcPr>
            <w:tcW w:w="5292" w:type="dxa"/>
            <w:vMerge/>
            <w:tcBorders>
              <w:top w:val="single" w:sz="4" w:space="0" w:color="auto"/>
              <w:bottom w:val="single" w:sz="4" w:space="0" w:color="auto"/>
              <w:right w:val="single" w:sz="4" w:space="0" w:color="auto"/>
            </w:tcBorders>
          </w:tcPr>
          <w:p w:rsidR="009931B3" w:rsidRPr="00D418F6" w:rsidRDefault="009931B3" w:rsidP="003600E4">
            <w:pPr>
              <w:pStyle w:val="ab"/>
            </w:pPr>
          </w:p>
        </w:tc>
        <w:tc>
          <w:tcPr>
            <w:tcW w:w="1548" w:type="dxa"/>
            <w:tcBorders>
              <w:top w:val="single" w:sz="4" w:space="0" w:color="auto"/>
              <w:left w:val="single" w:sz="4" w:space="0" w:color="auto"/>
              <w:bottom w:val="single" w:sz="4" w:space="0" w:color="auto"/>
              <w:right w:val="single" w:sz="4" w:space="0" w:color="auto"/>
            </w:tcBorders>
          </w:tcPr>
          <w:p w:rsidR="009931B3" w:rsidRPr="00D418F6" w:rsidRDefault="009931B3" w:rsidP="003600E4">
            <w:pPr>
              <w:pStyle w:val="ab"/>
              <w:jc w:val="center"/>
            </w:pPr>
            <w:r w:rsidRPr="00D418F6">
              <w:t>2028</w:t>
            </w:r>
          </w:p>
        </w:tc>
        <w:tc>
          <w:tcPr>
            <w:tcW w:w="2516" w:type="dxa"/>
            <w:tcBorders>
              <w:top w:val="single" w:sz="4" w:space="0" w:color="auto"/>
              <w:left w:val="single" w:sz="4" w:space="0" w:color="auto"/>
              <w:bottom w:val="single" w:sz="4" w:space="0" w:color="auto"/>
            </w:tcBorders>
          </w:tcPr>
          <w:p w:rsidR="009931B3" w:rsidRPr="00D418F6" w:rsidRDefault="009931B3" w:rsidP="003600E4">
            <w:pPr>
              <w:pStyle w:val="ab"/>
              <w:jc w:val="center"/>
            </w:pPr>
          </w:p>
        </w:tc>
      </w:tr>
      <w:tr w:rsidR="009931B3" w:rsidRPr="00D418F6" w:rsidTr="003600E4">
        <w:tc>
          <w:tcPr>
            <w:tcW w:w="5292" w:type="dxa"/>
            <w:vMerge/>
            <w:tcBorders>
              <w:top w:val="single" w:sz="4" w:space="0" w:color="auto"/>
              <w:bottom w:val="single" w:sz="4" w:space="0" w:color="auto"/>
              <w:right w:val="single" w:sz="4" w:space="0" w:color="auto"/>
            </w:tcBorders>
          </w:tcPr>
          <w:p w:rsidR="009931B3" w:rsidRPr="00D418F6" w:rsidRDefault="009931B3" w:rsidP="003600E4">
            <w:pPr>
              <w:pStyle w:val="ab"/>
            </w:pPr>
          </w:p>
        </w:tc>
        <w:tc>
          <w:tcPr>
            <w:tcW w:w="1548" w:type="dxa"/>
            <w:tcBorders>
              <w:top w:val="single" w:sz="4" w:space="0" w:color="auto"/>
              <w:left w:val="single" w:sz="4" w:space="0" w:color="auto"/>
              <w:bottom w:val="single" w:sz="4" w:space="0" w:color="auto"/>
              <w:right w:val="single" w:sz="4" w:space="0" w:color="auto"/>
            </w:tcBorders>
          </w:tcPr>
          <w:p w:rsidR="009931B3" w:rsidRPr="00D418F6" w:rsidRDefault="009931B3" w:rsidP="003600E4">
            <w:pPr>
              <w:pStyle w:val="ab"/>
              <w:jc w:val="center"/>
            </w:pPr>
            <w:r w:rsidRPr="00D418F6">
              <w:t>2029</w:t>
            </w:r>
          </w:p>
        </w:tc>
        <w:tc>
          <w:tcPr>
            <w:tcW w:w="2516" w:type="dxa"/>
            <w:tcBorders>
              <w:top w:val="single" w:sz="4" w:space="0" w:color="auto"/>
              <w:left w:val="single" w:sz="4" w:space="0" w:color="auto"/>
              <w:bottom w:val="single" w:sz="4" w:space="0" w:color="auto"/>
            </w:tcBorders>
          </w:tcPr>
          <w:p w:rsidR="009931B3" w:rsidRPr="00D418F6" w:rsidRDefault="009931B3" w:rsidP="003600E4">
            <w:pPr>
              <w:pStyle w:val="ab"/>
              <w:jc w:val="center"/>
            </w:pPr>
          </w:p>
        </w:tc>
      </w:tr>
      <w:tr w:rsidR="009931B3" w:rsidRPr="00D418F6" w:rsidTr="003600E4">
        <w:tc>
          <w:tcPr>
            <w:tcW w:w="5292" w:type="dxa"/>
            <w:vMerge w:val="restart"/>
            <w:tcBorders>
              <w:top w:val="single" w:sz="4" w:space="0" w:color="auto"/>
              <w:bottom w:val="single" w:sz="4" w:space="0" w:color="auto"/>
              <w:right w:val="single" w:sz="4" w:space="0" w:color="auto"/>
            </w:tcBorders>
          </w:tcPr>
          <w:p w:rsidR="009931B3" w:rsidRPr="00D418F6" w:rsidRDefault="009931B3" w:rsidP="003600E4">
            <w:pPr>
              <w:pStyle w:val="ac"/>
            </w:pPr>
            <w:r w:rsidRPr="00D418F6">
              <w:t>Транспортные средства категорий D массой более 3,5 тонн, С и Е и негабаритные транспортные средства</w:t>
            </w:r>
          </w:p>
        </w:tc>
        <w:tc>
          <w:tcPr>
            <w:tcW w:w="1548" w:type="dxa"/>
            <w:tcBorders>
              <w:top w:val="single" w:sz="4" w:space="0" w:color="auto"/>
              <w:left w:val="single" w:sz="4" w:space="0" w:color="auto"/>
              <w:bottom w:val="single" w:sz="4" w:space="0" w:color="auto"/>
              <w:right w:val="single" w:sz="4" w:space="0" w:color="auto"/>
            </w:tcBorders>
          </w:tcPr>
          <w:p w:rsidR="009931B3" w:rsidRPr="00D418F6" w:rsidRDefault="009931B3" w:rsidP="003600E4">
            <w:pPr>
              <w:pStyle w:val="ab"/>
              <w:jc w:val="center"/>
            </w:pPr>
            <w:r w:rsidRPr="00D418F6">
              <w:t>2026</w:t>
            </w:r>
          </w:p>
        </w:tc>
        <w:tc>
          <w:tcPr>
            <w:tcW w:w="2516" w:type="dxa"/>
            <w:tcBorders>
              <w:top w:val="single" w:sz="4" w:space="0" w:color="auto"/>
              <w:left w:val="single" w:sz="4" w:space="0" w:color="auto"/>
              <w:bottom w:val="single" w:sz="4" w:space="0" w:color="auto"/>
            </w:tcBorders>
          </w:tcPr>
          <w:p w:rsidR="009931B3" w:rsidRPr="00D418F6" w:rsidRDefault="009931B3" w:rsidP="003600E4">
            <w:pPr>
              <w:pStyle w:val="ab"/>
              <w:jc w:val="center"/>
            </w:pPr>
          </w:p>
        </w:tc>
      </w:tr>
      <w:tr w:rsidR="009931B3" w:rsidRPr="00D418F6" w:rsidTr="003600E4">
        <w:tc>
          <w:tcPr>
            <w:tcW w:w="5292" w:type="dxa"/>
            <w:vMerge/>
            <w:tcBorders>
              <w:top w:val="single" w:sz="4" w:space="0" w:color="auto"/>
              <w:bottom w:val="single" w:sz="4" w:space="0" w:color="auto"/>
              <w:right w:val="single" w:sz="4" w:space="0" w:color="auto"/>
            </w:tcBorders>
          </w:tcPr>
          <w:p w:rsidR="009931B3" w:rsidRPr="00D418F6" w:rsidRDefault="009931B3" w:rsidP="003600E4">
            <w:pPr>
              <w:pStyle w:val="ab"/>
            </w:pPr>
          </w:p>
        </w:tc>
        <w:tc>
          <w:tcPr>
            <w:tcW w:w="1548" w:type="dxa"/>
            <w:tcBorders>
              <w:top w:val="single" w:sz="4" w:space="0" w:color="auto"/>
              <w:left w:val="single" w:sz="4" w:space="0" w:color="auto"/>
              <w:bottom w:val="single" w:sz="4" w:space="0" w:color="auto"/>
              <w:right w:val="single" w:sz="4" w:space="0" w:color="auto"/>
            </w:tcBorders>
          </w:tcPr>
          <w:p w:rsidR="009931B3" w:rsidRPr="00D418F6" w:rsidRDefault="009931B3" w:rsidP="003600E4">
            <w:pPr>
              <w:pStyle w:val="ab"/>
              <w:jc w:val="center"/>
            </w:pPr>
            <w:r w:rsidRPr="00D418F6">
              <w:t>2027</w:t>
            </w:r>
          </w:p>
        </w:tc>
        <w:tc>
          <w:tcPr>
            <w:tcW w:w="2516" w:type="dxa"/>
            <w:tcBorders>
              <w:top w:val="single" w:sz="4" w:space="0" w:color="auto"/>
              <w:left w:val="single" w:sz="4" w:space="0" w:color="auto"/>
              <w:bottom w:val="single" w:sz="4" w:space="0" w:color="auto"/>
            </w:tcBorders>
          </w:tcPr>
          <w:p w:rsidR="009931B3" w:rsidRPr="00D418F6" w:rsidRDefault="009931B3" w:rsidP="003600E4">
            <w:pPr>
              <w:pStyle w:val="ab"/>
              <w:jc w:val="center"/>
            </w:pPr>
          </w:p>
        </w:tc>
      </w:tr>
      <w:tr w:rsidR="009931B3" w:rsidRPr="00D418F6" w:rsidTr="003600E4">
        <w:tc>
          <w:tcPr>
            <w:tcW w:w="5292" w:type="dxa"/>
            <w:vMerge/>
            <w:tcBorders>
              <w:top w:val="single" w:sz="4" w:space="0" w:color="auto"/>
              <w:bottom w:val="single" w:sz="4" w:space="0" w:color="auto"/>
              <w:right w:val="single" w:sz="4" w:space="0" w:color="auto"/>
            </w:tcBorders>
          </w:tcPr>
          <w:p w:rsidR="009931B3" w:rsidRPr="00D418F6" w:rsidRDefault="009931B3" w:rsidP="003600E4">
            <w:pPr>
              <w:pStyle w:val="ab"/>
            </w:pPr>
          </w:p>
        </w:tc>
        <w:tc>
          <w:tcPr>
            <w:tcW w:w="1548" w:type="dxa"/>
            <w:tcBorders>
              <w:top w:val="single" w:sz="4" w:space="0" w:color="auto"/>
              <w:left w:val="single" w:sz="4" w:space="0" w:color="auto"/>
              <w:bottom w:val="single" w:sz="4" w:space="0" w:color="auto"/>
              <w:right w:val="single" w:sz="4" w:space="0" w:color="auto"/>
            </w:tcBorders>
          </w:tcPr>
          <w:p w:rsidR="009931B3" w:rsidRPr="00D418F6" w:rsidRDefault="009931B3" w:rsidP="003600E4">
            <w:pPr>
              <w:pStyle w:val="ab"/>
              <w:jc w:val="center"/>
            </w:pPr>
            <w:r w:rsidRPr="00D418F6">
              <w:t>2028</w:t>
            </w:r>
          </w:p>
        </w:tc>
        <w:tc>
          <w:tcPr>
            <w:tcW w:w="2516" w:type="dxa"/>
            <w:tcBorders>
              <w:top w:val="single" w:sz="4" w:space="0" w:color="auto"/>
              <w:left w:val="single" w:sz="4" w:space="0" w:color="auto"/>
              <w:bottom w:val="single" w:sz="4" w:space="0" w:color="auto"/>
            </w:tcBorders>
          </w:tcPr>
          <w:p w:rsidR="009931B3" w:rsidRPr="00D418F6" w:rsidRDefault="009931B3" w:rsidP="003600E4">
            <w:pPr>
              <w:pStyle w:val="ab"/>
              <w:jc w:val="center"/>
            </w:pPr>
          </w:p>
        </w:tc>
      </w:tr>
      <w:tr w:rsidR="009931B3" w:rsidRPr="00D418F6" w:rsidTr="003600E4">
        <w:tc>
          <w:tcPr>
            <w:tcW w:w="5292" w:type="dxa"/>
            <w:vMerge/>
            <w:tcBorders>
              <w:top w:val="single" w:sz="4" w:space="0" w:color="auto"/>
              <w:bottom w:val="single" w:sz="4" w:space="0" w:color="auto"/>
              <w:right w:val="single" w:sz="4" w:space="0" w:color="auto"/>
            </w:tcBorders>
          </w:tcPr>
          <w:p w:rsidR="009931B3" w:rsidRPr="00D418F6" w:rsidRDefault="009931B3" w:rsidP="003600E4">
            <w:pPr>
              <w:pStyle w:val="ab"/>
            </w:pPr>
          </w:p>
        </w:tc>
        <w:tc>
          <w:tcPr>
            <w:tcW w:w="1548" w:type="dxa"/>
            <w:tcBorders>
              <w:top w:val="single" w:sz="4" w:space="0" w:color="auto"/>
              <w:left w:val="single" w:sz="4" w:space="0" w:color="auto"/>
              <w:bottom w:val="single" w:sz="4" w:space="0" w:color="auto"/>
              <w:right w:val="single" w:sz="4" w:space="0" w:color="auto"/>
            </w:tcBorders>
          </w:tcPr>
          <w:p w:rsidR="009931B3" w:rsidRPr="00D418F6" w:rsidRDefault="009931B3" w:rsidP="003600E4">
            <w:pPr>
              <w:pStyle w:val="ab"/>
              <w:jc w:val="center"/>
            </w:pPr>
            <w:r w:rsidRPr="00D418F6">
              <w:t>2029</w:t>
            </w:r>
          </w:p>
        </w:tc>
        <w:tc>
          <w:tcPr>
            <w:tcW w:w="2516" w:type="dxa"/>
            <w:tcBorders>
              <w:top w:val="single" w:sz="4" w:space="0" w:color="auto"/>
              <w:left w:val="single" w:sz="4" w:space="0" w:color="auto"/>
              <w:bottom w:val="single" w:sz="4" w:space="0" w:color="auto"/>
            </w:tcBorders>
          </w:tcPr>
          <w:p w:rsidR="009931B3" w:rsidRPr="00D418F6" w:rsidRDefault="009931B3" w:rsidP="003600E4">
            <w:pPr>
              <w:pStyle w:val="ab"/>
              <w:jc w:val="center"/>
            </w:pPr>
          </w:p>
        </w:tc>
      </w:tr>
    </w:tbl>
    <w:p w:rsidR="005324BE" w:rsidRPr="005324BE" w:rsidRDefault="005324BE" w:rsidP="00867675">
      <w:pPr>
        <w:pStyle w:val="1"/>
        <w:spacing w:before="240"/>
        <w:ind w:left="45" w:right="57"/>
        <w:jc w:val="center"/>
        <w:rPr>
          <w:szCs w:val="28"/>
        </w:rPr>
      </w:pPr>
      <w:r w:rsidRPr="005324BE">
        <w:rPr>
          <w:szCs w:val="28"/>
        </w:rPr>
        <w:t xml:space="preserve">2. </w:t>
      </w:r>
      <w:r w:rsidR="00C37183">
        <w:rPr>
          <w:szCs w:val="28"/>
        </w:rPr>
        <w:t>ПРАВА И ОБЯЗАННОСТИ АДМИНИСТРАЦИИ</w:t>
      </w:r>
    </w:p>
    <w:p w:rsidR="005324BE" w:rsidRPr="005324BE" w:rsidRDefault="005324BE" w:rsidP="005324BE">
      <w:pPr>
        <w:spacing w:after="0" w:line="240" w:lineRule="auto"/>
        <w:rPr>
          <w:rFonts w:ascii="Times New Roman" w:hAnsi="Times New Roman" w:cs="Times New Roman"/>
          <w:sz w:val="28"/>
          <w:szCs w:val="28"/>
        </w:rPr>
      </w:pPr>
    </w:p>
    <w:p w:rsidR="00C37183" w:rsidRDefault="005324BE" w:rsidP="00C37183">
      <w:pPr>
        <w:pStyle w:val="21"/>
        <w:suppressAutoHyphens w:val="0"/>
        <w:ind w:left="0" w:firstLine="709"/>
        <w:rPr>
          <w:sz w:val="28"/>
          <w:szCs w:val="28"/>
        </w:rPr>
      </w:pPr>
      <w:r w:rsidRPr="005324BE">
        <w:rPr>
          <w:sz w:val="28"/>
          <w:szCs w:val="28"/>
        </w:rPr>
        <w:t xml:space="preserve">2.1. </w:t>
      </w:r>
      <w:r w:rsidR="00C37183">
        <w:rPr>
          <w:sz w:val="28"/>
          <w:szCs w:val="28"/>
        </w:rPr>
        <w:t>Администрация вправе направлять, запрашивать и получать от Исполнителя информацию и документы, связанную с осуществляемой Исполнителем деятельностью в рамках настоящего Договора.</w:t>
      </w:r>
    </w:p>
    <w:p w:rsidR="004834CC" w:rsidRDefault="004834CC" w:rsidP="00C37183">
      <w:pPr>
        <w:pStyle w:val="21"/>
        <w:suppressAutoHyphens w:val="0"/>
        <w:ind w:left="0" w:firstLine="709"/>
        <w:rPr>
          <w:sz w:val="28"/>
          <w:szCs w:val="28"/>
        </w:rPr>
      </w:pPr>
      <w:r>
        <w:rPr>
          <w:sz w:val="28"/>
          <w:szCs w:val="28"/>
        </w:rPr>
        <w:t xml:space="preserve">2.2. </w:t>
      </w:r>
      <w:r w:rsidR="00AA0E53">
        <w:rPr>
          <w:sz w:val="28"/>
          <w:szCs w:val="28"/>
        </w:rPr>
        <w:t>Администрация обязана:</w:t>
      </w:r>
    </w:p>
    <w:p w:rsidR="005324BE" w:rsidRDefault="004834CC" w:rsidP="00C37183">
      <w:pPr>
        <w:pStyle w:val="21"/>
        <w:suppressAutoHyphens w:val="0"/>
        <w:ind w:left="0" w:firstLine="709"/>
        <w:rPr>
          <w:sz w:val="28"/>
          <w:szCs w:val="28"/>
        </w:rPr>
      </w:pPr>
      <w:r>
        <w:rPr>
          <w:sz w:val="28"/>
          <w:szCs w:val="28"/>
        </w:rPr>
        <w:t xml:space="preserve">2.2.1. </w:t>
      </w:r>
      <w:r w:rsidR="005324BE" w:rsidRPr="005324BE">
        <w:rPr>
          <w:sz w:val="28"/>
          <w:szCs w:val="28"/>
        </w:rPr>
        <w:t xml:space="preserve">оказывать содействие </w:t>
      </w:r>
      <w:r>
        <w:rPr>
          <w:sz w:val="28"/>
          <w:szCs w:val="28"/>
        </w:rPr>
        <w:t xml:space="preserve">Исполнителю </w:t>
      </w:r>
      <w:r w:rsidR="005324BE" w:rsidRPr="005324BE">
        <w:rPr>
          <w:sz w:val="28"/>
          <w:szCs w:val="28"/>
        </w:rPr>
        <w:t xml:space="preserve">в реализации функций, </w:t>
      </w:r>
      <w:r w:rsidR="00AA0E53">
        <w:rPr>
          <w:sz w:val="28"/>
          <w:szCs w:val="28"/>
        </w:rPr>
        <w:t>возложенных настоящим договором;</w:t>
      </w:r>
    </w:p>
    <w:p w:rsidR="00AA0E53" w:rsidRDefault="00AA0E53" w:rsidP="00C37183">
      <w:pPr>
        <w:pStyle w:val="21"/>
        <w:suppressAutoHyphens w:val="0"/>
        <w:ind w:left="0" w:firstLine="709"/>
        <w:rPr>
          <w:sz w:val="28"/>
          <w:szCs w:val="28"/>
        </w:rPr>
      </w:pPr>
      <w:r>
        <w:rPr>
          <w:sz w:val="28"/>
          <w:szCs w:val="28"/>
        </w:rPr>
        <w:t>2.2.2. осуществлять контроль за деятельностью Исполнителя по хранению задержанных транспортных средств на специализированной стоянке в форме:</w:t>
      </w:r>
    </w:p>
    <w:p w:rsidR="00AA0E53" w:rsidRPr="00AA0E53" w:rsidRDefault="00AA0E53" w:rsidP="00AA0E53">
      <w:pPr>
        <w:widowControl w:val="0"/>
        <w:shd w:val="clear" w:color="auto" w:fill="FFFFFF"/>
        <w:spacing w:after="0" w:line="240" w:lineRule="auto"/>
        <w:ind w:firstLine="709"/>
        <w:jc w:val="both"/>
        <w:textAlignment w:val="baseline"/>
        <w:rPr>
          <w:rFonts w:ascii="Times New Roman" w:hAnsi="Times New Roman" w:cs="Times New Roman"/>
          <w:sz w:val="28"/>
          <w:szCs w:val="28"/>
        </w:rPr>
      </w:pPr>
      <w:r w:rsidRPr="00AA0E53">
        <w:rPr>
          <w:rFonts w:ascii="Times New Roman" w:hAnsi="Times New Roman" w:cs="Times New Roman"/>
          <w:sz w:val="28"/>
          <w:szCs w:val="28"/>
        </w:rPr>
        <w:t>1) проведения выездных или документарных контрольных мероприятий, в том числе при рассмотрении или по результатам рассмотрения обращений граждан, юридических лиц (индивидуальных предпринимателей) или органов государственной власти (органов местного самоуправления) в части соблюдения порядка приема и хранения задержанных транспортных средств на специализированной стоянке, порядка взимания платы за хранение задержанных транспортных средств и порядка возврата задержанных транспортных средств со специализированной стоянки;</w:t>
      </w:r>
    </w:p>
    <w:p w:rsidR="00AA0E53" w:rsidRPr="00AA0E53" w:rsidRDefault="00AA0E53" w:rsidP="00AA0E53">
      <w:pPr>
        <w:widowControl w:val="0"/>
        <w:shd w:val="clear" w:color="auto" w:fill="FFFFFF"/>
        <w:spacing w:after="0" w:line="240" w:lineRule="auto"/>
        <w:ind w:firstLine="709"/>
        <w:jc w:val="both"/>
        <w:textAlignment w:val="baseline"/>
        <w:rPr>
          <w:rFonts w:ascii="Times New Roman" w:hAnsi="Times New Roman" w:cs="Times New Roman"/>
          <w:sz w:val="28"/>
          <w:szCs w:val="28"/>
        </w:rPr>
      </w:pPr>
      <w:r w:rsidRPr="00AA0E53">
        <w:rPr>
          <w:rFonts w:ascii="Times New Roman" w:hAnsi="Times New Roman" w:cs="Times New Roman"/>
          <w:sz w:val="28"/>
          <w:szCs w:val="28"/>
        </w:rPr>
        <w:t>2) выдачи, в случае выявления нарушения, обязательных для исполнения требований об устранении нарушения, с указанием срока такого исполнения.</w:t>
      </w:r>
    </w:p>
    <w:p w:rsidR="00AA0E53" w:rsidRDefault="001A5BB0" w:rsidP="00C37183">
      <w:pPr>
        <w:pStyle w:val="21"/>
        <w:suppressAutoHyphens w:val="0"/>
        <w:ind w:left="0" w:firstLine="709"/>
        <w:rPr>
          <w:sz w:val="28"/>
          <w:szCs w:val="28"/>
        </w:rPr>
      </w:pPr>
      <w:r>
        <w:rPr>
          <w:sz w:val="28"/>
          <w:szCs w:val="28"/>
        </w:rPr>
        <w:t xml:space="preserve">2.2.3. Рассматривать в установленные законодательством Российской Федерации сроки обращения, жалобы и предложения Исполнителя, связанные с осуществлением </w:t>
      </w:r>
      <w:r w:rsidRPr="00641021">
        <w:rPr>
          <w:sz w:val="28"/>
          <w:szCs w:val="28"/>
        </w:rPr>
        <w:t>деятельности по хранению</w:t>
      </w:r>
      <w:r>
        <w:rPr>
          <w:sz w:val="28"/>
          <w:szCs w:val="28"/>
        </w:rPr>
        <w:t xml:space="preserve"> </w:t>
      </w:r>
      <w:r w:rsidRPr="00641021">
        <w:rPr>
          <w:sz w:val="28"/>
          <w:szCs w:val="28"/>
        </w:rPr>
        <w:t>задержанных транспортных средств на специализированн</w:t>
      </w:r>
      <w:r>
        <w:rPr>
          <w:sz w:val="28"/>
          <w:szCs w:val="28"/>
        </w:rPr>
        <w:t xml:space="preserve">ой </w:t>
      </w:r>
      <w:r w:rsidRPr="00641021">
        <w:rPr>
          <w:sz w:val="28"/>
          <w:szCs w:val="28"/>
        </w:rPr>
        <w:t>стоянк</w:t>
      </w:r>
      <w:r>
        <w:rPr>
          <w:sz w:val="28"/>
          <w:szCs w:val="28"/>
        </w:rPr>
        <w:t>е.</w:t>
      </w:r>
    </w:p>
    <w:p w:rsidR="00AA0E53" w:rsidRDefault="00AA0E53" w:rsidP="00C37183">
      <w:pPr>
        <w:pStyle w:val="21"/>
        <w:suppressAutoHyphens w:val="0"/>
        <w:ind w:left="0" w:firstLine="709"/>
        <w:rPr>
          <w:sz w:val="28"/>
          <w:szCs w:val="28"/>
        </w:rPr>
      </w:pPr>
    </w:p>
    <w:p w:rsidR="001A5BB0" w:rsidRPr="001A5BB0" w:rsidRDefault="001A5BB0" w:rsidP="001A5BB0">
      <w:pPr>
        <w:pStyle w:val="21"/>
        <w:suppressAutoHyphens w:val="0"/>
        <w:ind w:left="0" w:firstLine="709"/>
        <w:jc w:val="center"/>
        <w:rPr>
          <w:sz w:val="28"/>
          <w:szCs w:val="28"/>
        </w:rPr>
      </w:pPr>
      <w:r>
        <w:rPr>
          <w:sz w:val="28"/>
          <w:szCs w:val="28"/>
        </w:rPr>
        <w:t>3</w:t>
      </w:r>
      <w:r w:rsidRPr="001A5BB0">
        <w:rPr>
          <w:sz w:val="28"/>
          <w:szCs w:val="28"/>
        </w:rPr>
        <w:t>. П</w:t>
      </w:r>
      <w:r>
        <w:rPr>
          <w:sz w:val="28"/>
          <w:szCs w:val="28"/>
        </w:rPr>
        <w:t>РАВА И ОБЯЗАННОСТИ ИСПОЛНИТЕЛЯ</w:t>
      </w:r>
    </w:p>
    <w:p w:rsidR="00AA0E53" w:rsidRDefault="00AA0E53" w:rsidP="00C37183">
      <w:pPr>
        <w:pStyle w:val="21"/>
        <w:suppressAutoHyphens w:val="0"/>
        <w:ind w:left="0" w:firstLine="709"/>
        <w:rPr>
          <w:sz w:val="28"/>
          <w:szCs w:val="28"/>
        </w:rPr>
      </w:pPr>
    </w:p>
    <w:p w:rsidR="001A5BB0" w:rsidRDefault="001A5BB0" w:rsidP="00C37183">
      <w:pPr>
        <w:pStyle w:val="21"/>
        <w:suppressAutoHyphens w:val="0"/>
        <w:ind w:left="0" w:firstLine="709"/>
        <w:rPr>
          <w:sz w:val="28"/>
          <w:szCs w:val="28"/>
        </w:rPr>
      </w:pPr>
      <w:r>
        <w:rPr>
          <w:sz w:val="28"/>
          <w:szCs w:val="28"/>
        </w:rPr>
        <w:t xml:space="preserve">3.1. </w:t>
      </w:r>
      <w:r w:rsidR="00444A0A">
        <w:rPr>
          <w:sz w:val="28"/>
          <w:szCs w:val="28"/>
        </w:rPr>
        <w:t>Исполнитель вправе з</w:t>
      </w:r>
      <w:r w:rsidR="00444A0A" w:rsidRPr="00641021">
        <w:rPr>
          <w:sz w:val="28"/>
          <w:szCs w:val="28"/>
        </w:rPr>
        <w:t xml:space="preserve">апрашивать и получать </w:t>
      </w:r>
      <w:r w:rsidR="00444A0A">
        <w:rPr>
          <w:sz w:val="28"/>
          <w:szCs w:val="28"/>
        </w:rPr>
        <w:t>от</w:t>
      </w:r>
      <w:r w:rsidR="00444A0A" w:rsidRPr="00641021">
        <w:rPr>
          <w:sz w:val="28"/>
          <w:szCs w:val="28"/>
        </w:rPr>
        <w:t xml:space="preserve"> </w:t>
      </w:r>
      <w:r w:rsidR="00444A0A">
        <w:rPr>
          <w:sz w:val="28"/>
          <w:szCs w:val="28"/>
        </w:rPr>
        <w:t xml:space="preserve">Администрации </w:t>
      </w:r>
      <w:r w:rsidR="00444A0A" w:rsidRPr="00641021">
        <w:rPr>
          <w:sz w:val="28"/>
          <w:szCs w:val="28"/>
        </w:rPr>
        <w:t>информацию, связанную с</w:t>
      </w:r>
      <w:r w:rsidR="00444A0A">
        <w:rPr>
          <w:sz w:val="28"/>
          <w:szCs w:val="28"/>
        </w:rPr>
        <w:t xml:space="preserve"> осуществлением деятельности в рамках настоящего Договора.</w:t>
      </w:r>
    </w:p>
    <w:p w:rsidR="00444A0A" w:rsidRDefault="00444A0A" w:rsidP="00C37183">
      <w:pPr>
        <w:pStyle w:val="21"/>
        <w:suppressAutoHyphens w:val="0"/>
        <w:ind w:left="0" w:firstLine="709"/>
        <w:rPr>
          <w:sz w:val="28"/>
          <w:szCs w:val="28"/>
        </w:rPr>
      </w:pPr>
      <w:r>
        <w:rPr>
          <w:sz w:val="28"/>
          <w:szCs w:val="28"/>
        </w:rPr>
        <w:t>3.2. Исполнитель обязан:</w:t>
      </w:r>
    </w:p>
    <w:p w:rsidR="0083380C" w:rsidRDefault="00444A0A" w:rsidP="00C37183">
      <w:pPr>
        <w:pStyle w:val="21"/>
        <w:suppressAutoHyphens w:val="0"/>
        <w:ind w:left="0" w:firstLine="709"/>
        <w:rPr>
          <w:sz w:val="28"/>
          <w:szCs w:val="28"/>
        </w:rPr>
      </w:pPr>
      <w:r>
        <w:rPr>
          <w:sz w:val="28"/>
          <w:szCs w:val="28"/>
        </w:rPr>
        <w:t xml:space="preserve">3.2.1. </w:t>
      </w:r>
      <w:r w:rsidR="0083380C">
        <w:rPr>
          <w:sz w:val="28"/>
          <w:szCs w:val="28"/>
        </w:rPr>
        <w:t>Приступить к осуществлению деятельности по хранению задержанных транспортных средств на специализированной стоянке с даты заключения настоящего Договора.</w:t>
      </w:r>
    </w:p>
    <w:p w:rsidR="00444A0A" w:rsidRDefault="0083380C" w:rsidP="00C37183">
      <w:pPr>
        <w:pStyle w:val="21"/>
        <w:suppressAutoHyphens w:val="0"/>
        <w:ind w:left="0" w:firstLine="709"/>
        <w:rPr>
          <w:sz w:val="28"/>
          <w:szCs w:val="28"/>
        </w:rPr>
      </w:pPr>
      <w:r>
        <w:rPr>
          <w:sz w:val="28"/>
          <w:szCs w:val="28"/>
        </w:rPr>
        <w:t xml:space="preserve">3.2.2. </w:t>
      </w:r>
      <w:r w:rsidR="00444A0A" w:rsidRPr="00641021">
        <w:rPr>
          <w:sz w:val="28"/>
          <w:szCs w:val="28"/>
        </w:rPr>
        <w:t>Обеспечивать представител</w:t>
      </w:r>
      <w:r w:rsidR="00444A0A">
        <w:rPr>
          <w:sz w:val="28"/>
          <w:szCs w:val="28"/>
        </w:rPr>
        <w:t>ям</w:t>
      </w:r>
      <w:r w:rsidR="00444A0A" w:rsidRPr="00641021">
        <w:rPr>
          <w:sz w:val="28"/>
          <w:szCs w:val="28"/>
        </w:rPr>
        <w:t xml:space="preserve"> </w:t>
      </w:r>
      <w:r w:rsidR="00444A0A">
        <w:rPr>
          <w:sz w:val="28"/>
          <w:szCs w:val="28"/>
        </w:rPr>
        <w:t xml:space="preserve">Заказчика </w:t>
      </w:r>
      <w:r w:rsidR="00444A0A" w:rsidRPr="00641021">
        <w:rPr>
          <w:sz w:val="28"/>
          <w:szCs w:val="28"/>
        </w:rPr>
        <w:t xml:space="preserve">беспрепятственный допуск </w:t>
      </w:r>
      <w:r w:rsidR="00444A0A">
        <w:rPr>
          <w:sz w:val="28"/>
          <w:szCs w:val="28"/>
        </w:rPr>
        <w:t xml:space="preserve">на территорию специализированной стоянки, к </w:t>
      </w:r>
      <w:r w:rsidR="00444A0A" w:rsidRPr="00641021">
        <w:rPr>
          <w:sz w:val="28"/>
          <w:szCs w:val="28"/>
        </w:rPr>
        <w:t xml:space="preserve">задержанным транспортным средствами объектам, используемым при осуществлении деятельности по </w:t>
      </w:r>
      <w:r w:rsidR="00444A0A">
        <w:rPr>
          <w:sz w:val="28"/>
          <w:szCs w:val="28"/>
        </w:rPr>
        <w:t>хранению задержанных транспортных средств.</w:t>
      </w:r>
    </w:p>
    <w:p w:rsidR="00916457" w:rsidRDefault="00444A0A" w:rsidP="00C37183">
      <w:pPr>
        <w:pStyle w:val="21"/>
        <w:suppressAutoHyphens w:val="0"/>
        <w:ind w:left="0" w:firstLine="709"/>
        <w:rPr>
          <w:sz w:val="28"/>
          <w:szCs w:val="28"/>
        </w:rPr>
      </w:pPr>
      <w:r>
        <w:rPr>
          <w:sz w:val="28"/>
          <w:szCs w:val="28"/>
        </w:rPr>
        <w:t>3.2.</w:t>
      </w:r>
      <w:r w:rsidR="0083380C">
        <w:rPr>
          <w:sz w:val="28"/>
          <w:szCs w:val="28"/>
        </w:rPr>
        <w:t>3</w:t>
      </w:r>
      <w:r>
        <w:rPr>
          <w:sz w:val="28"/>
          <w:szCs w:val="28"/>
        </w:rPr>
        <w:t xml:space="preserve">. </w:t>
      </w:r>
      <w:r w:rsidR="00916457" w:rsidRPr="0083092B">
        <w:rPr>
          <w:sz w:val="28"/>
          <w:szCs w:val="28"/>
        </w:rPr>
        <w:t>Представлять</w:t>
      </w:r>
      <w:r w:rsidR="00916457">
        <w:rPr>
          <w:sz w:val="28"/>
          <w:szCs w:val="28"/>
        </w:rPr>
        <w:t xml:space="preserve"> (направлять)</w:t>
      </w:r>
      <w:r w:rsidR="00916457" w:rsidRPr="0083092B">
        <w:rPr>
          <w:sz w:val="28"/>
          <w:szCs w:val="28"/>
        </w:rPr>
        <w:t xml:space="preserve"> по запросу </w:t>
      </w:r>
      <w:r w:rsidR="00916457">
        <w:rPr>
          <w:sz w:val="28"/>
          <w:szCs w:val="28"/>
        </w:rPr>
        <w:t xml:space="preserve">Администрации </w:t>
      </w:r>
      <w:r w:rsidR="00916457" w:rsidRPr="0083092B">
        <w:rPr>
          <w:sz w:val="28"/>
          <w:szCs w:val="28"/>
        </w:rPr>
        <w:t>информацию и документы, связанн</w:t>
      </w:r>
      <w:r w:rsidR="00916457">
        <w:rPr>
          <w:sz w:val="28"/>
          <w:szCs w:val="28"/>
        </w:rPr>
        <w:t>ую</w:t>
      </w:r>
      <w:r w:rsidR="00916457" w:rsidRPr="0083092B">
        <w:rPr>
          <w:sz w:val="28"/>
          <w:szCs w:val="28"/>
        </w:rPr>
        <w:t xml:space="preserve"> с осуществлением деятельности в рамках настоящего Договора.</w:t>
      </w:r>
    </w:p>
    <w:p w:rsidR="00916457" w:rsidRDefault="00B2584D" w:rsidP="00C37183">
      <w:pPr>
        <w:pStyle w:val="21"/>
        <w:suppressAutoHyphens w:val="0"/>
        <w:ind w:left="0" w:firstLine="709"/>
        <w:rPr>
          <w:sz w:val="28"/>
          <w:szCs w:val="28"/>
        </w:rPr>
      </w:pPr>
      <w:r>
        <w:rPr>
          <w:sz w:val="28"/>
          <w:szCs w:val="28"/>
        </w:rPr>
        <w:t>3.2.</w:t>
      </w:r>
      <w:r w:rsidR="0083380C">
        <w:rPr>
          <w:sz w:val="28"/>
          <w:szCs w:val="28"/>
        </w:rPr>
        <w:t>4</w:t>
      </w:r>
      <w:r>
        <w:rPr>
          <w:sz w:val="28"/>
          <w:szCs w:val="28"/>
        </w:rPr>
        <w:t>. В</w:t>
      </w:r>
      <w:r w:rsidRPr="00EA06C4">
        <w:rPr>
          <w:sz w:val="28"/>
          <w:szCs w:val="28"/>
        </w:rPr>
        <w:t xml:space="preserve">озмещать ущерб, причиненный задержанному транспортному средству по </w:t>
      </w:r>
      <w:r>
        <w:rPr>
          <w:sz w:val="28"/>
          <w:szCs w:val="28"/>
        </w:rPr>
        <w:t>своей вине.</w:t>
      </w:r>
    </w:p>
    <w:p w:rsidR="00616941" w:rsidRDefault="00B2584D" w:rsidP="00C37183">
      <w:pPr>
        <w:pStyle w:val="21"/>
        <w:suppressAutoHyphens w:val="0"/>
        <w:ind w:left="0" w:firstLine="709"/>
        <w:rPr>
          <w:sz w:val="28"/>
          <w:szCs w:val="28"/>
        </w:rPr>
      </w:pPr>
      <w:r>
        <w:rPr>
          <w:sz w:val="28"/>
          <w:szCs w:val="28"/>
        </w:rPr>
        <w:t>3.2.</w:t>
      </w:r>
      <w:r w:rsidR="0083380C">
        <w:rPr>
          <w:sz w:val="28"/>
          <w:szCs w:val="28"/>
        </w:rPr>
        <w:t>5</w:t>
      </w:r>
      <w:r>
        <w:rPr>
          <w:sz w:val="28"/>
          <w:szCs w:val="28"/>
        </w:rPr>
        <w:t>. О</w:t>
      </w:r>
      <w:r w:rsidRPr="00EA06C4">
        <w:rPr>
          <w:sz w:val="28"/>
          <w:szCs w:val="28"/>
        </w:rPr>
        <w:t>беспечивать сохранность задержанного транспортного средства на специализированн</w:t>
      </w:r>
      <w:r>
        <w:rPr>
          <w:sz w:val="28"/>
          <w:szCs w:val="28"/>
        </w:rPr>
        <w:t>ой</w:t>
      </w:r>
      <w:r w:rsidRPr="00EA06C4">
        <w:rPr>
          <w:sz w:val="28"/>
          <w:szCs w:val="28"/>
        </w:rPr>
        <w:t xml:space="preserve"> стоянк</w:t>
      </w:r>
      <w:r>
        <w:rPr>
          <w:sz w:val="28"/>
          <w:szCs w:val="28"/>
        </w:rPr>
        <w:t>е, указанной в пункте 1.2 раздела 1 настоящего Договора.</w:t>
      </w:r>
    </w:p>
    <w:p w:rsidR="0089324D" w:rsidRDefault="00B2584D" w:rsidP="00C37183">
      <w:pPr>
        <w:pStyle w:val="21"/>
        <w:suppressAutoHyphens w:val="0"/>
        <w:ind w:left="0" w:firstLine="709"/>
        <w:rPr>
          <w:sz w:val="28"/>
          <w:szCs w:val="28"/>
        </w:rPr>
      </w:pPr>
      <w:r>
        <w:rPr>
          <w:sz w:val="28"/>
          <w:szCs w:val="28"/>
        </w:rPr>
        <w:t>3.2.</w:t>
      </w:r>
      <w:r w:rsidR="0083380C">
        <w:rPr>
          <w:sz w:val="28"/>
          <w:szCs w:val="28"/>
        </w:rPr>
        <w:t>6</w:t>
      </w:r>
      <w:r>
        <w:rPr>
          <w:sz w:val="28"/>
          <w:szCs w:val="28"/>
        </w:rPr>
        <w:t xml:space="preserve">. </w:t>
      </w:r>
      <w:r w:rsidR="0089324D">
        <w:rPr>
          <w:sz w:val="28"/>
          <w:szCs w:val="28"/>
        </w:rPr>
        <w:t xml:space="preserve">Передача Исполнителю задержанного транспортного средства лицом, осуществляющим деятельность по перемещению задержанных транспортных средств, прием на хранение задержанных транспортных средств Исполнителем осуществляются с обязательным подписанием акта приема-передачи, в котором должны быть отражены </w:t>
      </w:r>
      <w:r w:rsidR="00C95036">
        <w:rPr>
          <w:sz w:val="28"/>
          <w:szCs w:val="28"/>
        </w:rPr>
        <w:t>имеющиеся дефекты, повреждения, иные особенности внешнего вида транспортного средства, определяемые путем визуального осмотра.</w:t>
      </w:r>
    </w:p>
    <w:p w:rsidR="00616941" w:rsidRDefault="0089324D" w:rsidP="00C37183">
      <w:pPr>
        <w:pStyle w:val="21"/>
        <w:suppressAutoHyphens w:val="0"/>
        <w:ind w:left="0" w:firstLine="709"/>
        <w:rPr>
          <w:sz w:val="28"/>
          <w:szCs w:val="28"/>
        </w:rPr>
      </w:pPr>
      <w:r>
        <w:rPr>
          <w:sz w:val="28"/>
          <w:szCs w:val="28"/>
        </w:rPr>
        <w:t xml:space="preserve">3.2.7. </w:t>
      </w:r>
      <w:r w:rsidR="00B86E01" w:rsidRPr="00AA36ED">
        <w:rPr>
          <w:sz w:val="28"/>
          <w:szCs w:val="28"/>
        </w:rPr>
        <w:t>Прием задержанного транспортного средства на специализированную стоянку фиксировать регистрационной записью в журнале учета задержанных транспортных средств (далее - Журнал у</w:t>
      </w:r>
      <w:r w:rsidR="00B86E01">
        <w:rPr>
          <w:sz w:val="28"/>
          <w:szCs w:val="28"/>
        </w:rPr>
        <w:t xml:space="preserve">чета). Журнал учета хранится у Исполнителя </w:t>
      </w:r>
      <w:r w:rsidR="00B86E01" w:rsidRPr="00AA36ED">
        <w:rPr>
          <w:sz w:val="28"/>
          <w:szCs w:val="28"/>
        </w:rPr>
        <w:t>в течение трех лет со дня внесения в него последней записи.</w:t>
      </w:r>
    </w:p>
    <w:p w:rsidR="00E57652" w:rsidRDefault="004447A8" w:rsidP="00C37183">
      <w:pPr>
        <w:pStyle w:val="21"/>
        <w:suppressAutoHyphens w:val="0"/>
        <w:ind w:left="0" w:firstLine="709"/>
        <w:rPr>
          <w:sz w:val="28"/>
          <w:szCs w:val="28"/>
        </w:rPr>
      </w:pPr>
      <w:r>
        <w:rPr>
          <w:sz w:val="28"/>
          <w:szCs w:val="28"/>
        </w:rPr>
        <w:t>3.2.</w:t>
      </w:r>
      <w:r w:rsidR="0089324D">
        <w:rPr>
          <w:sz w:val="28"/>
          <w:szCs w:val="28"/>
        </w:rPr>
        <w:t>8</w:t>
      </w:r>
      <w:r>
        <w:rPr>
          <w:sz w:val="28"/>
          <w:szCs w:val="28"/>
        </w:rPr>
        <w:t xml:space="preserve">. Обеспечивать соответствие </w:t>
      </w:r>
      <w:r w:rsidRPr="00EA06C4">
        <w:rPr>
          <w:sz w:val="28"/>
          <w:szCs w:val="28"/>
        </w:rPr>
        <w:t>специализированн</w:t>
      </w:r>
      <w:r>
        <w:rPr>
          <w:sz w:val="28"/>
          <w:szCs w:val="28"/>
        </w:rPr>
        <w:t xml:space="preserve">ой </w:t>
      </w:r>
      <w:r w:rsidRPr="00EA06C4">
        <w:rPr>
          <w:sz w:val="28"/>
          <w:szCs w:val="28"/>
        </w:rPr>
        <w:t>стоянк</w:t>
      </w:r>
      <w:r>
        <w:rPr>
          <w:sz w:val="28"/>
          <w:szCs w:val="28"/>
        </w:rPr>
        <w:t>и, указанной в пункте 1.2 раздела 1 настоящего Договора требованиям противопожарной безопасности и иметь круглосуточную охрану.</w:t>
      </w:r>
    </w:p>
    <w:p w:rsidR="00E57652" w:rsidRDefault="0083380C" w:rsidP="00C37183">
      <w:pPr>
        <w:pStyle w:val="21"/>
        <w:suppressAutoHyphens w:val="0"/>
        <w:ind w:left="0" w:firstLine="709"/>
        <w:rPr>
          <w:sz w:val="28"/>
          <w:szCs w:val="28"/>
        </w:rPr>
      </w:pPr>
      <w:r>
        <w:rPr>
          <w:sz w:val="28"/>
          <w:szCs w:val="28"/>
        </w:rPr>
        <w:t>3.2.</w:t>
      </w:r>
      <w:r w:rsidR="0089324D">
        <w:rPr>
          <w:sz w:val="28"/>
          <w:szCs w:val="28"/>
        </w:rPr>
        <w:t>9</w:t>
      </w:r>
      <w:r w:rsidR="004447A8">
        <w:rPr>
          <w:sz w:val="28"/>
          <w:szCs w:val="28"/>
        </w:rPr>
        <w:t xml:space="preserve">. </w:t>
      </w:r>
      <w:r w:rsidR="007E03AC">
        <w:rPr>
          <w:sz w:val="28"/>
          <w:szCs w:val="28"/>
        </w:rPr>
        <w:t xml:space="preserve">Обеспечить возможность внесения в наличной </w:t>
      </w:r>
      <w:r w:rsidR="007E03AC" w:rsidRPr="007E03AC">
        <w:rPr>
          <w:sz w:val="28"/>
          <w:szCs w:val="28"/>
        </w:rPr>
        <w:t>или безналичной</w:t>
      </w:r>
      <w:r w:rsidR="007E03AC">
        <w:rPr>
          <w:sz w:val="28"/>
          <w:szCs w:val="28"/>
        </w:rPr>
        <w:t xml:space="preserve"> форме (без комиссии) платы за хранение задержанного транспортного средства.</w:t>
      </w:r>
    </w:p>
    <w:p w:rsidR="004447A8" w:rsidRDefault="0083380C" w:rsidP="00C37183">
      <w:pPr>
        <w:pStyle w:val="21"/>
        <w:suppressAutoHyphens w:val="0"/>
        <w:ind w:left="0" w:firstLine="709"/>
        <w:rPr>
          <w:sz w:val="28"/>
          <w:szCs w:val="28"/>
        </w:rPr>
      </w:pPr>
      <w:r>
        <w:rPr>
          <w:sz w:val="28"/>
          <w:szCs w:val="28"/>
        </w:rPr>
        <w:t>3.2.</w:t>
      </w:r>
      <w:r w:rsidR="0089324D">
        <w:rPr>
          <w:sz w:val="28"/>
          <w:szCs w:val="28"/>
        </w:rPr>
        <w:t>10</w:t>
      </w:r>
      <w:r w:rsidR="007E03AC">
        <w:rPr>
          <w:sz w:val="28"/>
          <w:szCs w:val="28"/>
        </w:rPr>
        <w:t xml:space="preserve">. </w:t>
      </w:r>
      <w:r w:rsidR="00CF0925">
        <w:rPr>
          <w:sz w:val="28"/>
          <w:szCs w:val="28"/>
        </w:rPr>
        <w:t>Иметь покрытие на территории специализированной стоянки и подъездных путях, пригодное для движения механических транспортных средств.</w:t>
      </w:r>
    </w:p>
    <w:p w:rsidR="004447A8" w:rsidRDefault="0089324D" w:rsidP="00C37183">
      <w:pPr>
        <w:pStyle w:val="21"/>
        <w:suppressAutoHyphens w:val="0"/>
        <w:ind w:left="0" w:firstLine="709"/>
        <w:rPr>
          <w:sz w:val="28"/>
          <w:szCs w:val="28"/>
        </w:rPr>
      </w:pPr>
      <w:r>
        <w:rPr>
          <w:sz w:val="28"/>
          <w:szCs w:val="28"/>
        </w:rPr>
        <w:t>3.2.11</w:t>
      </w:r>
      <w:r w:rsidR="00AC3F7C">
        <w:rPr>
          <w:sz w:val="28"/>
          <w:szCs w:val="28"/>
        </w:rPr>
        <w:t xml:space="preserve">. В течение всего срока действия Договора обеспечивать соответствие специализированной площадки требованиям </w:t>
      </w:r>
      <w:r w:rsidR="00620BF0" w:rsidRPr="00201718">
        <w:rPr>
          <w:bCs/>
          <w:sz w:val="28"/>
          <w:szCs w:val="28"/>
        </w:rPr>
        <w:t xml:space="preserve">раздела </w:t>
      </w:r>
      <w:r w:rsidR="00620BF0" w:rsidRPr="00201718">
        <w:rPr>
          <w:bCs/>
          <w:sz w:val="28"/>
          <w:szCs w:val="28"/>
          <w:lang w:val="en-US"/>
        </w:rPr>
        <w:t>II</w:t>
      </w:r>
      <w:r w:rsidR="00620BF0" w:rsidRPr="00201718">
        <w:rPr>
          <w:bCs/>
          <w:sz w:val="28"/>
          <w:szCs w:val="28"/>
        </w:rPr>
        <w:t xml:space="preserve"> </w:t>
      </w:r>
      <w:r w:rsidR="00620BF0" w:rsidRPr="00201718">
        <w:rPr>
          <w:rFonts w:ascii="PT Serif" w:hAnsi="PT Serif"/>
          <w:sz w:val="28"/>
          <w:szCs w:val="28"/>
          <w:shd w:val="clear" w:color="auto" w:fill="FFFFFF"/>
        </w:rPr>
        <w:t xml:space="preserve">общих требований к организации функционирования специализированных стоянок, утвержденных </w:t>
      </w:r>
      <w:r w:rsidR="00620BF0" w:rsidRPr="00201718">
        <w:rPr>
          <w:sz w:val="28"/>
          <w:szCs w:val="28"/>
          <w:shd w:val="clear" w:color="auto" w:fill="FFFFFF"/>
        </w:rPr>
        <w:t>постановлени</w:t>
      </w:r>
      <w:r w:rsidR="00620BF0">
        <w:rPr>
          <w:sz w:val="28"/>
          <w:szCs w:val="28"/>
          <w:shd w:val="clear" w:color="auto" w:fill="FFFFFF"/>
        </w:rPr>
        <w:t>ем</w:t>
      </w:r>
      <w:r w:rsidR="00620BF0" w:rsidRPr="00201718">
        <w:rPr>
          <w:sz w:val="28"/>
          <w:szCs w:val="28"/>
        </w:rPr>
        <w:t xml:space="preserve"> </w:t>
      </w:r>
      <w:r w:rsidR="00620BF0" w:rsidRPr="00201718">
        <w:rPr>
          <w:sz w:val="28"/>
          <w:szCs w:val="28"/>
          <w:shd w:val="clear" w:color="auto" w:fill="FFFFFF"/>
        </w:rPr>
        <w:t xml:space="preserve">Правительства Омской области от 12 июля </w:t>
      </w:r>
      <w:r w:rsidR="00620BF0" w:rsidRPr="00201718">
        <w:rPr>
          <w:sz w:val="28"/>
          <w:szCs w:val="28"/>
          <w:shd w:val="clear" w:color="auto" w:fill="FFFFFF"/>
        </w:rPr>
        <w:lastRenderedPageBreak/>
        <w:t>2022 г. № 364-п «О мерах по реализации Закона Омской области «О порядке перемещения транспортных</w:t>
      </w:r>
      <w:r w:rsidR="00620BF0" w:rsidRPr="003C5DB6">
        <w:rPr>
          <w:sz w:val="28"/>
          <w:szCs w:val="28"/>
          <w:shd w:val="clear" w:color="auto" w:fill="FFFFFF"/>
        </w:rPr>
        <w:t xml:space="preserve"> средств на специализированную стоянку, их хранения, оплаты стоимости перемещения и хранения, возврата транспортных средств»</w:t>
      </w:r>
      <w:r w:rsidR="00620BF0">
        <w:rPr>
          <w:sz w:val="28"/>
          <w:szCs w:val="28"/>
          <w:shd w:val="clear" w:color="auto" w:fill="FFFFFF"/>
        </w:rPr>
        <w:t>.</w:t>
      </w:r>
    </w:p>
    <w:p w:rsidR="00CF0925" w:rsidRDefault="0083380C" w:rsidP="00C37183">
      <w:pPr>
        <w:pStyle w:val="21"/>
        <w:suppressAutoHyphens w:val="0"/>
        <w:ind w:left="0" w:firstLine="709"/>
        <w:rPr>
          <w:sz w:val="28"/>
          <w:szCs w:val="28"/>
        </w:rPr>
      </w:pPr>
      <w:r>
        <w:rPr>
          <w:sz w:val="28"/>
          <w:szCs w:val="28"/>
        </w:rPr>
        <w:t>3.2.1</w:t>
      </w:r>
      <w:r w:rsidR="0089324D">
        <w:rPr>
          <w:sz w:val="28"/>
          <w:szCs w:val="28"/>
        </w:rPr>
        <w:t>2</w:t>
      </w:r>
      <w:r w:rsidR="00AC3F7C">
        <w:rPr>
          <w:sz w:val="28"/>
          <w:szCs w:val="28"/>
        </w:rPr>
        <w:t xml:space="preserve">. </w:t>
      </w:r>
      <w:r w:rsidR="00AC3F7C" w:rsidRPr="00AA36ED">
        <w:rPr>
          <w:sz w:val="28"/>
          <w:szCs w:val="28"/>
        </w:rPr>
        <w:t xml:space="preserve">В </w:t>
      </w:r>
      <w:r w:rsidR="00F272C9">
        <w:rPr>
          <w:sz w:val="28"/>
          <w:szCs w:val="28"/>
        </w:rPr>
        <w:t>период</w:t>
      </w:r>
      <w:r w:rsidR="00AC3F7C" w:rsidRPr="00AA36ED">
        <w:rPr>
          <w:sz w:val="28"/>
          <w:szCs w:val="28"/>
        </w:rPr>
        <w:t xml:space="preserve"> хранения задержанного транспортного сред</w:t>
      </w:r>
      <w:r w:rsidR="00AC3F7C">
        <w:rPr>
          <w:sz w:val="28"/>
          <w:szCs w:val="28"/>
        </w:rPr>
        <w:t>ства на специализированной стоянке</w:t>
      </w:r>
      <w:r w:rsidR="00AC3F7C" w:rsidRPr="00AA36ED">
        <w:rPr>
          <w:sz w:val="28"/>
          <w:szCs w:val="28"/>
        </w:rPr>
        <w:t xml:space="preserve"> </w:t>
      </w:r>
      <w:r w:rsidR="00F272C9">
        <w:rPr>
          <w:sz w:val="28"/>
          <w:szCs w:val="28"/>
        </w:rPr>
        <w:t>исключить доступ к нему посторонних лиц и какое-либо воздействие на задержанное транспортное средство и имущество, находящееся в нем, до возврата транспортного средства владельцу.</w:t>
      </w:r>
    </w:p>
    <w:p w:rsidR="003C6478" w:rsidRDefault="00AB27E2" w:rsidP="00C37183">
      <w:pPr>
        <w:pStyle w:val="21"/>
        <w:suppressAutoHyphens w:val="0"/>
        <w:ind w:left="0" w:firstLine="709"/>
        <w:rPr>
          <w:sz w:val="28"/>
          <w:szCs w:val="28"/>
        </w:rPr>
      </w:pPr>
      <w:r>
        <w:rPr>
          <w:sz w:val="28"/>
          <w:szCs w:val="28"/>
        </w:rPr>
        <w:t>3.2.1</w:t>
      </w:r>
      <w:r w:rsidR="0089324D">
        <w:rPr>
          <w:sz w:val="28"/>
          <w:szCs w:val="28"/>
        </w:rPr>
        <w:t>3</w:t>
      </w:r>
      <w:r>
        <w:rPr>
          <w:sz w:val="28"/>
          <w:szCs w:val="28"/>
        </w:rPr>
        <w:t>. Производить выдачу задержанного транспортного средства водителю (владельцу, представителю владельца) на основании</w:t>
      </w:r>
      <w:r w:rsidR="003C6478">
        <w:rPr>
          <w:sz w:val="28"/>
          <w:szCs w:val="28"/>
        </w:rPr>
        <w:t xml:space="preserve"> следующих документов:</w:t>
      </w:r>
    </w:p>
    <w:p w:rsidR="00AB27E2" w:rsidRDefault="003C6478" w:rsidP="00C37183">
      <w:pPr>
        <w:pStyle w:val="21"/>
        <w:suppressAutoHyphens w:val="0"/>
        <w:ind w:left="0" w:firstLine="709"/>
        <w:rPr>
          <w:sz w:val="28"/>
          <w:szCs w:val="28"/>
        </w:rPr>
      </w:pPr>
      <w:r>
        <w:rPr>
          <w:sz w:val="28"/>
          <w:szCs w:val="28"/>
        </w:rPr>
        <w:t>3.2.13.1. Р</w:t>
      </w:r>
      <w:r w:rsidR="00AB27E2">
        <w:rPr>
          <w:sz w:val="28"/>
          <w:szCs w:val="28"/>
        </w:rPr>
        <w:t>азрешения (в письменной форме) должностного лица отделения Министерства внутренних дел Российской Федерации по Павлоградскому району Омской области (далее – Орган внутренних дел), указанного в предоставленном Органом внутренних дел перечне должностных лиц, уполномоченных выдавать такие разрешения.</w:t>
      </w:r>
    </w:p>
    <w:p w:rsidR="003C6478" w:rsidRDefault="003C6478" w:rsidP="00C37183">
      <w:pPr>
        <w:pStyle w:val="21"/>
        <w:suppressAutoHyphens w:val="0"/>
        <w:ind w:left="0" w:firstLine="709"/>
        <w:rPr>
          <w:sz w:val="28"/>
          <w:szCs w:val="28"/>
        </w:rPr>
      </w:pPr>
      <w:r>
        <w:rPr>
          <w:sz w:val="28"/>
          <w:szCs w:val="28"/>
        </w:rPr>
        <w:t>3.2.13.2. Документа, выдаваемого лицом, осуществляющим деятельность по перемещению задержанных транспортных средств на специализированную стоянку, который подтверждает факт оплаты водителем (владельцем, представителем владельца) услуг по перемещению задержанного транспортного средства.</w:t>
      </w:r>
    </w:p>
    <w:p w:rsidR="00CF0925" w:rsidRDefault="00643A91" w:rsidP="0083380C">
      <w:pPr>
        <w:pStyle w:val="21"/>
        <w:suppressAutoHyphens w:val="0"/>
        <w:ind w:left="0" w:firstLine="709"/>
        <w:rPr>
          <w:sz w:val="28"/>
          <w:szCs w:val="28"/>
        </w:rPr>
      </w:pPr>
      <w:r>
        <w:rPr>
          <w:sz w:val="28"/>
          <w:szCs w:val="28"/>
        </w:rPr>
        <w:t>3.2.1</w:t>
      </w:r>
      <w:r w:rsidR="0089324D">
        <w:rPr>
          <w:sz w:val="28"/>
          <w:szCs w:val="28"/>
        </w:rPr>
        <w:t>4</w:t>
      </w:r>
      <w:r>
        <w:rPr>
          <w:sz w:val="28"/>
          <w:szCs w:val="28"/>
        </w:rPr>
        <w:t xml:space="preserve">. </w:t>
      </w:r>
      <w:r>
        <w:rPr>
          <w:sz w:val="28"/>
          <w:szCs w:val="28"/>
          <w:lang w:eastAsia="ru-RU"/>
        </w:rPr>
        <w:t xml:space="preserve">Соблюдать иные требования, предусмотренные </w:t>
      </w:r>
      <w:r w:rsidRPr="00641021">
        <w:rPr>
          <w:sz w:val="28"/>
          <w:szCs w:val="28"/>
          <w:lang w:eastAsia="ru-RU"/>
        </w:rPr>
        <w:t>Закон</w:t>
      </w:r>
      <w:r>
        <w:rPr>
          <w:sz w:val="28"/>
          <w:szCs w:val="28"/>
          <w:lang w:eastAsia="ru-RU"/>
        </w:rPr>
        <w:t xml:space="preserve">ом </w:t>
      </w:r>
      <w:r>
        <w:rPr>
          <w:sz w:val="28"/>
          <w:szCs w:val="28"/>
        </w:rPr>
        <w:t>Омской области</w:t>
      </w:r>
      <w:r w:rsidRPr="00641021">
        <w:rPr>
          <w:sz w:val="28"/>
          <w:szCs w:val="28"/>
        </w:rPr>
        <w:t xml:space="preserve"> № </w:t>
      </w:r>
      <w:r>
        <w:rPr>
          <w:sz w:val="28"/>
          <w:szCs w:val="28"/>
        </w:rPr>
        <w:t xml:space="preserve">1452-ОЗ, </w:t>
      </w:r>
      <w:r>
        <w:rPr>
          <w:sz w:val="28"/>
        </w:rPr>
        <w:t xml:space="preserve">постановлением </w:t>
      </w:r>
      <w:r>
        <w:rPr>
          <w:sz w:val="28"/>
          <w:szCs w:val="28"/>
        </w:rPr>
        <w:t xml:space="preserve">Администрации Павлоградского </w:t>
      </w:r>
      <w:r w:rsidRPr="00556CC8">
        <w:rPr>
          <w:sz w:val="28"/>
          <w:szCs w:val="28"/>
        </w:rPr>
        <w:t>муниципального района Омской области от 2</w:t>
      </w:r>
      <w:r>
        <w:rPr>
          <w:sz w:val="28"/>
          <w:szCs w:val="28"/>
        </w:rPr>
        <w:t>7.09</w:t>
      </w:r>
      <w:r w:rsidRPr="00556CC8">
        <w:rPr>
          <w:sz w:val="28"/>
          <w:szCs w:val="28"/>
        </w:rPr>
        <w:t xml:space="preserve">.2022 г. № </w:t>
      </w:r>
      <w:r>
        <w:rPr>
          <w:sz w:val="28"/>
          <w:szCs w:val="28"/>
        </w:rPr>
        <w:t>484-п</w:t>
      </w:r>
      <w:r>
        <w:rPr>
          <w:sz w:val="28"/>
          <w:szCs w:val="28"/>
          <w:lang w:eastAsia="ru-RU"/>
        </w:rPr>
        <w:t>.</w:t>
      </w:r>
    </w:p>
    <w:p w:rsidR="00643A91" w:rsidRPr="0083380C" w:rsidRDefault="00643A91" w:rsidP="0083380C">
      <w:pPr>
        <w:pStyle w:val="21"/>
        <w:suppressAutoHyphens w:val="0"/>
        <w:ind w:left="0" w:firstLine="709"/>
        <w:rPr>
          <w:sz w:val="28"/>
          <w:szCs w:val="28"/>
        </w:rPr>
      </w:pPr>
    </w:p>
    <w:p w:rsidR="0083380C" w:rsidRPr="0083380C" w:rsidRDefault="0083380C" w:rsidP="0083380C">
      <w:pPr>
        <w:widowControl w:val="0"/>
        <w:shd w:val="clear" w:color="auto" w:fill="FFFFFF"/>
        <w:spacing w:after="0" w:line="240" w:lineRule="auto"/>
        <w:ind w:firstLine="709"/>
        <w:jc w:val="center"/>
        <w:textAlignment w:val="baseline"/>
        <w:rPr>
          <w:rFonts w:ascii="Times New Roman" w:hAnsi="Times New Roman" w:cs="Times New Roman"/>
          <w:sz w:val="28"/>
          <w:szCs w:val="28"/>
        </w:rPr>
      </w:pPr>
      <w:r w:rsidRPr="0083380C">
        <w:rPr>
          <w:rFonts w:ascii="Times New Roman" w:hAnsi="Times New Roman" w:cs="Times New Roman"/>
          <w:sz w:val="28"/>
          <w:szCs w:val="28"/>
        </w:rPr>
        <w:t>4. И</w:t>
      </w:r>
      <w:r>
        <w:rPr>
          <w:rFonts w:ascii="Times New Roman" w:hAnsi="Times New Roman" w:cs="Times New Roman"/>
          <w:sz w:val="28"/>
          <w:szCs w:val="28"/>
        </w:rPr>
        <w:t>ЗМЕНЕНИЕ И РАСТОРЖЕНИЕ ДОГОВОРА</w:t>
      </w:r>
    </w:p>
    <w:p w:rsidR="0083380C" w:rsidRPr="0083380C" w:rsidRDefault="0083380C" w:rsidP="0083380C">
      <w:pPr>
        <w:widowControl w:val="0"/>
        <w:shd w:val="clear" w:color="auto" w:fill="FFFFFF"/>
        <w:spacing w:after="0" w:line="240" w:lineRule="auto"/>
        <w:ind w:firstLine="709"/>
        <w:jc w:val="center"/>
        <w:textAlignment w:val="baseline"/>
        <w:rPr>
          <w:rFonts w:ascii="Times New Roman" w:hAnsi="Times New Roman" w:cs="Times New Roman"/>
          <w:sz w:val="28"/>
          <w:szCs w:val="28"/>
        </w:rPr>
      </w:pPr>
    </w:p>
    <w:p w:rsidR="0083380C" w:rsidRPr="0083380C" w:rsidRDefault="0083380C" w:rsidP="0083380C">
      <w:pPr>
        <w:widowControl w:val="0"/>
        <w:shd w:val="clear" w:color="auto" w:fill="FFFFFF"/>
        <w:spacing w:after="0" w:line="240" w:lineRule="auto"/>
        <w:ind w:firstLine="709"/>
        <w:jc w:val="both"/>
        <w:textAlignment w:val="baseline"/>
        <w:rPr>
          <w:rFonts w:ascii="Times New Roman" w:hAnsi="Times New Roman" w:cs="Times New Roman"/>
          <w:sz w:val="28"/>
          <w:szCs w:val="28"/>
        </w:rPr>
      </w:pPr>
      <w:r w:rsidRPr="0083380C">
        <w:rPr>
          <w:rFonts w:ascii="Times New Roman" w:hAnsi="Times New Roman" w:cs="Times New Roman"/>
          <w:sz w:val="28"/>
          <w:szCs w:val="28"/>
        </w:rPr>
        <w:t>4.1. Изменение и расторжение Договора возможно по соглашению Сторон, если иное не предусмотрено законом или Договором.</w:t>
      </w:r>
    </w:p>
    <w:p w:rsidR="0083380C" w:rsidRPr="0083380C" w:rsidRDefault="0083380C" w:rsidP="0083380C">
      <w:pPr>
        <w:widowControl w:val="0"/>
        <w:shd w:val="clear" w:color="auto" w:fill="FFFFFF"/>
        <w:spacing w:after="0" w:line="240" w:lineRule="auto"/>
        <w:ind w:firstLine="709"/>
        <w:jc w:val="both"/>
        <w:textAlignment w:val="baseline"/>
        <w:rPr>
          <w:rFonts w:ascii="Times New Roman" w:hAnsi="Times New Roman" w:cs="Times New Roman"/>
          <w:sz w:val="28"/>
          <w:szCs w:val="28"/>
        </w:rPr>
      </w:pPr>
      <w:r w:rsidRPr="0083380C">
        <w:rPr>
          <w:rFonts w:ascii="Times New Roman" w:hAnsi="Times New Roman" w:cs="Times New Roman"/>
          <w:sz w:val="28"/>
          <w:szCs w:val="28"/>
        </w:rPr>
        <w:t xml:space="preserve">4.2. Все изменения к настоящему Договору действительны при условии, что они оформлены дополнительным соглашением и подписаны </w:t>
      </w:r>
      <w:r>
        <w:rPr>
          <w:rFonts w:ascii="Times New Roman" w:hAnsi="Times New Roman" w:cs="Times New Roman"/>
          <w:sz w:val="28"/>
          <w:szCs w:val="28"/>
        </w:rPr>
        <w:t>упо</w:t>
      </w:r>
      <w:r w:rsidRPr="0083380C">
        <w:rPr>
          <w:rFonts w:ascii="Times New Roman" w:hAnsi="Times New Roman" w:cs="Times New Roman"/>
          <w:sz w:val="28"/>
          <w:szCs w:val="28"/>
        </w:rPr>
        <w:t>лномоч</w:t>
      </w:r>
      <w:r>
        <w:rPr>
          <w:rFonts w:ascii="Times New Roman" w:hAnsi="Times New Roman" w:cs="Times New Roman"/>
          <w:sz w:val="28"/>
          <w:szCs w:val="28"/>
        </w:rPr>
        <w:t>ен</w:t>
      </w:r>
      <w:r w:rsidRPr="0083380C">
        <w:rPr>
          <w:rFonts w:ascii="Times New Roman" w:hAnsi="Times New Roman" w:cs="Times New Roman"/>
          <w:sz w:val="28"/>
          <w:szCs w:val="28"/>
        </w:rPr>
        <w:t>ными представителями обеих Сторон.</w:t>
      </w:r>
    </w:p>
    <w:p w:rsidR="0083380C" w:rsidRPr="0083380C" w:rsidRDefault="0083380C" w:rsidP="0083380C">
      <w:pPr>
        <w:widowControl w:val="0"/>
        <w:shd w:val="clear" w:color="auto" w:fill="FFFFFF"/>
        <w:spacing w:after="0" w:line="240" w:lineRule="auto"/>
        <w:ind w:firstLine="709"/>
        <w:jc w:val="both"/>
        <w:textAlignment w:val="baseline"/>
        <w:rPr>
          <w:rFonts w:ascii="Times New Roman" w:hAnsi="Times New Roman" w:cs="Times New Roman"/>
          <w:sz w:val="28"/>
          <w:szCs w:val="28"/>
        </w:rPr>
      </w:pPr>
      <w:r w:rsidRPr="0083380C">
        <w:rPr>
          <w:rFonts w:ascii="Times New Roman" w:hAnsi="Times New Roman" w:cs="Times New Roman"/>
          <w:sz w:val="28"/>
          <w:szCs w:val="28"/>
        </w:rPr>
        <w:t xml:space="preserve">4.3. </w:t>
      </w:r>
      <w:r>
        <w:rPr>
          <w:rFonts w:ascii="Times New Roman" w:hAnsi="Times New Roman" w:cs="Times New Roman"/>
          <w:sz w:val="28"/>
          <w:szCs w:val="28"/>
        </w:rPr>
        <w:t>Администрация</w:t>
      </w:r>
      <w:r w:rsidRPr="0083380C">
        <w:rPr>
          <w:rFonts w:ascii="Times New Roman" w:hAnsi="Times New Roman" w:cs="Times New Roman"/>
          <w:sz w:val="28"/>
          <w:szCs w:val="28"/>
        </w:rPr>
        <w:t xml:space="preserve"> вправе расторгнуть Договор в одностороннем порядке, в случае неоднократного (три и более раз в течение календарного года) нарушения пункта 3.2 настоящего Договора. </w:t>
      </w:r>
    </w:p>
    <w:p w:rsidR="0083380C" w:rsidRPr="0083380C" w:rsidRDefault="0083380C" w:rsidP="0083380C">
      <w:pPr>
        <w:widowControl w:val="0"/>
        <w:shd w:val="clear" w:color="auto" w:fill="FFFFFF"/>
        <w:spacing w:after="0" w:line="240" w:lineRule="auto"/>
        <w:ind w:firstLine="709"/>
        <w:jc w:val="both"/>
        <w:textAlignment w:val="baseline"/>
        <w:rPr>
          <w:rFonts w:ascii="Times New Roman" w:hAnsi="Times New Roman" w:cs="Times New Roman"/>
          <w:sz w:val="28"/>
          <w:szCs w:val="28"/>
        </w:rPr>
      </w:pPr>
      <w:r w:rsidRPr="0083380C">
        <w:rPr>
          <w:rFonts w:ascii="Times New Roman" w:hAnsi="Times New Roman" w:cs="Times New Roman"/>
          <w:sz w:val="28"/>
          <w:szCs w:val="28"/>
        </w:rPr>
        <w:t xml:space="preserve">Договор считается расторгнутым по основанию, изложенному в </w:t>
      </w:r>
      <w:r w:rsidR="00867675">
        <w:rPr>
          <w:rFonts w:ascii="Times New Roman" w:hAnsi="Times New Roman" w:cs="Times New Roman"/>
          <w:sz w:val="28"/>
          <w:szCs w:val="28"/>
        </w:rPr>
        <w:t>настоящем пункте, по истечении 1</w:t>
      </w:r>
      <w:r w:rsidRPr="0083380C">
        <w:rPr>
          <w:rFonts w:ascii="Times New Roman" w:hAnsi="Times New Roman" w:cs="Times New Roman"/>
          <w:sz w:val="28"/>
          <w:szCs w:val="28"/>
        </w:rPr>
        <w:t xml:space="preserve">0 календарных дней с момента направления </w:t>
      </w:r>
      <w:r>
        <w:rPr>
          <w:rFonts w:ascii="Times New Roman" w:hAnsi="Times New Roman" w:cs="Times New Roman"/>
          <w:sz w:val="28"/>
          <w:szCs w:val="28"/>
        </w:rPr>
        <w:t>Администрацией</w:t>
      </w:r>
      <w:r w:rsidRPr="0083380C">
        <w:rPr>
          <w:rFonts w:ascii="Times New Roman" w:hAnsi="Times New Roman" w:cs="Times New Roman"/>
          <w:sz w:val="28"/>
          <w:szCs w:val="28"/>
        </w:rPr>
        <w:t xml:space="preserve"> в адрес </w:t>
      </w:r>
      <w:r>
        <w:rPr>
          <w:rFonts w:ascii="Times New Roman" w:hAnsi="Times New Roman" w:cs="Times New Roman"/>
          <w:sz w:val="28"/>
          <w:szCs w:val="28"/>
        </w:rPr>
        <w:t>Исполнителя</w:t>
      </w:r>
      <w:r w:rsidRPr="0083380C">
        <w:rPr>
          <w:rFonts w:ascii="Times New Roman" w:hAnsi="Times New Roman" w:cs="Times New Roman"/>
          <w:sz w:val="28"/>
          <w:szCs w:val="28"/>
        </w:rPr>
        <w:t xml:space="preserve"> уведомления о расторжении Договора.</w:t>
      </w:r>
    </w:p>
    <w:p w:rsidR="0083380C" w:rsidRPr="0083380C" w:rsidRDefault="0083380C" w:rsidP="0083380C">
      <w:pPr>
        <w:widowControl w:val="0"/>
        <w:shd w:val="clear" w:color="auto" w:fill="FFFFFF"/>
        <w:spacing w:after="0" w:line="240" w:lineRule="auto"/>
        <w:ind w:firstLine="709"/>
        <w:jc w:val="both"/>
        <w:textAlignment w:val="baseline"/>
        <w:rPr>
          <w:rFonts w:ascii="Times New Roman" w:hAnsi="Times New Roman" w:cs="Times New Roman"/>
          <w:sz w:val="28"/>
          <w:szCs w:val="28"/>
        </w:rPr>
      </w:pPr>
      <w:r w:rsidRPr="0083380C">
        <w:rPr>
          <w:rFonts w:ascii="Times New Roman" w:hAnsi="Times New Roman" w:cs="Times New Roman"/>
          <w:sz w:val="28"/>
          <w:szCs w:val="28"/>
        </w:rPr>
        <w:t xml:space="preserve">4.4. Если </w:t>
      </w:r>
      <w:r>
        <w:rPr>
          <w:rFonts w:ascii="Times New Roman" w:hAnsi="Times New Roman" w:cs="Times New Roman"/>
          <w:sz w:val="28"/>
          <w:szCs w:val="28"/>
        </w:rPr>
        <w:t xml:space="preserve">Исполнитель </w:t>
      </w:r>
      <w:r w:rsidRPr="0083380C">
        <w:rPr>
          <w:rFonts w:ascii="Times New Roman" w:hAnsi="Times New Roman" w:cs="Times New Roman"/>
          <w:sz w:val="28"/>
          <w:szCs w:val="28"/>
        </w:rPr>
        <w:t>не приступил к осуществлению деятельности</w:t>
      </w:r>
      <w:r>
        <w:rPr>
          <w:rFonts w:ascii="Times New Roman" w:hAnsi="Times New Roman" w:cs="Times New Roman"/>
          <w:sz w:val="28"/>
          <w:szCs w:val="28"/>
        </w:rPr>
        <w:t>, являющейся предметом настоящего Договора</w:t>
      </w:r>
      <w:r w:rsidRPr="0083380C">
        <w:rPr>
          <w:rFonts w:ascii="Times New Roman" w:hAnsi="Times New Roman" w:cs="Times New Roman"/>
          <w:sz w:val="28"/>
          <w:szCs w:val="28"/>
        </w:rPr>
        <w:t xml:space="preserve"> </w:t>
      </w:r>
      <w:r>
        <w:rPr>
          <w:rFonts w:ascii="Times New Roman" w:hAnsi="Times New Roman" w:cs="Times New Roman"/>
          <w:sz w:val="28"/>
          <w:szCs w:val="28"/>
        </w:rPr>
        <w:t xml:space="preserve">в срок, установленный подпунктом 3.2.1 Договора, Администрация </w:t>
      </w:r>
      <w:r w:rsidRPr="0083380C">
        <w:rPr>
          <w:rFonts w:ascii="Times New Roman" w:hAnsi="Times New Roman" w:cs="Times New Roman"/>
          <w:sz w:val="28"/>
          <w:szCs w:val="28"/>
        </w:rPr>
        <w:t>вправе расторгнуть договор в одностороннем порядке, уведомив об этом Уполномоченную организацию за 5 календарных дней до даты расторжения Договора.</w:t>
      </w:r>
    </w:p>
    <w:p w:rsidR="0083380C" w:rsidRDefault="0083380C" w:rsidP="0083380C">
      <w:pPr>
        <w:widowControl w:val="0"/>
        <w:shd w:val="clear" w:color="auto" w:fill="FFFFFF"/>
        <w:spacing w:after="0" w:line="240" w:lineRule="auto"/>
        <w:ind w:firstLine="709"/>
        <w:jc w:val="both"/>
        <w:textAlignment w:val="baseline"/>
        <w:rPr>
          <w:rFonts w:ascii="Times New Roman" w:hAnsi="Times New Roman" w:cs="Times New Roman"/>
          <w:sz w:val="28"/>
          <w:szCs w:val="28"/>
        </w:rPr>
      </w:pPr>
      <w:r w:rsidRPr="0083380C">
        <w:rPr>
          <w:rFonts w:ascii="Times New Roman" w:hAnsi="Times New Roman" w:cs="Times New Roman"/>
          <w:sz w:val="28"/>
          <w:szCs w:val="28"/>
        </w:rPr>
        <w:t xml:space="preserve">4.5. Если </w:t>
      </w:r>
      <w:r>
        <w:rPr>
          <w:rFonts w:ascii="Times New Roman" w:hAnsi="Times New Roman" w:cs="Times New Roman"/>
          <w:sz w:val="28"/>
          <w:szCs w:val="28"/>
        </w:rPr>
        <w:t xml:space="preserve">Исполнитель </w:t>
      </w:r>
      <w:r w:rsidRPr="0083380C">
        <w:rPr>
          <w:rFonts w:ascii="Times New Roman" w:hAnsi="Times New Roman" w:cs="Times New Roman"/>
          <w:sz w:val="28"/>
          <w:szCs w:val="28"/>
        </w:rPr>
        <w:t xml:space="preserve">уклоняется от проведения контрольных </w:t>
      </w:r>
      <w:r w:rsidRPr="0083380C">
        <w:rPr>
          <w:rFonts w:ascii="Times New Roman" w:hAnsi="Times New Roman" w:cs="Times New Roman"/>
          <w:sz w:val="28"/>
          <w:szCs w:val="28"/>
        </w:rPr>
        <w:lastRenderedPageBreak/>
        <w:t xml:space="preserve">мероприятий, указанных в </w:t>
      </w:r>
      <w:r>
        <w:rPr>
          <w:rFonts w:ascii="Times New Roman" w:hAnsi="Times New Roman" w:cs="Times New Roman"/>
          <w:sz w:val="28"/>
          <w:szCs w:val="28"/>
        </w:rPr>
        <w:t xml:space="preserve">подпункте 2.2.2 </w:t>
      </w:r>
      <w:r w:rsidRPr="0083380C">
        <w:rPr>
          <w:rFonts w:ascii="Times New Roman" w:hAnsi="Times New Roman" w:cs="Times New Roman"/>
          <w:sz w:val="28"/>
          <w:szCs w:val="28"/>
        </w:rPr>
        <w:t xml:space="preserve">настоящего Договора, инициированных </w:t>
      </w:r>
      <w:r>
        <w:rPr>
          <w:rFonts w:ascii="Times New Roman" w:hAnsi="Times New Roman" w:cs="Times New Roman"/>
          <w:sz w:val="28"/>
          <w:szCs w:val="28"/>
        </w:rPr>
        <w:t>Администрацией</w:t>
      </w:r>
      <w:r w:rsidRPr="0083380C">
        <w:rPr>
          <w:rFonts w:ascii="Times New Roman" w:hAnsi="Times New Roman" w:cs="Times New Roman"/>
          <w:sz w:val="28"/>
          <w:szCs w:val="28"/>
        </w:rPr>
        <w:t xml:space="preserve"> или препятствует проведению таких</w:t>
      </w:r>
      <w:r>
        <w:rPr>
          <w:rFonts w:ascii="Times New Roman" w:hAnsi="Times New Roman" w:cs="Times New Roman"/>
          <w:sz w:val="28"/>
          <w:szCs w:val="28"/>
        </w:rPr>
        <w:t xml:space="preserve"> </w:t>
      </w:r>
      <w:r w:rsidRPr="0083380C">
        <w:rPr>
          <w:rFonts w:ascii="Times New Roman" w:hAnsi="Times New Roman" w:cs="Times New Roman"/>
          <w:sz w:val="28"/>
          <w:szCs w:val="28"/>
        </w:rPr>
        <w:t xml:space="preserve">контрольных мероприятий, </w:t>
      </w:r>
      <w:r>
        <w:rPr>
          <w:rFonts w:ascii="Times New Roman" w:hAnsi="Times New Roman" w:cs="Times New Roman"/>
          <w:sz w:val="28"/>
          <w:szCs w:val="28"/>
        </w:rPr>
        <w:t xml:space="preserve">Администрация </w:t>
      </w:r>
      <w:r w:rsidRPr="0083380C">
        <w:rPr>
          <w:rFonts w:ascii="Times New Roman" w:hAnsi="Times New Roman" w:cs="Times New Roman"/>
          <w:sz w:val="28"/>
          <w:szCs w:val="28"/>
        </w:rPr>
        <w:t xml:space="preserve">вправе расторгнуть договор в одностороннем порядке, уведомив об этом </w:t>
      </w:r>
      <w:r>
        <w:rPr>
          <w:rFonts w:ascii="Times New Roman" w:hAnsi="Times New Roman" w:cs="Times New Roman"/>
          <w:sz w:val="28"/>
          <w:szCs w:val="28"/>
        </w:rPr>
        <w:t xml:space="preserve">Исполнителя </w:t>
      </w:r>
      <w:r w:rsidRPr="0083380C">
        <w:rPr>
          <w:rFonts w:ascii="Times New Roman" w:hAnsi="Times New Roman" w:cs="Times New Roman"/>
          <w:sz w:val="28"/>
          <w:szCs w:val="28"/>
        </w:rPr>
        <w:t>за 5 календарных дней до даты расторжения договора.</w:t>
      </w:r>
    </w:p>
    <w:p w:rsidR="0083380C" w:rsidRDefault="0083380C" w:rsidP="0083380C">
      <w:pPr>
        <w:widowControl w:val="0"/>
        <w:shd w:val="clear" w:color="auto" w:fill="FFFFFF"/>
        <w:spacing w:after="0" w:line="240" w:lineRule="auto"/>
        <w:ind w:firstLine="709"/>
        <w:jc w:val="both"/>
        <w:textAlignment w:val="baseline"/>
        <w:rPr>
          <w:rFonts w:ascii="Times New Roman" w:hAnsi="Times New Roman" w:cs="Times New Roman"/>
          <w:sz w:val="28"/>
          <w:szCs w:val="28"/>
        </w:rPr>
      </w:pPr>
    </w:p>
    <w:p w:rsidR="0083380C" w:rsidRPr="0083380C" w:rsidRDefault="00365DC9" w:rsidP="0083380C">
      <w:pPr>
        <w:widowControl w:val="0"/>
        <w:shd w:val="clear" w:color="auto" w:fill="FFFFFF"/>
        <w:spacing w:after="0" w:line="240" w:lineRule="auto"/>
        <w:jc w:val="center"/>
        <w:textAlignment w:val="baseline"/>
        <w:rPr>
          <w:rFonts w:ascii="Times New Roman" w:hAnsi="Times New Roman" w:cs="Times New Roman"/>
          <w:sz w:val="28"/>
          <w:szCs w:val="28"/>
        </w:rPr>
      </w:pPr>
      <w:r>
        <w:rPr>
          <w:rFonts w:ascii="Times New Roman" w:hAnsi="Times New Roman" w:cs="Times New Roman"/>
          <w:sz w:val="28"/>
          <w:szCs w:val="28"/>
        </w:rPr>
        <w:t>5</w:t>
      </w:r>
      <w:r w:rsidR="0083380C" w:rsidRPr="0083380C">
        <w:rPr>
          <w:rFonts w:ascii="Times New Roman" w:hAnsi="Times New Roman" w:cs="Times New Roman"/>
          <w:sz w:val="28"/>
          <w:szCs w:val="28"/>
        </w:rPr>
        <w:t>. П</w:t>
      </w:r>
      <w:r w:rsidR="0048636C">
        <w:rPr>
          <w:rFonts w:ascii="Times New Roman" w:hAnsi="Times New Roman" w:cs="Times New Roman"/>
          <w:sz w:val="28"/>
          <w:szCs w:val="28"/>
        </w:rPr>
        <w:t>ОРЯДОК РАЗРЕШЕНИЯ СПОРОВ</w:t>
      </w:r>
    </w:p>
    <w:p w:rsidR="0083380C" w:rsidRPr="0083380C" w:rsidRDefault="00365DC9" w:rsidP="00F24E38">
      <w:pPr>
        <w:pStyle w:val="2"/>
        <w:widowControl w:val="0"/>
        <w:spacing w:before="0" w:line="240" w:lineRule="auto"/>
        <w:ind w:firstLine="709"/>
        <w:jc w:val="both"/>
        <w:rPr>
          <w:rFonts w:ascii="Times New Roman" w:hAnsi="Times New Roman" w:cs="Times New Roman"/>
          <w:b w:val="0"/>
          <w:color w:val="auto"/>
          <w:sz w:val="28"/>
          <w:szCs w:val="28"/>
        </w:rPr>
      </w:pPr>
      <w:bookmarkStart w:id="3" w:name="_ref_1-5cd212a131ac4a"/>
      <w:r>
        <w:rPr>
          <w:rFonts w:ascii="Times New Roman" w:hAnsi="Times New Roman" w:cs="Times New Roman"/>
          <w:b w:val="0"/>
          <w:color w:val="auto"/>
          <w:sz w:val="28"/>
          <w:szCs w:val="28"/>
        </w:rPr>
        <w:t>5</w:t>
      </w:r>
      <w:r w:rsidR="0083380C" w:rsidRPr="0083380C">
        <w:rPr>
          <w:rFonts w:ascii="Times New Roman" w:hAnsi="Times New Roman" w:cs="Times New Roman"/>
          <w:b w:val="0"/>
          <w:color w:val="auto"/>
          <w:sz w:val="28"/>
          <w:szCs w:val="28"/>
        </w:rPr>
        <w:t>.1. Все споры и разногласия, которые могут возникнуть между Сторонами, разрешаются путем переговоров, с применением обязательного досудебного претензионного поряд</w:t>
      </w:r>
      <w:bookmarkEnd w:id="3"/>
      <w:r w:rsidR="0083380C" w:rsidRPr="0083380C">
        <w:rPr>
          <w:rFonts w:ascii="Times New Roman" w:hAnsi="Times New Roman" w:cs="Times New Roman"/>
          <w:b w:val="0"/>
          <w:color w:val="auto"/>
          <w:sz w:val="28"/>
          <w:szCs w:val="28"/>
        </w:rPr>
        <w:t>ка.</w:t>
      </w:r>
    </w:p>
    <w:p w:rsidR="0083380C" w:rsidRPr="0083380C" w:rsidRDefault="00365DC9" w:rsidP="00F24E38">
      <w:pPr>
        <w:pStyle w:val="3"/>
        <w:widowControl w:val="0"/>
        <w:spacing w:before="0" w:line="240" w:lineRule="auto"/>
        <w:ind w:firstLine="709"/>
        <w:jc w:val="both"/>
        <w:rPr>
          <w:rFonts w:ascii="Times New Roman" w:hAnsi="Times New Roman" w:cs="Times New Roman"/>
          <w:b w:val="0"/>
          <w:color w:val="auto"/>
          <w:sz w:val="28"/>
          <w:szCs w:val="28"/>
        </w:rPr>
      </w:pPr>
      <w:bookmarkStart w:id="4" w:name="_ref_1-e81c522ed85441"/>
      <w:r>
        <w:rPr>
          <w:rFonts w:ascii="Times New Roman" w:hAnsi="Times New Roman" w:cs="Times New Roman"/>
          <w:b w:val="0"/>
          <w:color w:val="auto"/>
          <w:sz w:val="28"/>
          <w:szCs w:val="28"/>
        </w:rPr>
        <w:t>5</w:t>
      </w:r>
      <w:r w:rsidR="0083380C" w:rsidRPr="0083380C">
        <w:rPr>
          <w:rFonts w:ascii="Times New Roman" w:hAnsi="Times New Roman" w:cs="Times New Roman"/>
          <w:b w:val="0"/>
          <w:color w:val="auto"/>
          <w:sz w:val="28"/>
          <w:szCs w:val="28"/>
        </w:rPr>
        <w:t>.2.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4"/>
    </w:p>
    <w:p w:rsidR="0083380C" w:rsidRPr="0083380C" w:rsidRDefault="00365DC9" w:rsidP="00F24E38">
      <w:pPr>
        <w:pStyle w:val="3"/>
        <w:widowControl w:val="0"/>
        <w:spacing w:before="0" w:line="240" w:lineRule="auto"/>
        <w:ind w:firstLine="709"/>
        <w:jc w:val="both"/>
        <w:rPr>
          <w:rFonts w:ascii="Times New Roman" w:hAnsi="Times New Roman" w:cs="Times New Roman"/>
          <w:b w:val="0"/>
          <w:color w:val="auto"/>
          <w:sz w:val="28"/>
          <w:szCs w:val="28"/>
        </w:rPr>
      </w:pPr>
      <w:bookmarkStart w:id="5" w:name="_ref_1-8f24115eb70d44"/>
      <w:r>
        <w:rPr>
          <w:rFonts w:ascii="Times New Roman" w:hAnsi="Times New Roman" w:cs="Times New Roman"/>
          <w:b w:val="0"/>
          <w:color w:val="auto"/>
          <w:sz w:val="28"/>
          <w:szCs w:val="28"/>
        </w:rPr>
        <w:t>5</w:t>
      </w:r>
      <w:r w:rsidR="0083380C" w:rsidRPr="0083380C">
        <w:rPr>
          <w:rFonts w:ascii="Times New Roman" w:hAnsi="Times New Roman" w:cs="Times New Roman"/>
          <w:b w:val="0"/>
          <w:color w:val="auto"/>
          <w:sz w:val="28"/>
          <w:szCs w:val="28"/>
        </w:rPr>
        <w:t>.3.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прилагаться копии документов, подтверждающих изложенные в ней обстоятельства.</w:t>
      </w:r>
      <w:bookmarkEnd w:id="5"/>
    </w:p>
    <w:p w:rsidR="0083380C" w:rsidRPr="0083380C" w:rsidRDefault="00365DC9" w:rsidP="00F24E38">
      <w:pPr>
        <w:pStyle w:val="3"/>
        <w:widowControl w:val="0"/>
        <w:spacing w:before="0" w:line="240" w:lineRule="auto"/>
        <w:ind w:firstLine="709"/>
        <w:jc w:val="both"/>
        <w:rPr>
          <w:rFonts w:ascii="Times New Roman" w:hAnsi="Times New Roman" w:cs="Times New Roman"/>
          <w:b w:val="0"/>
          <w:color w:val="auto"/>
          <w:sz w:val="28"/>
          <w:szCs w:val="28"/>
        </w:rPr>
      </w:pPr>
      <w:bookmarkStart w:id="6" w:name="_ref_1-4aeef93675864c"/>
      <w:r>
        <w:rPr>
          <w:rFonts w:ascii="Times New Roman" w:hAnsi="Times New Roman" w:cs="Times New Roman"/>
          <w:b w:val="0"/>
          <w:color w:val="auto"/>
          <w:sz w:val="28"/>
          <w:szCs w:val="28"/>
        </w:rPr>
        <w:t>5</w:t>
      </w:r>
      <w:r w:rsidR="0083380C" w:rsidRPr="0083380C">
        <w:rPr>
          <w:rFonts w:ascii="Times New Roman" w:hAnsi="Times New Roman" w:cs="Times New Roman"/>
          <w:b w:val="0"/>
          <w:color w:val="auto"/>
          <w:sz w:val="28"/>
          <w:szCs w:val="28"/>
        </w:rPr>
        <w:t>.4. Сторона, которая получила претензию, обязана ее рассмотреть и направить письменный мотивированный ответ другой Стороне в течение 10 рабочих дней с момента получения претензии.</w:t>
      </w:r>
      <w:bookmarkEnd w:id="6"/>
    </w:p>
    <w:p w:rsidR="0083380C" w:rsidRPr="0083380C" w:rsidRDefault="00365DC9" w:rsidP="00F24E38">
      <w:pPr>
        <w:pStyle w:val="3"/>
        <w:widowControl w:val="0"/>
        <w:spacing w:before="0" w:line="240" w:lineRule="auto"/>
        <w:ind w:firstLine="709"/>
        <w:jc w:val="both"/>
        <w:rPr>
          <w:rFonts w:ascii="Times New Roman" w:hAnsi="Times New Roman" w:cs="Times New Roman"/>
          <w:b w:val="0"/>
          <w:color w:val="auto"/>
          <w:sz w:val="28"/>
          <w:szCs w:val="28"/>
        </w:rPr>
      </w:pPr>
      <w:bookmarkStart w:id="7" w:name="_ref_1-535d3fe3848b47"/>
      <w:r>
        <w:rPr>
          <w:rFonts w:ascii="Times New Roman" w:hAnsi="Times New Roman" w:cs="Times New Roman"/>
          <w:b w:val="0"/>
          <w:color w:val="auto"/>
          <w:sz w:val="28"/>
          <w:szCs w:val="28"/>
        </w:rPr>
        <w:t>5</w:t>
      </w:r>
      <w:r w:rsidR="0083380C" w:rsidRPr="0083380C">
        <w:rPr>
          <w:rFonts w:ascii="Times New Roman" w:hAnsi="Times New Roman" w:cs="Times New Roman"/>
          <w:b w:val="0"/>
          <w:color w:val="auto"/>
          <w:sz w:val="28"/>
          <w:szCs w:val="28"/>
        </w:rPr>
        <w:t>.5. В случае неполучения ответа в указанный срок либо несогласия с ответом, заинтересованная Сторона вправе обратиться в суд.</w:t>
      </w:r>
      <w:bookmarkEnd w:id="7"/>
    </w:p>
    <w:p w:rsidR="0083380C" w:rsidRPr="0083380C" w:rsidRDefault="00365DC9" w:rsidP="00F24E38">
      <w:pPr>
        <w:pStyle w:val="2"/>
        <w:widowControl w:val="0"/>
        <w:spacing w:before="0" w:line="240" w:lineRule="auto"/>
        <w:ind w:firstLine="709"/>
        <w:jc w:val="both"/>
        <w:rPr>
          <w:rFonts w:ascii="Times New Roman" w:hAnsi="Times New Roman" w:cs="Times New Roman"/>
          <w:b w:val="0"/>
          <w:color w:val="auto"/>
          <w:sz w:val="28"/>
          <w:szCs w:val="28"/>
        </w:rPr>
      </w:pPr>
      <w:bookmarkStart w:id="8" w:name="_ref_1-60e4bbb8d19548"/>
      <w:r>
        <w:rPr>
          <w:rFonts w:ascii="Times New Roman" w:hAnsi="Times New Roman" w:cs="Times New Roman"/>
          <w:b w:val="0"/>
          <w:color w:val="auto"/>
          <w:sz w:val="28"/>
          <w:szCs w:val="28"/>
        </w:rPr>
        <w:t>5</w:t>
      </w:r>
      <w:r w:rsidR="0083380C" w:rsidRPr="0083380C">
        <w:rPr>
          <w:rFonts w:ascii="Times New Roman" w:hAnsi="Times New Roman" w:cs="Times New Roman"/>
          <w:b w:val="0"/>
          <w:color w:val="auto"/>
          <w:sz w:val="28"/>
          <w:szCs w:val="28"/>
        </w:rPr>
        <w:t>.6. Споры, вытекающие из Договора, рассматриваются Арбитражным судом Омской области в соответствии с действующим законодательством Российской Федерации.</w:t>
      </w:r>
      <w:bookmarkEnd w:id="8"/>
    </w:p>
    <w:p w:rsidR="0083380C" w:rsidRPr="0083380C" w:rsidRDefault="00365DC9" w:rsidP="00F24E38">
      <w:pPr>
        <w:pStyle w:val="2"/>
        <w:widowControl w:val="0"/>
        <w:tabs>
          <w:tab w:val="left" w:pos="8789"/>
        </w:tabs>
        <w:spacing w:before="0" w:line="240" w:lineRule="auto"/>
        <w:ind w:firstLine="709"/>
        <w:jc w:val="both"/>
        <w:rPr>
          <w:rFonts w:ascii="Times New Roman" w:hAnsi="Times New Roman" w:cs="Times New Roman"/>
          <w:b w:val="0"/>
          <w:color w:val="auto"/>
          <w:sz w:val="28"/>
          <w:szCs w:val="28"/>
        </w:rPr>
      </w:pPr>
      <w:bookmarkStart w:id="9" w:name="_ref_1-048ccecac95e45"/>
      <w:r>
        <w:rPr>
          <w:rFonts w:ascii="Times New Roman" w:hAnsi="Times New Roman" w:cs="Times New Roman"/>
          <w:b w:val="0"/>
          <w:color w:val="auto"/>
          <w:sz w:val="28"/>
          <w:szCs w:val="28"/>
        </w:rPr>
        <w:t>5</w:t>
      </w:r>
      <w:r w:rsidR="0083380C" w:rsidRPr="0083380C">
        <w:rPr>
          <w:rFonts w:ascii="Times New Roman" w:hAnsi="Times New Roman" w:cs="Times New Roman"/>
          <w:b w:val="0"/>
          <w:color w:val="auto"/>
          <w:sz w:val="28"/>
          <w:szCs w:val="28"/>
        </w:rPr>
        <w:t>.7. 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наступление таких последствий с момента доставки соответствующего сообщения этому лицу или его представителю</w:t>
      </w:r>
      <w:bookmarkEnd w:id="9"/>
      <w:r w:rsidR="0083380C" w:rsidRPr="0083380C">
        <w:rPr>
          <w:rFonts w:ascii="Times New Roman" w:hAnsi="Times New Roman" w:cs="Times New Roman"/>
          <w:b w:val="0"/>
          <w:color w:val="auto"/>
          <w:sz w:val="28"/>
          <w:szCs w:val="28"/>
        </w:rPr>
        <w:t xml:space="preserve"> любым способом, предусмотренным </w:t>
      </w:r>
      <w:r w:rsidR="0083380C" w:rsidRPr="003F0754">
        <w:rPr>
          <w:rFonts w:ascii="Times New Roman" w:hAnsi="Times New Roman" w:cs="Times New Roman"/>
          <w:b w:val="0"/>
          <w:color w:val="auto"/>
          <w:sz w:val="28"/>
          <w:szCs w:val="28"/>
        </w:rPr>
        <w:t xml:space="preserve">пунктом </w:t>
      </w:r>
      <w:r w:rsidR="003F0754">
        <w:rPr>
          <w:rFonts w:ascii="Times New Roman" w:hAnsi="Times New Roman" w:cs="Times New Roman"/>
          <w:b w:val="0"/>
          <w:color w:val="auto"/>
          <w:sz w:val="28"/>
          <w:szCs w:val="28"/>
        </w:rPr>
        <w:t>8.5.</w:t>
      </w:r>
      <w:r w:rsidR="0083380C" w:rsidRPr="0083380C">
        <w:rPr>
          <w:rFonts w:ascii="Times New Roman" w:hAnsi="Times New Roman" w:cs="Times New Roman"/>
          <w:b w:val="0"/>
          <w:color w:val="auto"/>
          <w:sz w:val="28"/>
          <w:szCs w:val="28"/>
        </w:rPr>
        <w:t xml:space="preserve"> настоящего Договора.</w:t>
      </w:r>
    </w:p>
    <w:p w:rsidR="0083380C" w:rsidRPr="0083380C" w:rsidRDefault="00365DC9" w:rsidP="00F24E38">
      <w:pPr>
        <w:pStyle w:val="2"/>
        <w:widowControl w:val="0"/>
        <w:spacing w:before="0" w:line="24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5</w:t>
      </w:r>
      <w:r w:rsidR="0083380C" w:rsidRPr="0083380C">
        <w:rPr>
          <w:rFonts w:ascii="Times New Roman" w:hAnsi="Times New Roman" w:cs="Times New Roman"/>
          <w:b w:val="0"/>
          <w:color w:val="auto"/>
          <w:sz w:val="28"/>
          <w:szCs w:val="28"/>
        </w:rPr>
        <w:t>.8. 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rsidR="0083380C" w:rsidRPr="0083380C" w:rsidRDefault="0083380C" w:rsidP="0083380C">
      <w:pPr>
        <w:widowControl w:val="0"/>
        <w:shd w:val="clear" w:color="auto" w:fill="FFFFFF"/>
        <w:spacing w:after="0" w:line="240" w:lineRule="auto"/>
        <w:ind w:firstLine="709"/>
        <w:jc w:val="both"/>
        <w:textAlignment w:val="baseline"/>
        <w:rPr>
          <w:rFonts w:ascii="Times New Roman" w:hAnsi="Times New Roman" w:cs="Times New Roman"/>
          <w:sz w:val="28"/>
          <w:szCs w:val="28"/>
        </w:rPr>
      </w:pPr>
    </w:p>
    <w:p w:rsidR="005324BE" w:rsidRPr="005324BE" w:rsidRDefault="00365DC9" w:rsidP="005324BE">
      <w:pPr>
        <w:pStyle w:val="1"/>
        <w:ind w:left="44"/>
        <w:jc w:val="center"/>
        <w:rPr>
          <w:szCs w:val="28"/>
        </w:rPr>
      </w:pPr>
      <w:r>
        <w:rPr>
          <w:szCs w:val="28"/>
        </w:rPr>
        <w:t>6</w:t>
      </w:r>
      <w:r w:rsidR="005324BE" w:rsidRPr="005324BE">
        <w:rPr>
          <w:szCs w:val="28"/>
        </w:rPr>
        <w:t>. ОБСТОЯТЕЛЬСТВА НЕПРЕОДОЛИМОЙ СИЛЫ</w:t>
      </w:r>
    </w:p>
    <w:p w:rsidR="005324BE" w:rsidRPr="005324BE" w:rsidRDefault="005324BE" w:rsidP="005324BE">
      <w:pPr>
        <w:spacing w:after="0" w:line="240" w:lineRule="auto"/>
        <w:rPr>
          <w:rFonts w:ascii="Times New Roman" w:hAnsi="Times New Roman" w:cs="Times New Roman"/>
          <w:sz w:val="28"/>
          <w:szCs w:val="28"/>
        </w:rPr>
      </w:pPr>
    </w:p>
    <w:p w:rsidR="005324BE" w:rsidRPr="00365DC9" w:rsidRDefault="00365DC9" w:rsidP="00460F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5324BE" w:rsidRPr="00365DC9">
        <w:rPr>
          <w:rFonts w:ascii="Times New Roman" w:hAnsi="Times New Roman" w:cs="Times New Roman"/>
          <w:sz w:val="28"/>
          <w:szCs w:val="28"/>
        </w:rPr>
        <w:t>.1. 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w:t>
      </w:r>
    </w:p>
    <w:p w:rsidR="00365DC9" w:rsidRPr="00365DC9" w:rsidRDefault="00365DC9" w:rsidP="00460F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5324BE" w:rsidRPr="00365DC9">
        <w:rPr>
          <w:rFonts w:ascii="Times New Roman" w:hAnsi="Times New Roman" w:cs="Times New Roman"/>
          <w:sz w:val="28"/>
          <w:szCs w:val="28"/>
        </w:rPr>
        <w:t xml:space="preserve">.2. </w:t>
      </w:r>
      <w:r w:rsidRPr="00365DC9">
        <w:rPr>
          <w:rFonts w:ascii="Times New Roman" w:hAnsi="Times New Roman" w:cs="Times New Roman"/>
          <w:sz w:val="28"/>
          <w:szCs w:val="28"/>
        </w:rPr>
        <w:t>О наступлении обстоятельств непреодолимой силы, Стороны должны уведомить друг друга в течение трех рабочих дней с момента их наступления.</w:t>
      </w:r>
    </w:p>
    <w:p w:rsidR="00365DC9" w:rsidRPr="00365DC9" w:rsidRDefault="00365DC9" w:rsidP="00460F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w:t>
      </w:r>
      <w:r w:rsidRPr="00365DC9">
        <w:rPr>
          <w:rFonts w:ascii="Times New Roman" w:hAnsi="Times New Roman" w:cs="Times New Roman"/>
          <w:sz w:val="28"/>
          <w:szCs w:val="28"/>
        </w:rPr>
        <w:t>.3. Если такого уведомления не будет сделано в течение 3 рабочих дней, Сторона, подвергшаяся действию обстоятельств непреодолимой силы, лишается права ссылаться на них в свое оправдание.</w:t>
      </w:r>
    </w:p>
    <w:p w:rsidR="00365DC9" w:rsidRPr="00365DC9" w:rsidRDefault="00365DC9" w:rsidP="00460F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365DC9">
        <w:rPr>
          <w:rFonts w:ascii="Times New Roman" w:hAnsi="Times New Roman" w:cs="Times New Roman"/>
          <w:sz w:val="28"/>
          <w:szCs w:val="28"/>
        </w:rPr>
        <w:t>.4. В случае возникновения обстоятельств непреодолимой силы срок выполнения обязательств по настоящему Договору переносится на период, в течение которого действуют такие обстоятельства и их последствия.</w:t>
      </w:r>
    </w:p>
    <w:p w:rsidR="005324BE" w:rsidRPr="00365DC9" w:rsidRDefault="00365DC9" w:rsidP="00460F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365DC9">
        <w:rPr>
          <w:rFonts w:ascii="Times New Roman" w:hAnsi="Times New Roman" w:cs="Times New Roman"/>
          <w:sz w:val="28"/>
          <w:szCs w:val="28"/>
        </w:rPr>
        <w:t>.5.</w:t>
      </w:r>
      <w:r w:rsidR="005324BE" w:rsidRPr="00365DC9">
        <w:rPr>
          <w:rFonts w:ascii="Times New Roman" w:hAnsi="Times New Roman" w:cs="Times New Roman"/>
          <w:sz w:val="28"/>
          <w:szCs w:val="28"/>
        </w:rPr>
        <w:t xml:space="preserve"> В случае если обстоятельства, предусмотренные настоящей статьей, длятся более двух месяцев, Стороны совместно определят дальнейшую юридиче</w:t>
      </w:r>
      <w:r w:rsidRPr="00365DC9">
        <w:rPr>
          <w:rFonts w:ascii="Times New Roman" w:hAnsi="Times New Roman" w:cs="Times New Roman"/>
          <w:sz w:val="28"/>
          <w:szCs w:val="28"/>
        </w:rPr>
        <w:t>скую судьбу настоящего Договора.</w:t>
      </w:r>
    </w:p>
    <w:p w:rsidR="00F407E7" w:rsidRPr="00365DC9" w:rsidRDefault="00F407E7" w:rsidP="00365DC9">
      <w:pPr>
        <w:pStyle w:val="1"/>
        <w:ind w:firstLine="709"/>
        <w:jc w:val="center"/>
        <w:rPr>
          <w:szCs w:val="28"/>
        </w:rPr>
      </w:pPr>
    </w:p>
    <w:p w:rsidR="00365DC9" w:rsidRPr="00365DC9" w:rsidRDefault="00365DC9" w:rsidP="00F272C9">
      <w:pPr>
        <w:widowControl w:val="0"/>
        <w:shd w:val="clear" w:color="auto" w:fill="FFFFFF"/>
        <w:spacing w:after="0" w:line="240" w:lineRule="auto"/>
        <w:jc w:val="center"/>
        <w:textAlignment w:val="baseline"/>
        <w:rPr>
          <w:rFonts w:ascii="Times New Roman" w:hAnsi="Times New Roman" w:cs="Times New Roman"/>
          <w:sz w:val="28"/>
          <w:szCs w:val="28"/>
        </w:rPr>
      </w:pPr>
      <w:r>
        <w:rPr>
          <w:rFonts w:ascii="Times New Roman" w:hAnsi="Times New Roman" w:cs="Times New Roman"/>
          <w:sz w:val="28"/>
          <w:szCs w:val="28"/>
        </w:rPr>
        <w:t>7</w:t>
      </w:r>
      <w:r w:rsidRPr="00365DC9">
        <w:rPr>
          <w:rFonts w:ascii="Times New Roman" w:hAnsi="Times New Roman" w:cs="Times New Roman"/>
          <w:sz w:val="28"/>
          <w:szCs w:val="28"/>
        </w:rPr>
        <w:t>. О</w:t>
      </w:r>
      <w:r>
        <w:rPr>
          <w:rFonts w:ascii="Times New Roman" w:hAnsi="Times New Roman" w:cs="Times New Roman"/>
          <w:sz w:val="28"/>
          <w:szCs w:val="28"/>
        </w:rPr>
        <w:t>ТВЕТСТВЕННОСТЬ СТОРОН</w:t>
      </w:r>
    </w:p>
    <w:p w:rsidR="00365DC9" w:rsidRPr="00365DC9" w:rsidRDefault="00365DC9" w:rsidP="00365DC9">
      <w:pPr>
        <w:widowControl w:val="0"/>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7</w:t>
      </w:r>
      <w:r w:rsidRPr="00365DC9">
        <w:rPr>
          <w:rFonts w:ascii="Times New Roman" w:hAnsi="Times New Roman" w:cs="Times New Roman"/>
          <w:sz w:val="28"/>
          <w:szCs w:val="28"/>
        </w:rPr>
        <w:t>.1. За неисполнение либо ненадлежащее исполнение обязательств по настоящему Договору виновная Сторона несет ответственность на условиях и в порядке, предусмотренную законодательством Российской Федерации и настоящим Договором.</w:t>
      </w:r>
    </w:p>
    <w:p w:rsidR="00365DC9" w:rsidRPr="00365DC9" w:rsidRDefault="00365DC9" w:rsidP="00365DC9">
      <w:pPr>
        <w:widowControl w:val="0"/>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7</w:t>
      </w:r>
      <w:r w:rsidRPr="00365DC9">
        <w:rPr>
          <w:rFonts w:ascii="Times New Roman" w:hAnsi="Times New Roman" w:cs="Times New Roman"/>
          <w:sz w:val="28"/>
          <w:szCs w:val="28"/>
        </w:rPr>
        <w:t xml:space="preserve">.2. </w:t>
      </w:r>
      <w:r>
        <w:rPr>
          <w:rFonts w:ascii="Times New Roman" w:hAnsi="Times New Roman" w:cs="Times New Roman"/>
          <w:sz w:val="28"/>
          <w:szCs w:val="28"/>
        </w:rPr>
        <w:t xml:space="preserve">Исполнитель </w:t>
      </w:r>
      <w:r w:rsidRPr="00365DC9">
        <w:rPr>
          <w:rFonts w:ascii="Times New Roman" w:hAnsi="Times New Roman" w:cs="Times New Roman"/>
          <w:sz w:val="28"/>
          <w:szCs w:val="28"/>
        </w:rPr>
        <w:t>несет ответственность за достоверность сведений, представляемых</w:t>
      </w:r>
      <w:r>
        <w:rPr>
          <w:rFonts w:ascii="Times New Roman" w:hAnsi="Times New Roman" w:cs="Times New Roman"/>
          <w:sz w:val="28"/>
          <w:szCs w:val="28"/>
        </w:rPr>
        <w:t xml:space="preserve"> Администрации</w:t>
      </w:r>
      <w:r w:rsidRPr="00365DC9">
        <w:rPr>
          <w:rFonts w:ascii="Times New Roman" w:hAnsi="Times New Roman" w:cs="Times New Roman"/>
          <w:sz w:val="28"/>
          <w:szCs w:val="28"/>
        </w:rPr>
        <w:t>.</w:t>
      </w:r>
    </w:p>
    <w:p w:rsidR="00365DC9" w:rsidRPr="00365DC9" w:rsidRDefault="00365DC9" w:rsidP="00365DC9">
      <w:pPr>
        <w:widowControl w:val="0"/>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7</w:t>
      </w:r>
      <w:r w:rsidRPr="00365DC9">
        <w:rPr>
          <w:rFonts w:ascii="Times New Roman" w:hAnsi="Times New Roman" w:cs="Times New Roman"/>
          <w:sz w:val="28"/>
          <w:szCs w:val="28"/>
        </w:rPr>
        <w:t xml:space="preserve">.3. Передача </w:t>
      </w:r>
      <w:r>
        <w:rPr>
          <w:rFonts w:ascii="Times New Roman" w:hAnsi="Times New Roman" w:cs="Times New Roman"/>
          <w:sz w:val="28"/>
          <w:szCs w:val="28"/>
        </w:rPr>
        <w:t xml:space="preserve">Исполнителем </w:t>
      </w:r>
      <w:r w:rsidRPr="00365DC9">
        <w:rPr>
          <w:rFonts w:ascii="Times New Roman" w:hAnsi="Times New Roman" w:cs="Times New Roman"/>
          <w:sz w:val="28"/>
          <w:szCs w:val="28"/>
        </w:rPr>
        <w:t>своих прав и обязанностей по настоящему Договору другому лицу полностью или частично не допускается.</w:t>
      </w:r>
    </w:p>
    <w:p w:rsidR="00365DC9" w:rsidRPr="00365DC9" w:rsidRDefault="00365DC9" w:rsidP="00365DC9">
      <w:pPr>
        <w:widowControl w:val="0"/>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7</w:t>
      </w:r>
      <w:r w:rsidRPr="00365DC9">
        <w:rPr>
          <w:rFonts w:ascii="Times New Roman" w:hAnsi="Times New Roman" w:cs="Times New Roman"/>
          <w:sz w:val="28"/>
          <w:szCs w:val="28"/>
        </w:rPr>
        <w:t>.4. Во всех случаях, не предусмотренных настоящим Договором, Стороны руководствуются действующим законодательством Российской Федерации.</w:t>
      </w:r>
    </w:p>
    <w:p w:rsidR="00365DC9" w:rsidRDefault="00365DC9" w:rsidP="00365DC9">
      <w:pPr>
        <w:widowControl w:val="0"/>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7</w:t>
      </w:r>
      <w:r w:rsidRPr="00365DC9">
        <w:rPr>
          <w:rFonts w:ascii="Times New Roman" w:hAnsi="Times New Roman" w:cs="Times New Roman"/>
          <w:sz w:val="28"/>
          <w:szCs w:val="28"/>
        </w:rPr>
        <w:t xml:space="preserve">.5. </w:t>
      </w:r>
      <w:r>
        <w:rPr>
          <w:rFonts w:ascii="Times New Roman" w:hAnsi="Times New Roman" w:cs="Times New Roman"/>
          <w:sz w:val="28"/>
          <w:szCs w:val="28"/>
        </w:rPr>
        <w:t>Исполнитель</w:t>
      </w:r>
      <w:r w:rsidRPr="00365DC9">
        <w:rPr>
          <w:rFonts w:ascii="Times New Roman" w:hAnsi="Times New Roman" w:cs="Times New Roman"/>
          <w:sz w:val="28"/>
          <w:szCs w:val="28"/>
        </w:rPr>
        <w:t xml:space="preserve"> несет ответственность за причиненный ею ущерб третьим лицам и имуществу в соответствии с законодательством Российской Федерации.</w:t>
      </w:r>
    </w:p>
    <w:p w:rsidR="003F0754" w:rsidRPr="00365DC9" w:rsidRDefault="003F0754" w:rsidP="00365DC9">
      <w:pPr>
        <w:widowControl w:val="0"/>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 xml:space="preserve">7.6. </w:t>
      </w:r>
      <w:r w:rsidRPr="003F0754">
        <w:rPr>
          <w:rFonts w:ascii="Times New Roman" w:hAnsi="Times New Roman" w:cs="Times New Roman"/>
          <w:sz w:val="28"/>
          <w:szCs w:val="28"/>
        </w:rPr>
        <w:t>Окончание срока действия Договора не освобождает Стороны от ответственности за его нарушение.</w:t>
      </w:r>
    </w:p>
    <w:p w:rsidR="00365DC9" w:rsidRPr="00365DC9" w:rsidRDefault="00365DC9" w:rsidP="00365DC9">
      <w:pPr>
        <w:spacing w:after="0" w:line="240" w:lineRule="auto"/>
        <w:ind w:firstLine="709"/>
        <w:rPr>
          <w:rFonts w:ascii="Times New Roman" w:hAnsi="Times New Roman" w:cs="Times New Roman"/>
        </w:rPr>
      </w:pPr>
    </w:p>
    <w:p w:rsidR="005324BE" w:rsidRPr="005324BE" w:rsidRDefault="003F0754" w:rsidP="005324BE">
      <w:pPr>
        <w:pStyle w:val="1"/>
        <w:ind w:left="44" w:right="5"/>
        <w:jc w:val="center"/>
        <w:rPr>
          <w:szCs w:val="28"/>
        </w:rPr>
      </w:pPr>
      <w:r>
        <w:rPr>
          <w:szCs w:val="28"/>
        </w:rPr>
        <w:t>8</w:t>
      </w:r>
      <w:r w:rsidR="005324BE" w:rsidRPr="005324BE">
        <w:rPr>
          <w:szCs w:val="28"/>
        </w:rPr>
        <w:t>. ЗАКЛЮЧИТЕЛЬНЫЕ ПОЛОЖЕНИЯ</w:t>
      </w:r>
    </w:p>
    <w:p w:rsidR="005324BE" w:rsidRPr="005324BE" w:rsidRDefault="005324BE" w:rsidP="005324BE">
      <w:pPr>
        <w:spacing w:after="0" w:line="240" w:lineRule="auto"/>
        <w:rPr>
          <w:rFonts w:ascii="Times New Roman" w:hAnsi="Times New Roman" w:cs="Times New Roman"/>
          <w:sz w:val="28"/>
          <w:szCs w:val="28"/>
        </w:rPr>
      </w:pPr>
    </w:p>
    <w:p w:rsidR="005324BE" w:rsidRPr="003F0754" w:rsidRDefault="003F0754" w:rsidP="003F075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5324BE" w:rsidRPr="003F0754">
        <w:rPr>
          <w:rFonts w:ascii="Times New Roman" w:hAnsi="Times New Roman" w:cs="Times New Roman"/>
          <w:sz w:val="28"/>
          <w:szCs w:val="28"/>
        </w:rPr>
        <w:t xml:space="preserve">.1. Настоящий Договор вступает в силу </w:t>
      </w:r>
      <w:r w:rsidR="002F31A4" w:rsidRPr="003F0754">
        <w:rPr>
          <w:rFonts w:ascii="Times New Roman" w:hAnsi="Times New Roman" w:cs="Times New Roman"/>
          <w:sz w:val="28"/>
          <w:szCs w:val="28"/>
        </w:rPr>
        <w:t xml:space="preserve">с момента его подписания Сторонами </w:t>
      </w:r>
      <w:r w:rsidR="005324BE" w:rsidRPr="003F0754">
        <w:rPr>
          <w:rFonts w:ascii="Times New Roman" w:hAnsi="Times New Roman" w:cs="Times New Roman"/>
          <w:sz w:val="28"/>
          <w:szCs w:val="28"/>
        </w:rPr>
        <w:t xml:space="preserve">и действует </w:t>
      </w:r>
      <w:r w:rsidR="00C002B1">
        <w:rPr>
          <w:rFonts w:ascii="Times New Roman" w:hAnsi="Times New Roman" w:cs="Times New Roman"/>
          <w:sz w:val="28"/>
          <w:szCs w:val="28"/>
        </w:rPr>
        <w:t>до _________ (включительно)</w:t>
      </w:r>
      <w:r w:rsidR="00B723E4">
        <w:rPr>
          <w:rStyle w:val="a9"/>
          <w:rFonts w:ascii="Times New Roman" w:hAnsi="Times New Roman" w:cs="Times New Roman"/>
          <w:sz w:val="28"/>
          <w:szCs w:val="28"/>
        </w:rPr>
        <w:footnoteReference w:id="1"/>
      </w:r>
      <w:r w:rsidR="00C002B1">
        <w:rPr>
          <w:rFonts w:ascii="Times New Roman" w:hAnsi="Times New Roman" w:cs="Times New Roman"/>
          <w:sz w:val="28"/>
          <w:szCs w:val="28"/>
        </w:rPr>
        <w:t>.</w:t>
      </w:r>
    </w:p>
    <w:p w:rsidR="003F0754" w:rsidRDefault="003F0754" w:rsidP="003F075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8.2.</w:t>
      </w:r>
      <w:r w:rsidR="005324BE" w:rsidRPr="003F0754">
        <w:rPr>
          <w:rFonts w:ascii="Times New Roman" w:hAnsi="Times New Roman" w:cs="Times New Roman"/>
          <w:sz w:val="28"/>
          <w:szCs w:val="28"/>
        </w:rPr>
        <w:t xml:space="preserve"> </w:t>
      </w:r>
      <w:r w:rsidRPr="003F0754">
        <w:rPr>
          <w:rFonts w:ascii="Times New Roman" w:hAnsi="Times New Roman" w:cs="Times New Roman"/>
          <w:sz w:val="28"/>
          <w:szCs w:val="28"/>
        </w:rPr>
        <w:t xml:space="preserve">Настоящий Договор </w:t>
      </w:r>
      <w:r>
        <w:rPr>
          <w:rFonts w:ascii="Times New Roman" w:hAnsi="Times New Roman" w:cs="Times New Roman"/>
          <w:sz w:val="28"/>
          <w:szCs w:val="28"/>
        </w:rPr>
        <w:t>составлен</w:t>
      </w:r>
      <w:r w:rsidRPr="003F0754">
        <w:rPr>
          <w:rFonts w:ascii="Times New Roman" w:hAnsi="Times New Roman" w:cs="Times New Roman"/>
          <w:sz w:val="28"/>
          <w:szCs w:val="28"/>
        </w:rPr>
        <w:t xml:space="preserve"> в двух экземплярах, имеющих одинаковую юридическую силу, </w:t>
      </w:r>
      <w:r>
        <w:rPr>
          <w:rFonts w:ascii="Times New Roman" w:hAnsi="Times New Roman" w:cs="Times New Roman"/>
          <w:sz w:val="28"/>
          <w:szCs w:val="28"/>
        </w:rPr>
        <w:t>по одному для каждой из Сторон.</w:t>
      </w:r>
    </w:p>
    <w:p w:rsidR="005324BE" w:rsidRPr="003F0754" w:rsidRDefault="003F0754" w:rsidP="003F075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8.3. </w:t>
      </w:r>
      <w:r w:rsidR="005324BE" w:rsidRPr="003F0754">
        <w:rPr>
          <w:rFonts w:ascii="Times New Roman" w:hAnsi="Times New Roman" w:cs="Times New Roman"/>
          <w:sz w:val="28"/>
          <w:szCs w:val="28"/>
        </w:rPr>
        <w:t>Во всем, что не оговорено в настоящем Договоре, Стороны руководствуются законодательством Российской Федерации.</w:t>
      </w:r>
    </w:p>
    <w:p w:rsidR="005324BE" w:rsidRPr="003F0754" w:rsidRDefault="003F0754" w:rsidP="003F075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8.4</w:t>
      </w:r>
      <w:r w:rsidR="005324BE" w:rsidRPr="003F0754">
        <w:rPr>
          <w:rFonts w:ascii="Times New Roman" w:hAnsi="Times New Roman" w:cs="Times New Roman"/>
          <w:sz w:val="28"/>
          <w:szCs w:val="28"/>
        </w:rPr>
        <w:t xml:space="preserve">. При изменении наименования, адреса, банковских реквизитов или реорганизации Стороны информируют друг друга в письменном виде в </w:t>
      </w:r>
      <w:r>
        <w:rPr>
          <w:rFonts w:ascii="Times New Roman" w:hAnsi="Times New Roman" w:cs="Times New Roman"/>
          <w:sz w:val="28"/>
          <w:szCs w:val="28"/>
        </w:rPr>
        <w:t>течение 3 (трех) рабочих дней.</w:t>
      </w:r>
    </w:p>
    <w:p w:rsidR="00365DC9" w:rsidRPr="003F0754" w:rsidRDefault="003F0754" w:rsidP="003F0754">
      <w:pPr>
        <w:widowControl w:val="0"/>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8.5.</w:t>
      </w:r>
      <w:r w:rsidR="00365DC9" w:rsidRPr="003F0754">
        <w:rPr>
          <w:rFonts w:ascii="Times New Roman" w:hAnsi="Times New Roman" w:cs="Times New Roman"/>
          <w:sz w:val="28"/>
          <w:szCs w:val="28"/>
        </w:rPr>
        <w:t xml:space="preserve"> Любая корреспонденция, выдача которой необходима или разрешена в связи с исполнением настоящего Договора, оформляется в письменном виде и направляется одной Стороной другой Стороне заказным почтовым отправлением с уведомлением или по электронной почте на </w:t>
      </w:r>
      <w:r w:rsidR="00365DC9" w:rsidRPr="003F0754">
        <w:rPr>
          <w:rFonts w:ascii="Times New Roman" w:hAnsi="Times New Roman" w:cs="Times New Roman"/>
          <w:sz w:val="28"/>
          <w:szCs w:val="28"/>
        </w:rPr>
        <w:lastRenderedPageBreak/>
        <w:t>официальный адр</w:t>
      </w:r>
      <w:r>
        <w:rPr>
          <w:rFonts w:ascii="Times New Roman" w:hAnsi="Times New Roman" w:cs="Times New Roman"/>
          <w:sz w:val="28"/>
          <w:szCs w:val="28"/>
        </w:rPr>
        <w:t>ес Стороны, указанный в пункте 9</w:t>
      </w:r>
      <w:r w:rsidR="00365DC9" w:rsidRPr="003F0754">
        <w:rPr>
          <w:rFonts w:ascii="Times New Roman" w:hAnsi="Times New Roman" w:cs="Times New Roman"/>
          <w:sz w:val="28"/>
          <w:szCs w:val="28"/>
        </w:rPr>
        <w:t xml:space="preserve"> настоящего Договора, или посредством факсимильной связи.</w:t>
      </w:r>
    </w:p>
    <w:p w:rsidR="00365DC9" w:rsidRPr="003F0754" w:rsidRDefault="00365DC9" w:rsidP="003F0754">
      <w:pPr>
        <w:spacing w:after="0" w:line="240" w:lineRule="auto"/>
        <w:ind w:firstLine="709"/>
        <w:jc w:val="center"/>
        <w:rPr>
          <w:rFonts w:ascii="Times New Roman" w:hAnsi="Times New Roman" w:cs="Times New Roman"/>
          <w:sz w:val="28"/>
          <w:szCs w:val="28"/>
        </w:rPr>
      </w:pPr>
    </w:p>
    <w:p w:rsidR="00365DC9" w:rsidRPr="003F0754" w:rsidRDefault="00365DC9" w:rsidP="003F0754">
      <w:pPr>
        <w:spacing w:after="0" w:line="240" w:lineRule="auto"/>
        <w:ind w:firstLine="709"/>
        <w:jc w:val="center"/>
        <w:rPr>
          <w:rFonts w:ascii="Times New Roman" w:hAnsi="Times New Roman" w:cs="Times New Roman"/>
          <w:sz w:val="28"/>
          <w:szCs w:val="28"/>
        </w:rPr>
      </w:pPr>
    </w:p>
    <w:p w:rsidR="005324BE" w:rsidRPr="005324BE" w:rsidRDefault="003F0754" w:rsidP="005324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r w:rsidR="005324BE" w:rsidRPr="005324BE">
        <w:rPr>
          <w:rFonts w:ascii="Times New Roman" w:hAnsi="Times New Roman" w:cs="Times New Roman"/>
          <w:sz w:val="28"/>
          <w:szCs w:val="28"/>
        </w:rPr>
        <w:t>. ЮРИДИЧЕСКИЕ АДРЕСА</w:t>
      </w:r>
      <w:r w:rsidR="000C0EE4">
        <w:rPr>
          <w:rFonts w:ascii="Times New Roman" w:hAnsi="Times New Roman" w:cs="Times New Roman"/>
          <w:sz w:val="28"/>
          <w:szCs w:val="28"/>
        </w:rPr>
        <w:t>, РЕКВИЗИТЫ</w:t>
      </w:r>
      <w:r w:rsidR="005324BE" w:rsidRPr="005324BE">
        <w:rPr>
          <w:rFonts w:ascii="Times New Roman" w:hAnsi="Times New Roman" w:cs="Times New Roman"/>
          <w:sz w:val="28"/>
          <w:szCs w:val="28"/>
        </w:rPr>
        <w:t xml:space="preserve"> И ПОДПИСИ СТОРОН</w:t>
      </w:r>
    </w:p>
    <w:p w:rsidR="005324BE" w:rsidRPr="005324BE" w:rsidRDefault="005324BE" w:rsidP="005324BE">
      <w:pPr>
        <w:spacing w:after="0" w:line="240" w:lineRule="auto"/>
        <w:jc w:val="center"/>
        <w:rPr>
          <w:rFonts w:ascii="Times New Roman" w:hAnsi="Times New Roman" w:cs="Times New Roman"/>
          <w:sz w:val="28"/>
          <w:szCs w:val="28"/>
        </w:rPr>
      </w:pPr>
    </w:p>
    <w:tbl>
      <w:tblPr>
        <w:tblW w:w="9640" w:type="dxa"/>
        <w:tblInd w:w="-34" w:type="dxa"/>
        <w:tblLayout w:type="fixed"/>
        <w:tblLook w:val="0000" w:firstRow="0" w:lastRow="0" w:firstColumn="0" w:lastColumn="0" w:noHBand="0" w:noVBand="0"/>
      </w:tblPr>
      <w:tblGrid>
        <w:gridCol w:w="4962"/>
        <w:gridCol w:w="4678"/>
      </w:tblGrid>
      <w:tr w:rsidR="005324BE" w:rsidRPr="005324BE" w:rsidTr="000C0EE4">
        <w:tc>
          <w:tcPr>
            <w:tcW w:w="4962" w:type="dxa"/>
            <w:shd w:val="clear" w:color="auto" w:fill="auto"/>
          </w:tcPr>
          <w:p w:rsidR="005324BE" w:rsidRPr="005324BE" w:rsidRDefault="005324BE" w:rsidP="005324BE">
            <w:pPr>
              <w:snapToGrid w:val="0"/>
              <w:spacing w:after="0" w:line="240" w:lineRule="auto"/>
              <w:jc w:val="center"/>
              <w:rPr>
                <w:rFonts w:ascii="Times New Roman" w:hAnsi="Times New Roman" w:cs="Times New Roman"/>
                <w:sz w:val="24"/>
                <w:szCs w:val="24"/>
              </w:rPr>
            </w:pPr>
            <w:r w:rsidRPr="005324BE">
              <w:rPr>
                <w:rFonts w:ascii="Times New Roman" w:hAnsi="Times New Roman" w:cs="Times New Roman"/>
                <w:sz w:val="24"/>
                <w:szCs w:val="24"/>
              </w:rPr>
              <w:t>Администрация:</w:t>
            </w:r>
          </w:p>
          <w:p w:rsidR="005324BE" w:rsidRPr="005324BE" w:rsidRDefault="005324BE" w:rsidP="005324BE">
            <w:pPr>
              <w:snapToGrid w:val="0"/>
              <w:spacing w:after="0" w:line="240" w:lineRule="auto"/>
              <w:jc w:val="center"/>
              <w:rPr>
                <w:rFonts w:ascii="Times New Roman" w:hAnsi="Times New Roman" w:cs="Times New Roman"/>
                <w:sz w:val="24"/>
                <w:szCs w:val="24"/>
              </w:rPr>
            </w:pPr>
          </w:p>
          <w:p w:rsidR="005324BE" w:rsidRPr="005324BE" w:rsidRDefault="005324BE" w:rsidP="009D1DF0">
            <w:pPr>
              <w:spacing w:after="0" w:line="240" w:lineRule="auto"/>
              <w:jc w:val="center"/>
              <w:rPr>
                <w:rFonts w:ascii="Times New Roman" w:hAnsi="Times New Roman" w:cs="Times New Roman"/>
                <w:sz w:val="24"/>
                <w:szCs w:val="24"/>
              </w:rPr>
            </w:pPr>
          </w:p>
        </w:tc>
        <w:tc>
          <w:tcPr>
            <w:tcW w:w="4678" w:type="dxa"/>
            <w:shd w:val="clear" w:color="auto" w:fill="auto"/>
          </w:tcPr>
          <w:p w:rsidR="005324BE" w:rsidRPr="005324BE" w:rsidRDefault="000C0EE4" w:rsidP="005324BE">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Исполнитель</w:t>
            </w:r>
          </w:p>
          <w:p w:rsidR="005324BE" w:rsidRPr="005324BE" w:rsidRDefault="005324BE" w:rsidP="005324BE">
            <w:pPr>
              <w:snapToGrid w:val="0"/>
              <w:spacing w:after="0" w:line="240" w:lineRule="auto"/>
              <w:jc w:val="center"/>
              <w:rPr>
                <w:rFonts w:ascii="Times New Roman" w:hAnsi="Times New Roman" w:cs="Times New Roman"/>
                <w:sz w:val="24"/>
                <w:szCs w:val="24"/>
              </w:rPr>
            </w:pPr>
          </w:p>
          <w:p w:rsidR="005324BE" w:rsidRPr="005324BE" w:rsidRDefault="005324BE" w:rsidP="005324BE">
            <w:pPr>
              <w:spacing w:after="0" w:line="240" w:lineRule="auto"/>
              <w:jc w:val="center"/>
              <w:rPr>
                <w:rFonts w:ascii="Times New Roman" w:hAnsi="Times New Roman" w:cs="Times New Roman"/>
                <w:sz w:val="24"/>
                <w:szCs w:val="24"/>
              </w:rPr>
            </w:pPr>
          </w:p>
        </w:tc>
      </w:tr>
    </w:tbl>
    <w:p w:rsidR="005324BE" w:rsidRPr="005324BE" w:rsidRDefault="005324BE" w:rsidP="005324BE">
      <w:pPr>
        <w:widowControl w:val="0"/>
        <w:autoSpaceDE w:val="0"/>
        <w:autoSpaceDN w:val="0"/>
        <w:adjustRightInd w:val="0"/>
        <w:spacing w:after="0" w:line="240" w:lineRule="auto"/>
        <w:jc w:val="right"/>
        <w:rPr>
          <w:rFonts w:ascii="Times New Roman" w:hAnsi="Times New Roman" w:cs="Times New Roman"/>
          <w:sz w:val="28"/>
          <w:szCs w:val="28"/>
        </w:rPr>
      </w:pPr>
    </w:p>
    <w:p w:rsidR="00455786" w:rsidRDefault="00455786" w:rsidP="005324BE">
      <w:pPr>
        <w:spacing w:after="0" w:line="240" w:lineRule="auto"/>
        <w:rPr>
          <w:rFonts w:ascii="Times New Roman" w:hAnsi="Times New Roman" w:cs="Times New Roman"/>
          <w:sz w:val="28"/>
          <w:szCs w:val="28"/>
        </w:rPr>
      </w:pPr>
    </w:p>
    <w:p w:rsidR="00AD72E5" w:rsidRPr="005324BE" w:rsidRDefault="00AD72E5" w:rsidP="00AD72E5">
      <w:pPr>
        <w:pageBreakBefore/>
        <w:spacing w:after="0" w:line="240" w:lineRule="auto"/>
        <w:jc w:val="right"/>
        <w:rPr>
          <w:rFonts w:ascii="Times New Roman" w:hAnsi="Times New Roman" w:cs="Times New Roman"/>
          <w:sz w:val="28"/>
          <w:szCs w:val="28"/>
        </w:rPr>
      </w:pPr>
      <w:r w:rsidRPr="005324BE">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w:t>
      </w:r>
      <w:r w:rsidRPr="005324BE">
        <w:rPr>
          <w:rFonts w:ascii="Times New Roman" w:hAnsi="Times New Roman" w:cs="Times New Roman"/>
          <w:sz w:val="28"/>
          <w:szCs w:val="28"/>
        </w:rPr>
        <w:t xml:space="preserve"> 2</w:t>
      </w:r>
    </w:p>
    <w:p w:rsidR="00AD72E5" w:rsidRDefault="00AD72E5" w:rsidP="00AD72E5">
      <w:pPr>
        <w:autoSpaceDE w:val="0"/>
        <w:autoSpaceDN w:val="0"/>
        <w:adjustRightInd w:val="0"/>
        <w:spacing w:after="0" w:line="240" w:lineRule="auto"/>
        <w:jc w:val="center"/>
        <w:rPr>
          <w:rFonts w:ascii="Times New Roman" w:hAnsi="Times New Roman" w:cs="Times New Roman"/>
          <w:sz w:val="28"/>
          <w:szCs w:val="28"/>
        </w:rPr>
      </w:pPr>
    </w:p>
    <w:p w:rsidR="00AD72E5" w:rsidRPr="005324BE" w:rsidRDefault="00AD72E5" w:rsidP="00AD72E5">
      <w:pPr>
        <w:autoSpaceDE w:val="0"/>
        <w:autoSpaceDN w:val="0"/>
        <w:adjustRightInd w:val="0"/>
        <w:spacing w:after="0" w:line="240" w:lineRule="auto"/>
        <w:jc w:val="center"/>
        <w:rPr>
          <w:rFonts w:ascii="Times New Roman" w:hAnsi="Times New Roman" w:cs="Times New Roman"/>
          <w:sz w:val="28"/>
          <w:szCs w:val="28"/>
        </w:rPr>
      </w:pPr>
      <w:r w:rsidRPr="005324BE">
        <w:rPr>
          <w:rFonts w:ascii="Times New Roman" w:hAnsi="Times New Roman" w:cs="Times New Roman"/>
          <w:sz w:val="28"/>
          <w:szCs w:val="28"/>
        </w:rPr>
        <w:t>Заявка</w:t>
      </w:r>
    </w:p>
    <w:p w:rsidR="00AD72E5" w:rsidRPr="005324BE" w:rsidRDefault="00AD72E5" w:rsidP="009D1DF0">
      <w:pPr>
        <w:autoSpaceDE w:val="0"/>
        <w:autoSpaceDN w:val="0"/>
        <w:adjustRightInd w:val="0"/>
        <w:spacing w:after="0" w:line="240" w:lineRule="auto"/>
        <w:jc w:val="center"/>
        <w:rPr>
          <w:rFonts w:ascii="Times New Roman" w:hAnsi="Times New Roman" w:cs="Times New Roman"/>
          <w:sz w:val="28"/>
          <w:szCs w:val="28"/>
        </w:rPr>
      </w:pPr>
      <w:r w:rsidRPr="005324BE">
        <w:rPr>
          <w:rFonts w:ascii="Times New Roman" w:hAnsi="Times New Roman" w:cs="Times New Roman"/>
          <w:sz w:val="28"/>
          <w:szCs w:val="28"/>
        </w:rPr>
        <w:t xml:space="preserve">на участие в аукционе по </w:t>
      </w:r>
      <w:r w:rsidR="009D1DF0" w:rsidRPr="00D418F6">
        <w:rPr>
          <w:rFonts w:ascii="Times New Roman" w:hAnsi="Times New Roman" w:cs="Times New Roman"/>
          <w:sz w:val="28"/>
          <w:szCs w:val="28"/>
        </w:rPr>
        <w:t>выбор</w:t>
      </w:r>
      <w:r w:rsidR="009D1DF0">
        <w:rPr>
          <w:rFonts w:ascii="Times New Roman" w:hAnsi="Times New Roman" w:cs="Times New Roman"/>
          <w:sz w:val="28"/>
          <w:szCs w:val="28"/>
        </w:rPr>
        <w:t>у</w:t>
      </w:r>
      <w:r w:rsidR="009D1DF0" w:rsidRPr="00D418F6">
        <w:rPr>
          <w:rFonts w:ascii="Times New Roman" w:hAnsi="Times New Roman" w:cs="Times New Roman"/>
          <w:sz w:val="28"/>
          <w:szCs w:val="28"/>
        </w:rPr>
        <w:t xml:space="preserve"> исполнителя услуг по хранению задержанных транспортных средств на специализированной стоянке</w:t>
      </w:r>
    </w:p>
    <w:p w:rsidR="00AD72E5" w:rsidRPr="005324BE" w:rsidRDefault="00AD72E5" w:rsidP="00AD72E5">
      <w:pPr>
        <w:autoSpaceDE w:val="0"/>
        <w:autoSpaceDN w:val="0"/>
        <w:adjustRightInd w:val="0"/>
        <w:spacing w:after="0" w:line="240" w:lineRule="auto"/>
        <w:jc w:val="center"/>
        <w:rPr>
          <w:rFonts w:ascii="Times New Roman" w:hAnsi="Times New Roman" w:cs="Times New Roman"/>
          <w:sz w:val="28"/>
          <w:szCs w:val="28"/>
        </w:rPr>
      </w:pPr>
    </w:p>
    <w:p w:rsidR="00AD72E5" w:rsidRDefault="00AD72E5" w:rsidP="00AD72E5">
      <w:pPr>
        <w:autoSpaceDE w:val="0"/>
        <w:autoSpaceDN w:val="0"/>
        <w:adjustRightInd w:val="0"/>
        <w:spacing w:after="0" w:line="240" w:lineRule="auto"/>
        <w:ind w:firstLine="708"/>
        <w:jc w:val="both"/>
        <w:rPr>
          <w:rFonts w:ascii="Times New Roman" w:hAnsi="Times New Roman" w:cs="Times New Roman"/>
          <w:sz w:val="28"/>
          <w:szCs w:val="28"/>
        </w:rPr>
      </w:pPr>
      <w:r w:rsidRPr="005324BE">
        <w:rPr>
          <w:rFonts w:ascii="Times New Roman" w:hAnsi="Times New Roman" w:cs="Times New Roman"/>
          <w:sz w:val="28"/>
          <w:szCs w:val="28"/>
        </w:rPr>
        <w:t>Наименование юридического лица</w:t>
      </w:r>
      <w:r>
        <w:rPr>
          <w:rFonts w:ascii="Times New Roman" w:hAnsi="Times New Roman" w:cs="Times New Roman"/>
          <w:sz w:val="28"/>
          <w:szCs w:val="28"/>
        </w:rPr>
        <w:t xml:space="preserve"> (полное и сокращенное)/</w:t>
      </w:r>
      <w:r w:rsidRPr="005324BE">
        <w:rPr>
          <w:rFonts w:ascii="Times New Roman" w:hAnsi="Times New Roman" w:cs="Times New Roman"/>
          <w:sz w:val="28"/>
          <w:szCs w:val="28"/>
        </w:rPr>
        <w:t xml:space="preserve"> (Ф</w:t>
      </w:r>
      <w:r>
        <w:rPr>
          <w:rFonts w:ascii="Times New Roman" w:hAnsi="Times New Roman" w:cs="Times New Roman"/>
          <w:sz w:val="28"/>
          <w:szCs w:val="28"/>
        </w:rPr>
        <w:t>амилия, имя, отчество (при наличии)</w:t>
      </w:r>
      <w:r w:rsidRPr="005324BE">
        <w:rPr>
          <w:rFonts w:ascii="Times New Roman" w:hAnsi="Times New Roman" w:cs="Times New Roman"/>
          <w:sz w:val="28"/>
          <w:szCs w:val="28"/>
        </w:rPr>
        <w:t xml:space="preserve"> индивидуального предпринимателя) __________________</w:t>
      </w:r>
      <w:r>
        <w:rPr>
          <w:rFonts w:ascii="Times New Roman" w:hAnsi="Times New Roman" w:cs="Times New Roman"/>
          <w:sz w:val="28"/>
          <w:szCs w:val="28"/>
        </w:rPr>
        <w:t>________________________________________________</w:t>
      </w:r>
    </w:p>
    <w:p w:rsidR="00AD72E5" w:rsidRPr="005324BE" w:rsidRDefault="00AD72E5" w:rsidP="00AD72E5">
      <w:pPr>
        <w:autoSpaceDE w:val="0"/>
        <w:autoSpaceDN w:val="0"/>
        <w:adjustRightInd w:val="0"/>
        <w:spacing w:after="0" w:line="240" w:lineRule="auto"/>
        <w:ind w:firstLine="708"/>
        <w:jc w:val="both"/>
        <w:rPr>
          <w:rFonts w:ascii="Times New Roman" w:hAnsi="Times New Roman" w:cs="Times New Roman"/>
          <w:sz w:val="28"/>
          <w:szCs w:val="28"/>
        </w:rPr>
      </w:pPr>
      <w:r w:rsidRPr="005324BE">
        <w:rPr>
          <w:rFonts w:ascii="Times New Roman" w:hAnsi="Times New Roman" w:cs="Times New Roman"/>
          <w:sz w:val="28"/>
          <w:szCs w:val="28"/>
        </w:rPr>
        <w:br/>
        <w:t xml:space="preserve">          ОГРН/ИНН/КПП ______________________________________________</w:t>
      </w:r>
    </w:p>
    <w:p w:rsidR="00AD72E5" w:rsidRPr="005324BE" w:rsidRDefault="00AD72E5" w:rsidP="00AD72E5">
      <w:pPr>
        <w:autoSpaceDE w:val="0"/>
        <w:autoSpaceDN w:val="0"/>
        <w:adjustRightInd w:val="0"/>
        <w:spacing w:after="0" w:line="240" w:lineRule="auto"/>
        <w:ind w:firstLine="709"/>
        <w:jc w:val="both"/>
        <w:rPr>
          <w:rFonts w:ascii="Times New Roman" w:hAnsi="Times New Roman" w:cs="Times New Roman"/>
          <w:sz w:val="28"/>
          <w:szCs w:val="28"/>
        </w:rPr>
      </w:pPr>
      <w:r w:rsidRPr="005324BE">
        <w:rPr>
          <w:rFonts w:ascii="Times New Roman" w:hAnsi="Times New Roman" w:cs="Times New Roman"/>
          <w:sz w:val="28"/>
          <w:szCs w:val="28"/>
        </w:rPr>
        <w:t>Документ о государственной регистрации юридического лица, индивидуального предпринимателя: __________________________________</w:t>
      </w:r>
    </w:p>
    <w:p w:rsidR="00AD72E5" w:rsidRPr="005324BE" w:rsidRDefault="00AD72E5" w:rsidP="00AD72E5">
      <w:pPr>
        <w:autoSpaceDE w:val="0"/>
        <w:autoSpaceDN w:val="0"/>
        <w:adjustRightInd w:val="0"/>
        <w:spacing w:after="0" w:line="240" w:lineRule="auto"/>
        <w:jc w:val="both"/>
        <w:rPr>
          <w:rFonts w:ascii="Times New Roman" w:hAnsi="Times New Roman" w:cs="Times New Roman"/>
          <w:sz w:val="28"/>
          <w:szCs w:val="28"/>
        </w:rPr>
      </w:pPr>
      <w:r w:rsidRPr="005324BE">
        <w:rPr>
          <w:rFonts w:ascii="Times New Roman" w:hAnsi="Times New Roman" w:cs="Times New Roman"/>
          <w:sz w:val="28"/>
          <w:szCs w:val="28"/>
        </w:rPr>
        <w:t>__________________________________________________________________</w:t>
      </w:r>
    </w:p>
    <w:p w:rsidR="00AD72E5" w:rsidRPr="005324BE" w:rsidRDefault="00AD72E5" w:rsidP="00AD72E5">
      <w:pPr>
        <w:autoSpaceDE w:val="0"/>
        <w:autoSpaceDN w:val="0"/>
        <w:adjustRightInd w:val="0"/>
        <w:spacing w:after="0" w:line="240" w:lineRule="auto"/>
        <w:ind w:firstLine="709"/>
        <w:jc w:val="both"/>
        <w:rPr>
          <w:rFonts w:ascii="Times New Roman" w:hAnsi="Times New Roman" w:cs="Times New Roman"/>
          <w:sz w:val="28"/>
          <w:szCs w:val="28"/>
        </w:rPr>
      </w:pPr>
      <w:r w:rsidRPr="005324BE">
        <w:rPr>
          <w:rFonts w:ascii="Times New Roman" w:hAnsi="Times New Roman" w:cs="Times New Roman"/>
          <w:sz w:val="28"/>
          <w:szCs w:val="28"/>
        </w:rPr>
        <w:t>Адрес</w:t>
      </w:r>
      <w:r>
        <w:rPr>
          <w:rFonts w:ascii="Times New Roman" w:hAnsi="Times New Roman" w:cs="Times New Roman"/>
          <w:sz w:val="28"/>
          <w:szCs w:val="28"/>
        </w:rPr>
        <w:t xml:space="preserve"> места</w:t>
      </w:r>
      <w:r w:rsidRPr="005324BE">
        <w:rPr>
          <w:rFonts w:ascii="Times New Roman" w:hAnsi="Times New Roman" w:cs="Times New Roman"/>
          <w:sz w:val="28"/>
          <w:szCs w:val="28"/>
        </w:rPr>
        <w:t xml:space="preserve"> нахождения юридического лица (для индивидуального предпринимателя </w:t>
      </w:r>
      <w:r w:rsidR="00F272C9">
        <w:rPr>
          <w:rFonts w:ascii="Times New Roman" w:hAnsi="Times New Roman" w:cs="Times New Roman"/>
          <w:sz w:val="28"/>
          <w:szCs w:val="28"/>
        </w:rPr>
        <w:t>–</w:t>
      </w:r>
      <w:r w:rsidRPr="005324BE">
        <w:rPr>
          <w:rFonts w:ascii="Times New Roman" w:hAnsi="Times New Roman" w:cs="Times New Roman"/>
          <w:sz w:val="28"/>
          <w:szCs w:val="28"/>
        </w:rPr>
        <w:t xml:space="preserve"> адрес</w:t>
      </w:r>
      <w:r w:rsidR="00F272C9">
        <w:rPr>
          <w:rFonts w:ascii="Times New Roman" w:hAnsi="Times New Roman" w:cs="Times New Roman"/>
          <w:sz w:val="28"/>
          <w:szCs w:val="28"/>
        </w:rPr>
        <w:t xml:space="preserve"> места жительства</w:t>
      </w:r>
      <w:r w:rsidRPr="005324BE">
        <w:rPr>
          <w:rFonts w:ascii="Times New Roman" w:hAnsi="Times New Roman" w:cs="Times New Roman"/>
          <w:sz w:val="28"/>
          <w:szCs w:val="28"/>
        </w:rPr>
        <w:t>): ___</w:t>
      </w:r>
      <w:r w:rsidR="00F272C9">
        <w:rPr>
          <w:rFonts w:ascii="Times New Roman" w:hAnsi="Times New Roman" w:cs="Times New Roman"/>
          <w:sz w:val="28"/>
          <w:szCs w:val="28"/>
        </w:rPr>
        <w:t>___________________</w:t>
      </w:r>
      <w:r>
        <w:rPr>
          <w:rFonts w:ascii="Times New Roman" w:hAnsi="Times New Roman" w:cs="Times New Roman"/>
          <w:sz w:val="28"/>
          <w:szCs w:val="28"/>
        </w:rPr>
        <w:t>_____</w:t>
      </w:r>
    </w:p>
    <w:p w:rsidR="00AD72E5" w:rsidRPr="005324BE" w:rsidRDefault="00AD72E5" w:rsidP="00AD72E5">
      <w:pPr>
        <w:autoSpaceDE w:val="0"/>
        <w:autoSpaceDN w:val="0"/>
        <w:adjustRightInd w:val="0"/>
        <w:spacing w:after="0" w:line="240" w:lineRule="auto"/>
        <w:ind w:firstLine="709"/>
        <w:jc w:val="both"/>
        <w:rPr>
          <w:rFonts w:ascii="Times New Roman" w:hAnsi="Times New Roman" w:cs="Times New Roman"/>
          <w:sz w:val="28"/>
          <w:szCs w:val="28"/>
        </w:rPr>
      </w:pPr>
      <w:r w:rsidRPr="005324BE">
        <w:rPr>
          <w:rFonts w:ascii="Times New Roman" w:hAnsi="Times New Roman" w:cs="Times New Roman"/>
          <w:sz w:val="28"/>
          <w:szCs w:val="28"/>
        </w:rPr>
        <w:t>Почтовый адрес заявителя: _____________________________________</w:t>
      </w:r>
    </w:p>
    <w:p w:rsidR="00AD72E5" w:rsidRPr="005324BE" w:rsidRDefault="00AD72E5" w:rsidP="00AD72E5">
      <w:pPr>
        <w:autoSpaceDE w:val="0"/>
        <w:autoSpaceDN w:val="0"/>
        <w:adjustRightInd w:val="0"/>
        <w:spacing w:after="0" w:line="240" w:lineRule="auto"/>
        <w:ind w:firstLine="709"/>
        <w:jc w:val="both"/>
        <w:rPr>
          <w:rFonts w:ascii="Times New Roman" w:hAnsi="Times New Roman" w:cs="Times New Roman"/>
          <w:sz w:val="28"/>
          <w:szCs w:val="28"/>
        </w:rPr>
      </w:pPr>
      <w:r w:rsidRPr="005324BE">
        <w:rPr>
          <w:rFonts w:ascii="Times New Roman" w:hAnsi="Times New Roman" w:cs="Times New Roman"/>
          <w:sz w:val="28"/>
          <w:szCs w:val="28"/>
        </w:rPr>
        <w:t>Адрес размещения стоянки, на которой осуществляется хранение транспортных средств:___________________</w:t>
      </w:r>
      <w:r>
        <w:rPr>
          <w:rFonts w:ascii="Times New Roman" w:hAnsi="Times New Roman" w:cs="Times New Roman"/>
          <w:sz w:val="28"/>
          <w:szCs w:val="28"/>
        </w:rPr>
        <w:t>____________________________</w:t>
      </w:r>
    </w:p>
    <w:p w:rsidR="00AD72E5" w:rsidRPr="005324BE" w:rsidRDefault="00AD72E5" w:rsidP="00AD72E5">
      <w:pPr>
        <w:autoSpaceDE w:val="0"/>
        <w:autoSpaceDN w:val="0"/>
        <w:adjustRightInd w:val="0"/>
        <w:spacing w:after="0" w:line="240" w:lineRule="auto"/>
        <w:ind w:firstLine="709"/>
        <w:jc w:val="both"/>
        <w:rPr>
          <w:rFonts w:ascii="Times New Roman" w:hAnsi="Times New Roman" w:cs="Times New Roman"/>
          <w:sz w:val="28"/>
          <w:szCs w:val="28"/>
        </w:rPr>
      </w:pPr>
      <w:r w:rsidRPr="005324BE">
        <w:rPr>
          <w:rFonts w:ascii="Times New Roman" w:hAnsi="Times New Roman" w:cs="Times New Roman"/>
          <w:sz w:val="28"/>
          <w:szCs w:val="28"/>
        </w:rPr>
        <w:t>Телефон ___________________, адрес электронной почты</w:t>
      </w:r>
      <w:r>
        <w:rPr>
          <w:rFonts w:ascii="Times New Roman" w:hAnsi="Times New Roman" w:cs="Times New Roman"/>
          <w:sz w:val="28"/>
          <w:szCs w:val="28"/>
        </w:rPr>
        <w:t xml:space="preserve"> (при наличии)</w:t>
      </w:r>
      <w:r w:rsidRPr="005324BE">
        <w:rPr>
          <w:rFonts w:ascii="Times New Roman" w:hAnsi="Times New Roman" w:cs="Times New Roman"/>
          <w:sz w:val="28"/>
          <w:szCs w:val="28"/>
        </w:rPr>
        <w:t xml:space="preserve"> _______________</w:t>
      </w:r>
    </w:p>
    <w:p w:rsidR="00AD72E5" w:rsidRPr="005324BE" w:rsidRDefault="00AD72E5" w:rsidP="00640310">
      <w:pPr>
        <w:autoSpaceDE w:val="0"/>
        <w:autoSpaceDN w:val="0"/>
        <w:adjustRightInd w:val="0"/>
        <w:spacing w:after="0" w:line="240" w:lineRule="auto"/>
        <w:ind w:firstLine="709"/>
        <w:jc w:val="both"/>
        <w:rPr>
          <w:rFonts w:ascii="Times New Roman" w:hAnsi="Times New Roman" w:cs="Times New Roman"/>
          <w:sz w:val="28"/>
          <w:szCs w:val="28"/>
        </w:rPr>
      </w:pPr>
      <w:r w:rsidRPr="005324BE">
        <w:rPr>
          <w:rFonts w:ascii="Times New Roman" w:hAnsi="Times New Roman" w:cs="Times New Roman"/>
          <w:sz w:val="28"/>
          <w:szCs w:val="28"/>
        </w:rPr>
        <w:t>Настоящая заявка выражает намере</w:t>
      </w:r>
      <w:r>
        <w:rPr>
          <w:rFonts w:ascii="Times New Roman" w:hAnsi="Times New Roman" w:cs="Times New Roman"/>
          <w:sz w:val="28"/>
          <w:szCs w:val="28"/>
        </w:rPr>
        <w:t xml:space="preserve">ние </w:t>
      </w:r>
      <w:r w:rsidRPr="005324BE">
        <w:rPr>
          <w:rFonts w:ascii="Times New Roman" w:hAnsi="Times New Roman" w:cs="Times New Roman"/>
          <w:sz w:val="28"/>
          <w:szCs w:val="28"/>
        </w:rPr>
        <w:t xml:space="preserve">принять участие в аукционе по выбору исполнителя услуг по </w:t>
      </w:r>
      <w:r>
        <w:rPr>
          <w:rFonts w:ascii="Times New Roman" w:hAnsi="Times New Roman" w:cs="Times New Roman"/>
          <w:sz w:val="28"/>
          <w:szCs w:val="28"/>
        </w:rPr>
        <w:t xml:space="preserve">хранению задержанных </w:t>
      </w:r>
      <w:r w:rsidRPr="005324BE">
        <w:rPr>
          <w:rFonts w:ascii="Times New Roman" w:hAnsi="Times New Roman" w:cs="Times New Roman"/>
          <w:sz w:val="28"/>
          <w:szCs w:val="28"/>
        </w:rPr>
        <w:t>транспортных средств на специализированн</w:t>
      </w:r>
      <w:r>
        <w:rPr>
          <w:rFonts w:ascii="Times New Roman" w:hAnsi="Times New Roman" w:cs="Times New Roman"/>
          <w:sz w:val="28"/>
          <w:szCs w:val="28"/>
        </w:rPr>
        <w:t>ой</w:t>
      </w:r>
      <w:r w:rsidRPr="005324BE">
        <w:rPr>
          <w:rFonts w:ascii="Times New Roman" w:hAnsi="Times New Roman" w:cs="Times New Roman"/>
          <w:sz w:val="28"/>
          <w:szCs w:val="28"/>
        </w:rPr>
        <w:t xml:space="preserve"> стоянк</w:t>
      </w:r>
      <w:r>
        <w:rPr>
          <w:rFonts w:ascii="Times New Roman" w:hAnsi="Times New Roman" w:cs="Times New Roman"/>
          <w:sz w:val="28"/>
          <w:szCs w:val="28"/>
        </w:rPr>
        <w:t>е</w:t>
      </w:r>
      <w:r w:rsidR="009D1DF0">
        <w:rPr>
          <w:rFonts w:ascii="Times New Roman" w:hAnsi="Times New Roman" w:cs="Times New Roman"/>
          <w:sz w:val="28"/>
          <w:szCs w:val="28"/>
        </w:rPr>
        <w:t>.</w:t>
      </w:r>
    </w:p>
    <w:p w:rsidR="00AD72E5" w:rsidRPr="005324BE" w:rsidRDefault="00AD72E5" w:rsidP="00AD72E5">
      <w:pPr>
        <w:autoSpaceDE w:val="0"/>
        <w:autoSpaceDN w:val="0"/>
        <w:adjustRightInd w:val="0"/>
        <w:spacing w:after="0" w:line="240" w:lineRule="auto"/>
        <w:ind w:firstLine="708"/>
        <w:jc w:val="both"/>
        <w:rPr>
          <w:rFonts w:ascii="Times New Roman" w:hAnsi="Times New Roman" w:cs="Times New Roman"/>
          <w:sz w:val="28"/>
          <w:szCs w:val="28"/>
        </w:rPr>
      </w:pPr>
    </w:p>
    <w:p w:rsidR="00AD72E5" w:rsidRPr="005324BE" w:rsidRDefault="00AD72E5" w:rsidP="00AD72E5">
      <w:pPr>
        <w:autoSpaceDE w:val="0"/>
        <w:autoSpaceDN w:val="0"/>
        <w:adjustRightInd w:val="0"/>
        <w:spacing w:after="0" w:line="240" w:lineRule="auto"/>
        <w:ind w:firstLine="708"/>
        <w:jc w:val="both"/>
        <w:rPr>
          <w:rFonts w:ascii="Times New Roman" w:hAnsi="Times New Roman" w:cs="Times New Roman"/>
          <w:sz w:val="28"/>
          <w:szCs w:val="28"/>
        </w:rPr>
      </w:pPr>
    </w:p>
    <w:p w:rsidR="00AD72E5" w:rsidRPr="002105DD" w:rsidRDefault="00AD72E5" w:rsidP="00AD72E5">
      <w:pPr>
        <w:autoSpaceDE w:val="0"/>
        <w:autoSpaceDN w:val="0"/>
        <w:adjustRightInd w:val="0"/>
        <w:spacing w:after="0" w:line="240" w:lineRule="auto"/>
        <w:ind w:firstLine="708"/>
        <w:jc w:val="both"/>
        <w:rPr>
          <w:rFonts w:ascii="Times New Roman" w:hAnsi="Times New Roman" w:cs="Times New Roman"/>
          <w:b/>
          <w:i/>
          <w:sz w:val="28"/>
          <w:szCs w:val="28"/>
        </w:rPr>
      </w:pPr>
      <w:r w:rsidRPr="005324BE">
        <w:rPr>
          <w:rFonts w:ascii="Times New Roman" w:hAnsi="Times New Roman" w:cs="Times New Roman"/>
          <w:sz w:val="28"/>
          <w:szCs w:val="28"/>
        </w:rPr>
        <w:t xml:space="preserve">Примечание: </w:t>
      </w:r>
      <w:r w:rsidRPr="00A304B6">
        <w:rPr>
          <w:rFonts w:ascii="Times New Roman" w:hAnsi="Times New Roman" w:cs="Times New Roman"/>
          <w:i/>
          <w:sz w:val="28"/>
          <w:szCs w:val="28"/>
        </w:rPr>
        <w:t xml:space="preserve">согласен на обработку своих персональных данных в соответствии с Федеральным законом от 27.07.2006 № 152-ФЗ «О персональных данных» в целях проведения торгов (аукциона) </w:t>
      </w:r>
      <w:r w:rsidRPr="002105DD">
        <w:rPr>
          <w:rFonts w:ascii="Times New Roman" w:hAnsi="Times New Roman" w:cs="Times New Roman"/>
          <w:b/>
          <w:i/>
          <w:sz w:val="28"/>
          <w:szCs w:val="28"/>
        </w:rPr>
        <w:t>(для индивидуальных предпринимателей).</w:t>
      </w:r>
    </w:p>
    <w:p w:rsidR="00AD72E5" w:rsidRDefault="00AD72E5" w:rsidP="00AD72E5">
      <w:pPr>
        <w:autoSpaceDE w:val="0"/>
        <w:autoSpaceDN w:val="0"/>
        <w:adjustRightInd w:val="0"/>
        <w:spacing w:after="0" w:line="240" w:lineRule="auto"/>
        <w:jc w:val="both"/>
        <w:rPr>
          <w:rFonts w:ascii="Times New Roman" w:hAnsi="Times New Roman" w:cs="Times New Roman"/>
          <w:sz w:val="28"/>
          <w:szCs w:val="28"/>
        </w:rPr>
      </w:pPr>
    </w:p>
    <w:p w:rsidR="00AD72E5" w:rsidRDefault="00AD72E5" w:rsidP="00AD72E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Приложение: на ____ л. </w:t>
      </w:r>
      <w:r w:rsidRPr="00E2261A">
        <w:rPr>
          <w:rFonts w:ascii="Times New Roman" w:hAnsi="Times New Roman" w:cs="Times New Roman"/>
          <w:i/>
          <w:sz w:val="28"/>
          <w:szCs w:val="28"/>
        </w:rPr>
        <w:t>(цифрами и прописью)</w:t>
      </w:r>
    </w:p>
    <w:p w:rsidR="00AD72E5" w:rsidRPr="005324BE" w:rsidRDefault="00AD72E5" w:rsidP="00AD72E5">
      <w:pPr>
        <w:autoSpaceDE w:val="0"/>
        <w:autoSpaceDN w:val="0"/>
        <w:adjustRightInd w:val="0"/>
        <w:spacing w:after="0" w:line="240" w:lineRule="auto"/>
        <w:jc w:val="both"/>
        <w:rPr>
          <w:rFonts w:ascii="Times New Roman" w:hAnsi="Times New Roman" w:cs="Times New Roman"/>
          <w:sz w:val="28"/>
          <w:szCs w:val="28"/>
        </w:rPr>
      </w:pPr>
    </w:p>
    <w:p w:rsidR="00AD72E5" w:rsidRPr="005324BE" w:rsidRDefault="00AD72E5" w:rsidP="00AD72E5">
      <w:pPr>
        <w:autoSpaceDE w:val="0"/>
        <w:autoSpaceDN w:val="0"/>
        <w:adjustRightInd w:val="0"/>
        <w:spacing w:after="0" w:line="240" w:lineRule="auto"/>
        <w:jc w:val="both"/>
        <w:rPr>
          <w:rFonts w:ascii="Times New Roman" w:hAnsi="Times New Roman" w:cs="Times New Roman"/>
          <w:sz w:val="28"/>
          <w:szCs w:val="28"/>
        </w:rPr>
      </w:pPr>
      <w:r w:rsidRPr="005324BE">
        <w:rPr>
          <w:rFonts w:ascii="Times New Roman" w:hAnsi="Times New Roman" w:cs="Times New Roman"/>
          <w:sz w:val="28"/>
          <w:szCs w:val="28"/>
        </w:rPr>
        <w:t>Заявитель</w:t>
      </w:r>
      <w:r>
        <w:rPr>
          <w:rFonts w:ascii="Times New Roman" w:hAnsi="Times New Roman" w:cs="Times New Roman"/>
          <w:sz w:val="28"/>
          <w:szCs w:val="28"/>
        </w:rPr>
        <w:t xml:space="preserve"> (представитель заявителя)</w:t>
      </w:r>
      <w:r w:rsidRPr="005324BE">
        <w:rPr>
          <w:rFonts w:ascii="Times New Roman" w:hAnsi="Times New Roman" w:cs="Times New Roman"/>
          <w:sz w:val="28"/>
          <w:szCs w:val="28"/>
        </w:rPr>
        <w:t xml:space="preserve"> ____________/____________________/</w:t>
      </w:r>
    </w:p>
    <w:p w:rsidR="00AD72E5" w:rsidRPr="00A304B6" w:rsidRDefault="00AD72E5" w:rsidP="00AD72E5">
      <w:pPr>
        <w:autoSpaceDE w:val="0"/>
        <w:autoSpaceDN w:val="0"/>
        <w:adjustRightInd w:val="0"/>
        <w:spacing w:after="0" w:line="240" w:lineRule="auto"/>
        <w:jc w:val="both"/>
        <w:rPr>
          <w:rFonts w:ascii="Times New Roman" w:hAnsi="Times New Roman" w:cs="Times New Roman"/>
          <w:sz w:val="24"/>
          <w:szCs w:val="24"/>
        </w:rPr>
      </w:pPr>
      <w:r w:rsidRPr="00A304B6">
        <w:rPr>
          <w:rFonts w:ascii="Times New Roman" w:hAnsi="Times New Roman" w:cs="Times New Roman"/>
          <w:sz w:val="24"/>
          <w:szCs w:val="24"/>
        </w:rPr>
        <w:t xml:space="preserve">                            (подпись)       (расшифровка подписи)</w:t>
      </w:r>
    </w:p>
    <w:p w:rsidR="00AD72E5" w:rsidRPr="005324BE" w:rsidRDefault="00AD72E5" w:rsidP="00AD72E5">
      <w:pPr>
        <w:autoSpaceDE w:val="0"/>
        <w:autoSpaceDN w:val="0"/>
        <w:adjustRightInd w:val="0"/>
        <w:spacing w:after="0" w:line="240" w:lineRule="auto"/>
        <w:jc w:val="both"/>
        <w:rPr>
          <w:rFonts w:ascii="Times New Roman" w:hAnsi="Times New Roman" w:cs="Times New Roman"/>
          <w:sz w:val="28"/>
          <w:szCs w:val="28"/>
        </w:rPr>
      </w:pPr>
      <w:r w:rsidRPr="005324BE">
        <w:rPr>
          <w:rFonts w:ascii="Times New Roman" w:hAnsi="Times New Roman" w:cs="Times New Roman"/>
          <w:sz w:val="28"/>
          <w:szCs w:val="28"/>
        </w:rPr>
        <w:t>М.П. (при наличии)</w:t>
      </w:r>
    </w:p>
    <w:p w:rsidR="00AD72E5" w:rsidRPr="005324BE" w:rsidRDefault="00AD72E5" w:rsidP="00AD72E5">
      <w:pPr>
        <w:autoSpaceDE w:val="0"/>
        <w:autoSpaceDN w:val="0"/>
        <w:adjustRightInd w:val="0"/>
        <w:spacing w:after="0" w:line="240" w:lineRule="auto"/>
        <w:jc w:val="both"/>
        <w:rPr>
          <w:rFonts w:ascii="Times New Roman" w:hAnsi="Times New Roman" w:cs="Times New Roman"/>
          <w:sz w:val="28"/>
          <w:szCs w:val="28"/>
        </w:rPr>
      </w:pPr>
    </w:p>
    <w:p w:rsidR="00AD72E5" w:rsidRPr="005324BE" w:rsidRDefault="00AD72E5" w:rsidP="00AD72E5">
      <w:pPr>
        <w:autoSpaceDE w:val="0"/>
        <w:autoSpaceDN w:val="0"/>
        <w:adjustRightInd w:val="0"/>
        <w:spacing w:after="0" w:line="240" w:lineRule="auto"/>
        <w:jc w:val="both"/>
        <w:rPr>
          <w:rFonts w:ascii="Times New Roman" w:hAnsi="Times New Roman" w:cs="Times New Roman"/>
          <w:sz w:val="28"/>
          <w:szCs w:val="28"/>
        </w:rPr>
      </w:pPr>
      <w:r w:rsidRPr="005324BE">
        <w:rPr>
          <w:rFonts w:ascii="Times New Roman" w:hAnsi="Times New Roman" w:cs="Times New Roman"/>
          <w:sz w:val="28"/>
          <w:szCs w:val="28"/>
        </w:rPr>
        <w:t xml:space="preserve">Дата «___» __________ 20     года              </w:t>
      </w:r>
    </w:p>
    <w:p w:rsidR="00455786" w:rsidRDefault="00455786" w:rsidP="005324BE">
      <w:pPr>
        <w:spacing w:after="0" w:line="240" w:lineRule="auto"/>
        <w:rPr>
          <w:rFonts w:ascii="Times New Roman" w:hAnsi="Times New Roman" w:cs="Times New Roman"/>
          <w:sz w:val="28"/>
          <w:szCs w:val="28"/>
        </w:rPr>
      </w:pPr>
    </w:p>
    <w:p w:rsidR="00563833" w:rsidRDefault="002725E2" w:rsidP="002725E2">
      <w:pPr>
        <w:pageBreakBefore/>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3</w:t>
      </w:r>
    </w:p>
    <w:p w:rsidR="00563833" w:rsidRPr="00563833" w:rsidRDefault="00563833" w:rsidP="00563833">
      <w:pPr>
        <w:shd w:val="clear" w:color="auto" w:fill="FFFFFF"/>
        <w:spacing w:after="0" w:line="240" w:lineRule="auto"/>
        <w:jc w:val="both"/>
        <w:rPr>
          <w:rFonts w:ascii="Times New Roman" w:eastAsia="Times New Roman" w:hAnsi="Times New Roman" w:cs="Times New Roman"/>
          <w:sz w:val="28"/>
          <w:szCs w:val="28"/>
        </w:rPr>
      </w:pPr>
    </w:p>
    <w:tbl>
      <w:tblPr>
        <w:tblpPr w:leftFromText="180" w:rightFromText="180" w:vertAnchor="text"/>
        <w:tblW w:w="0" w:type="auto"/>
        <w:tblCellMar>
          <w:left w:w="0" w:type="dxa"/>
          <w:right w:w="0" w:type="dxa"/>
        </w:tblCellMar>
        <w:tblLook w:val="04A0" w:firstRow="1" w:lastRow="0" w:firstColumn="1" w:lastColumn="0" w:noHBand="0" w:noVBand="1"/>
      </w:tblPr>
      <w:tblGrid>
        <w:gridCol w:w="4322"/>
        <w:gridCol w:w="5033"/>
      </w:tblGrid>
      <w:tr w:rsidR="00563833" w:rsidRPr="00563833" w:rsidTr="00EC6F97">
        <w:tc>
          <w:tcPr>
            <w:tcW w:w="4786" w:type="dxa"/>
            <w:hideMark/>
          </w:tcPr>
          <w:p w:rsidR="00563833" w:rsidRPr="00640310" w:rsidRDefault="00563833" w:rsidP="00EC6F97">
            <w:pPr>
              <w:spacing w:after="0" w:line="240" w:lineRule="auto"/>
              <w:jc w:val="both"/>
              <w:rPr>
                <w:rFonts w:ascii="Times New Roman" w:eastAsia="Times New Roman" w:hAnsi="Times New Roman" w:cs="Times New Roman"/>
                <w:i/>
                <w:sz w:val="28"/>
                <w:szCs w:val="28"/>
              </w:rPr>
            </w:pPr>
            <w:r w:rsidRPr="00640310">
              <w:rPr>
                <w:rFonts w:ascii="Times New Roman" w:eastAsia="Times New Roman" w:hAnsi="Times New Roman" w:cs="Times New Roman"/>
                <w:i/>
                <w:sz w:val="28"/>
                <w:szCs w:val="28"/>
              </w:rPr>
              <w:t>На бланке организации</w:t>
            </w:r>
          </w:p>
          <w:p w:rsidR="00563833" w:rsidRPr="00640310" w:rsidRDefault="00563833" w:rsidP="00EC6F97">
            <w:pPr>
              <w:spacing w:after="0" w:line="240" w:lineRule="auto"/>
              <w:jc w:val="both"/>
              <w:rPr>
                <w:rFonts w:ascii="Times New Roman" w:eastAsia="Times New Roman" w:hAnsi="Times New Roman" w:cs="Times New Roman"/>
                <w:i/>
                <w:sz w:val="28"/>
                <w:szCs w:val="28"/>
              </w:rPr>
            </w:pPr>
            <w:r w:rsidRPr="00640310">
              <w:rPr>
                <w:rFonts w:ascii="Times New Roman" w:eastAsia="Times New Roman" w:hAnsi="Times New Roman" w:cs="Times New Roman"/>
                <w:i/>
                <w:sz w:val="28"/>
                <w:szCs w:val="28"/>
              </w:rPr>
              <w:t>Дата, исх. номер</w:t>
            </w:r>
          </w:p>
          <w:p w:rsidR="00563833" w:rsidRPr="00563833" w:rsidRDefault="00563833" w:rsidP="00EC6F97">
            <w:pPr>
              <w:spacing w:after="0" w:line="240" w:lineRule="auto"/>
              <w:jc w:val="both"/>
              <w:rPr>
                <w:rFonts w:ascii="Times New Roman" w:eastAsia="Times New Roman" w:hAnsi="Times New Roman" w:cs="Times New Roman"/>
                <w:sz w:val="28"/>
                <w:szCs w:val="28"/>
              </w:rPr>
            </w:pPr>
          </w:p>
        </w:tc>
        <w:tc>
          <w:tcPr>
            <w:tcW w:w="5528" w:type="dxa"/>
            <w:hideMark/>
          </w:tcPr>
          <w:p w:rsidR="00563833" w:rsidRPr="00563833" w:rsidRDefault="00563833" w:rsidP="00EC6F97">
            <w:pPr>
              <w:spacing w:after="0" w:line="240" w:lineRule="auto"/>
              <w:jc w:val="both"/>
              <w:rPr>
                <w:rFonts w:ascii="Times New Roman" w:eastAsia="Times New Roman" w:hAnsi="Times New Roman" w:cs="Times New Roman"/>
                <w:sz w:val="28"/>
                <w:szCs w:val="28"/>
              </w:rPr>
            </w:pPr>
            <w:r w:rsidRPr="00563833">
              <w:rPr>
                <w:rFonts w:ascii="Times New Roman" w:eastAsia="Times New Roman" w:hAnsi="Times New Roman" w:cs="Times New Roman"/>
                <w:sz w:val="28"/>
                <w:szCs w:val="28"/>
              </w:rPr>
              <w:t xml:space="preserve">В Администрацию </w:t>
            </w:r>
            <w:r w:rsidR="002725E2">
              <w:rPr>
                <w:rFonts w:ascii="Times New Roman" w:eastAsia="Times New Roman" w:hAnsi="Times New Roman" w:cs="Times New Roman"/>
                <w:sz w:val="28"/>
                <w:szCs w:val="28"/>
              </w:rPr>
              <w:t>Павлоградского</w:t>
            </w:r>
          </w:p>
          <w:p w:rsidR="00563833" w:rsidRPr="00563833" w:rsidRDefault="00640310" w:rsidP="009D1DF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00563833" w:rsidRPr="00563833">
              <w:rPr>
                <w:rFonts w:ascii="Times New Roman" w:eastAsia="Times New Roman" w:hAnsi="Times New Roman" w:cs="Times New Roman"/>
                <w:sz w:val="28"/>
                <w:szCs w:val="28"/>
              </w:rPr>
              <w:t>айона</w:t>
            </w:r>
            <w:r w:rsidR="009D1DF0">
              <w:rPr>
                <w:rFonts w:ascii="Times New Roman" w:eastAsia="Times New Roman" w:hAnsi="Times New Roman" w:cs="Times New Roman"/>
                <w:sz w:val="28"/>
                <w:szCs w:val="28"/>
              </w:rPr>
              <w:t xml:space="preserve"> </w:t>
            </w:r>
            <w:r w:rsidR="00563833" w:rsidRPr="00563833">
              <w:rPr>
                <w:rFonts w:ascii="Times New Roman" w:eastAsia="Times New Roman" w:hAnsi="Times New Roman" w:cs="Times New Roman"/>
                <w:sz w:val="28"/>
                <w:szCs w:val="28"/>
              </w:rPr>
              <w:t>Омской области</w:t>
            </w:r>
          </w:p>
        </w:tc>
      </w:tr>
    </w:tbl>
    <w:p w:rsidR="00563833" w:rsidRPr="00563833" w:rsidRDefault="00563833" w:rsidP="00563833">
      <w:pPr>
        <w:shd w:val="clear" w:color="auto" w:fill="FFFFFF"/>
        <w:spacing w:after="0" w:line="240" w:lineRule="auto"/>
        <w:jc w:val="both"/>
        <w:rPr>
          <w:rFonts w:ascii="Times New Roman" w:eastAsia="Times New Roman" w:hAnsi="Times New Roman" w:cs="Times New Roman"/>
          <w:sz w:val="28"/>
          <w:szCs w:val="28"/>
        </w:rPr>
      </w:pPr>
    </w:p>
    <w:p w:rsidR="00563833" w:rsidRPr="00563833" w:rsidRDefault="00563833" w:rsidP="00563833">
      <w:pPr>
        <w:shd w:val="clear" w:color="auto" w:fill="FFFFFF"/>
        <w:spacing w:after="0" w:line="240" w:lineRule="auto"/>
        <w:jc w:val="both"/>
        <w:rPr>
          <w:rFonts w:ascii="Times New Roman" w:eastAsia="Times New Roman" w:hAnsi="Times New Roman" w:cs="Times New Roman"/>
          <w:sz w:val="28"/>
          <w:szCs w:val="28"/>
        </w:rPr>
      </w:pPr>
      <w:r w:rsidRPr="00563833">
        <w:rPr>
          <w:rFonts w:ascii="Times New Roman" w:eastAsia="Times New Roman" w:hAnsi="Times New Roman" w:cs="Times New Roman"/>
          <w:b/>
          <w:bCs/>
          <w:sz w:val="28"/>
          <w:szCs w:val="28"/>
        </w:rPr>
        <w:t>ЗАЯВЛЕНИЕ ОБ ОТЗЫВЕ ЗАЯВКИ НА УЧАСТИЕ В АУКЦИОНЕ</w:t>
      </w:r>
    </w:p>
    <w:p w:rsidR="00563833" w:rsidRPr="00563833" w:rsidRDefault="00563833" w:rsidP="00563833">
      <w:pPr>
        <w:shd w:val="clear" w:color="auto" w:fill="FFFFFF"/>
        <w:spacing w:after="0" w:line="240" w:lineRule="auto"/>
        <w:jc w:val="both"/>
        <w:rPr>
          <w:rFonts w:ascii="Times New Roman" w:eastAsia="Times New Roman" w:hAnsi="Times New Roman" w:cs="Times New Roman"/>
          <w:sz w:val="28"/>
          <w:szCs w:val="28"/>
        </w:rPr>
      </w:pPr>
    </w:p>
    <w:p w:rsidR="00563833" w:rsidRPr="00563833" w:rsidRDefault="00563833" w:rsidP="00563833">
      <w:pPr>
        <w:shd w:val="clear" w:color="auto" w:fill="FFFFFF"/>
        <w:spacing w:after="0" w:line="240" w:lineRule="auto"/>
        <w:jc w:val="both"/>
        <w:rPr>
          <w:rFonts w:ascii="Times New Roman" w:eastAsia="Times New Roman" w:hAnsi="Times New Roman" w:cs="Times New Roman"/>
          <w:sz w:val="28"/>
          <w:szCs w:val="28"/>
        </w:rPr>
      </w:pPr>
      <w:r w:rsidRPr="00563833">
        <w:rPr>
          <w:rFonts w:ascii="Times New Roman" w:eastAsia="Times New Roman" w:hAnsi="Times New Roman" w:cs="Times New Roman"/>
          <w:sz w:val="28"/>
          <w:szCs w:val="28"/>
        </w:rPr>
        <w:t>Настоящим письмом __________________</w:t>
      </w:r>
      <w:r w:rsidR="002725E2">
        <w:rPr>
          <w:rFonts w:ascii="Times New Roman" w:eastAsia="Times New Roman" w:hAnsi="Times New Roman" w:cs="Times New Roman"/>
          <w:sz w:val="28"/>
          <w:szCs w:val="28"/>
        </w:rPr>
        <w:t>_____________________________</w:t>
      </w:r>
    </w:p>
    <w:p w:rsidR="00563833" w:rsidRPr="00563833" w:rsidRDefault="00563833" w:rsidP="00563833">
      <w:pPr>
        <w:shd w:val="clear" w:color="auto" w:fill="FFFFFF"/>
        <w:spacing w:after="0" w:line="240" w:lineRule="auto"/>
        <w:jc w:val="both"/>
        <w:rPr>
          <w:rFonts w:ascii="Times New Roman" w:eastAsia="Times New Roman" w:hAnsi="Times New Roman" w:cs="Times New Roman"/>
          <w:sz w:val="28"/>
          <w:szCs w:val="28"/>
        </w:rPr>
      </w:pPr>
      <w:r w:rsidRPr="00563833">
        <w:rPr>
          <w:rFonts w:ascii="Times New Roman" w:eastAsia="Times New Roman" w:hAnsi="Times New Roman" w:cs="Times New Roman"/>
          <w:sz w:val="28"/>
          <w:szCs w:val="28"/>
        </w:rPr>
        <w:t>____________________________________</w:t>
      </w:r>
      <w:r w:rsidR="002725E2">
        <w:rPr>
          <w:rFonts w:ascii="Times New Roman" w:eastAsia="Times New Roman" w:hAnsi="Times New Roman" w:cs="Times New Roman"/>
          <w:sz w:val="28"/>
          <w:szCs w:val="28"/>
        </w:rPr>
        <w:t>______________________________</w:t>
      </w:r>
    </w:p>
    <w:p w:rsidR="00563833" w:rsidRPr="002725E2" w:rsidRDefault="00563833" w:rsidP="00563833">
      <w:pPr>
        <w:shd w:val="clear" w:color="auto" w:fill="FFFFFF"/>
        <w:spacing w:after="0" w:line="240" w:lineRule="auto"/>
        <w:jc w:val="both"/>
        <w:rPr>
          <w:rFonts w:ascii="Times New Roman" w:eastAsia="Times New Roman" w:hAnsi="Times New Roman" w:cs="Times New Roman"/>
          <w:i/>
          <w:sz w:val="28"/>
          <w:szCs w:val="28"/>
        </w:rPr>
      </w:pPr>
      <w:r w:rsidRPr="002725E2">
        <w:rPr>
          <w:rFonts w:ascii="Times New Roman" w:eastAsia="Times New Roman" w:hAnsi="Times New Roman" w:cs="Times New Roman"/>
          <w:i/>
          <w:sz w:val="28"/>
          <w:szCs w:val="28"/>
        </w:rPr>
        <w:t>(для юридического лица – полное наименование организации; для физического лица – Ф.И.О.)</w:t>
      </w:r>
    </w:p>
    <w:p w:rsidR="00563833" w:rsidRPr="00563833" w:rsidRDefault="00563833" w:rsidP="00563833">
      <w:pPr>
        <w:shd w:val="clear" w:color="auto" w:fill="FFFFFF"/>
        <w:spacing w:after="0" w:line="240" w:lineRule="auto"/>
        <w:jc w:val="both"/>
        <w:rPr>
          <w:rFonts w:ascii="Times New Roman" w:eastAsia="Times New Roman" w:hAnsi="Times New Roman" w:cs="Times New Roman"/>
          <w:sz w:val="28"/>
          <w:szCs w:val="28"/>
        </w:rPr>
      </w:pPr>
    </w:p>
    <w:p w:rsidR="00563833" w:rsidRPr="00563833" w:rsidRDefault="00563833" w:rsidP="00563833">
      <w:pPr>
        <w:shd w:val="clear" w:color="auto" w:fill="FFFFFF"/>
        <w:spacing w:after="0" w:line="240" w:lineRule="auto"/>
        <w:jc w:val="both"/>
        <w:rPr>
          <w:rFonts w:ascii="Times New Roman" w:eastAsia="Times New Roman" w:hAnsi="Times New Roman" w:cs="Times New Roman"/>
          <w:sz w:val="28"/>
          <w:szCs w:val="28"/>
        </w:rPr>
      </w:pPr>
      <w:r w:rsidRPr="00563833">
        <w:rPr>
          <w:rFonts w:ascii="Times New Roman" w:eastAsia="Times New Roman" w:hAnsi="Times New Roman" w:cs="Times New Roman"/>
          <w:sz w:val="28"/>
          <w:szCs w:val="28"/>
        </w:rPr>
        <w:t>в лице ______________________________</w:t>
      </w:r>
      <w:r w:rsidR="002725E2">
        <w:rPr>
          <w:rFonts w:ascii="Times New Roman" w:eastAsia="Times New Roman" w:hAnsi="Times New Roman" w:cs="Times New Roman"/>
          <w:sz w:val="28"/>
          <w:szCs w:val="28"/>
        </w:rPr>
        <w:t>______________________________</w:t>
      </w:r>
    </w:p>
    <w:p w:rsidR="00563833" w:rsidRPr="002725E2" w:rsidRDefault="00563833" w:rsidP="00563833">
      <w:pPr>
        <w:shd w:val="clear" w:color="auto" w:fill="FFFFFF"/>
        <w:spacing w:after="0" w:line="240" w:lineRule="auto"/>
        <w:jc w:val="both"/>
        <w:rPr>
          <w:rFonts w:ascii="Times New Roman" w:eastAsia="Times New Roman" w:hAnsi="Times New Roman" w:cs="Times New Roman"/>
          <w:i/>
          <w:sz w:val="28"/>
          <w:szCs w:val="28"/>
        </w:rPr>
      </w:pPr>
      <w:r w:rsidRPr="002725E2">
        <w:rPr>
          <w:rFonts w:ascii="Times New Roman" w:eastAsia="Times New Roman" w:hAnsi="Times New Roman" w:cs="Times New Roman"/>
          <w:i/>
          <w:sz w:val="28"/>
          <w:szCs w:val="28"/>
        </w:rPr>
        <w:t>(для юридического лица – должность, Ф.И.О.)</w:t>
      </w:r>
    </w:p>
    <w:p w:rsidR="00563833" w:rsidRPr="00563833" w:rsidRDefault="00563833" w:rsidP="00563833">
      <w:pPr>
        <w:shd w:val="clear" w:color="auto" w:fill="FFFFFF"/>
        <w:spacing w:after="0" w:line="240" w:lineRule="auto"/>
        <w:jc w:val="both"/>
        <w:rPr>
          <w:rFonts w:ascii="Times New Roman" w:eastAsia="Times New Roman" w:hAnsi="Times New Roman" w:cs="Times New Roman"/>
          <w:sz w:val="28"/>
          <w:szCs w:val="28"/>
        </w:rPr>
      </w:pPr>
    </w:p>
    <w:p w:rsidR="00563833" w:rsidRPr="00563833" w:rsidRDefault="00AD72E5" w:rsidP="00563833">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00563833" w:rsidRPr="00563833">
        <w:rPr>
          <w:rFonts w:ascii="Times New Roman" w:eastAsia="Times New Roman" w:hAnsi="Times New Roman" w:cs="Times New Roman"/>
          <w:sz w:val="28"/>
          <w:szCs w:val="28"/>
        </w:rPr>
        <w:t>ействующего на основании ___________</w:t>
      </w:r>
      <w:r w:rsidR="002725E2">
        <w:rPr>
          <w:rFonts w:ascii="Times New Roman" w:eastAsia="Times New Roman" w:hAnsi="Times New Roman" w:cs="Times New Roman"/>
          <w:sz w:val="28"/>
          <w:szCs w:val="28"/>
        </w:rPr>
        <w:t>______________________________</w:t>
      </w:r>
    </w:p>
    <w:p w:rsidR="00563833" w:rsidRPr="00563833" w:rsidRDefault="00563833" w:rsidP="00563833">
      <w:pPr>
        <w:shd w:val="clear" w:color="auto" w:fill="FFFFFF"/>
        <w:spacing w:after="0" w:line="240" w:lineRule="auto"/>
        <w:jc w:val="both"/>
        <w:rPr>
          <w:rFonts w:ascii="Times New Roman" w:eastAsia="Times New Roman" w:hAnsi="Times New Roman" w:cs="Times New Roman"/>
          <w:sz w:val="28"/>
          <w:szCs w:val="28"/>
        </w:rPr>
      </w:pPr>
      <w:r w:rsidRPr="00563833">
        <w:rPr>
          <w:rFonts w:ascii="Times New Roman" w:eastAsia="Times New Roman" w:hAnsi="Times New Roman" w:cs="Times New Roman"/>
          <w:sz w:val="28"/>
          <w:szCs w:val="28"/>
        </w:rPr>
        <w:t>                                                                          (наименование документа)</w:t>
      </w:r>
    </w:p>
    <w:p w:rsidR="00563833" w:rsidRPr="00563833" w:rsidRDefault="00563833" w:rsidP="00563833">
      <w:pPr>
        <w:shd w:val="clear" w:color="auto" w:fill="FFFFFF"/>
        <w:spacing w:after="0" w:line="240" w:lineRule="auto"/>
        <w:jc w:val="both"/>
        <w:rPr>
          <w:rFonts w:ascii="Times New Roman" w:eastAsia="Times New Roman" w:hAnsi="Times New Roman" w:cs="Times New Roman"/>
          <w:sz w:val="28"/>
          <w:szCs w:val="28"/>
        </w:rPr>
      </w:pPr>
    </w:p>
    <w:p w:rsidR="00563833" w:rsidRPr="00563833" w:rsidRDefault="00563833" w:rsidP="00563833">
      <w:pPr>
        <w:shd w:val="clear" w:color="auto" w:fill="FFFFFF"/>
        <w:spacing w:after="0" w:line="240" w:lineRule="auto"/>
        <w:jc w:val="both"/>
        <w:rPr>
          <w:rFonts w:ascii="Times New Roman" w:eastAsia="Times New Roman" w:hAnsi="Times New Roman" w:cs="Times New Roman"/>
          <w:sz w:val="28"/>
          <w:szCs w:val="28"/>
        </w:rPr>
      </w:pPr>
      <w:r w:rsidRPr="00563833">
        <w:rPr>
          <w:rFonts w:ascii="Times New Roman" w:eastAsia="Times New Roman" w:hAnsi="Times New Roman" w:cs="Times New Roman"/>
          <w:sz w:val="28"/>
          <w:szCs w:val="28"/>
        </w:rPr>
        <w:t xml:space="preserve">уведомляем (ю) Вас об отзыве Заявки на участие в аукционе по выбору исполнителя услуг по </w:t>
      </w:r>
      <w:r w:rsidR="002725E2">
        <w:rPr>
          <w:rFonts w:ascii="Times New Roman" w:eastAsia="Times New Roman" w:hAnsi="Times New Roman" w:cs="Times New Roman"/>
          <w:sz w:val="28"/>
          <w:szCs w:val="28"/>
        </w:rPr>
        <w:t xml:space="preserve">хранению </w:t>
      </w:r>
      <w:r w:rsidRPr="00563833">
        <w:rPr>
          <w:rFonts w:ascii="Times New Roman" w:eastAsia="Times New Roman" w:hAnsi="Times New Roman" w:cs="Times New Roman"/>
          <w:sz w:val="28"/>
          <w:szCs w:val="28"/>
        </w:rPr>
        <w:t>задержанных транспортных средств на специализированн</w:t>
      </w:r>
      <w:r w:rsidR="002725E2">
        <w:rPr>
          <w:rFonts w:ascii="Times New Roman" w:eastAsia="Times New Roman" w:hAnsi="Times New Roman" w:cs="Times New Roman"/>
          <w:sz w:val="28"/>
          <w:szCs w:val="28"/>
        </w:rPr>
        <w:t>ой</w:t>
      </w:r>
      <w:r w:rsidRPr="00563833">
        <w:rPr>
          <w:rFonts w:ascii="Times New Roman" w:eastAsia="Times New Roman" w:hAnsi="Times New Roman" w:cs="Times New Roman"/>
          <w:sz w:val="28"/>
          <w:szCs w:val="28"/>
        </w:rPr>
        <w:t xml:space="preserve"> стоянк</w:t>
      </w:r>
      <w:r w:rsidR="002725E2">
        <w:rPr>
          <w:rFonts w:ascii="Times New Roman" w:eastAsia="Times New Roman" w:hAnsi="Times New Roman" w:cs="Times New Roman"/>
          <w:sz w:val="28"/>
          <w:szCs w:val="28"/>
        </w:rPr>
        <w:t>е, объявленного извещением от «____» __________ 20__г.</w:t>
      </w:r>
    </w:p>
    <w:p w:rsidR="00563833" w:rsidRPr="00563833" w:rsidRDefault="00563833" w:rsidP="00563833">
      <w:pPr>
        <w:shd w:val="clear" w:color="auto" w:fill="FFFFFF"/>
        <w:spacing w:after="0" w:line="240" w:lineRule="auto"/>
        <w:jc w:val="both"/>
        <w:rPr>
          <w:rFonts w:ascii="Times New Roman" w:eastAsia="Times New Roman" w:hAnsi="Times New Roman" w:cs="Times New Roman"/>
          <w:sz w:val="28"/>
          <w:szCs w:val="28"/>
        </w:rPr>
      </w:pPr>
    </w:p>
    <w:p w:rsidR="00563833" w:rsidRPr="00563833" w:rsidRDefault="00563833" w:rsidP="00563833">
      <w:pPr>
        <w:shd w:val="clear" w:color="auto" w:fill="FFFFFF"/>
        <w:spacing w:after="0" w:line="240" w:lineRule="auto"/>
        <w:jc w:val="both"/>
        <w:rPr>
          <w:rFonts w:ascii="Times New Roman" w:eastAsia="Times New Roman" w:hAnsi="Times New Roman" w:cs="Times New Roman"/>
          <w:sz w:val="28"/>
          <w:szCs w:val="28"/>
        </w:rPr>
      </w:pPr>
    </w:p>
    <w:p w:rsidR="00563833" w:rsidRPr="00563833" w:rsidRDefault="00563833" w:rsidP="00563833">
      <w:pPr>
        <w:shd w:val="clear" w:color="auto" w:fill="FFFFFF"/>
        <w:spacing w:after="0" w:line="240" w:lineRule="auto"/>
        <w:jc w:val="both"/>
        <w:rPr>
          <w:rFonts w:ascii="Times New Roman" w:eastAsia="Times New Roman" w:hAnsi="Times New Roman" w:cs="Times New Roman"/>
          <w:sz w:val="28"/>
          <w:szCs w:val="28"/>
        </w:rPr>
      </w:pPr>
    </w:p>
    <w:p w:rsidR="00563833" w:rsidRPr="002725E2" w:rsidRDefault="00563833" w:rsidP="00563833">
      <w:pPr>
        <w:shd w:val="clear" w:color="auto" w:fill="FFFFFF"/>
        <w:spacing w:after="0" w:line="240" w:lineRule="auto"/>
        <w:jc w:val="both"/>
        <w:rPr>
          <w:rFonts w:ascii="Times New Roman" w:eastAsia="Times New Roman" w:hAnsi="Times New Roman" w:cs="Times New Roman"/>
          <w:sz w:val="24"/>
          <w:szCs w:val="24"/>
        </w:rPr>
      </w:pPr>
      <w:r w:rsidRPr="00563833">
        <w:rPr>
          <w:rFonts w:ascii="Times New Roman" w:eastAsia="Times New Roman" w:hAnsi="Times New Roman" w:cs="Times New Roman"/>
          <w:sz w:val="28"/>
          <w:szCs w:val="28"/>
        </w:rPr>
        <w:t>________________________     ____________</w:t>
      </w:r>
      <w:r w:rsidR="002725E2">
        <w:rPr>
          <w:rFonts w:ascii="Times New Roman" w:eastAsia="Times New Roman" w:hAnsi="Times New Roman" w:cs="Times New Roman"/>
          <w:sz w:val="28"/>
          <w:szCs w:val="28"/>
        </w:rPr>
        <w:t>________    _________________</w:t>
      </w:r>
      <w:r w:rsidRPr="002725E2">
        <w:rPr>
          <w:rFonts w:ascii="Times New Roman" w:eastAsia="Times New Roman" w:hAnsi="Times New Roman" w:cs="Times New Roman"/>
          <w:i/>
          <w:sz w:val="28"/>
          <w:szCs w:val="28"/>
        </w:rPr>
        <w:t xml:space="preserve"> </w:t>
      </w:r>
      <w:r w:rsidRPr="002725E2">
        <w:rPr>
          <w:rFonts w:ascii="Times New Roman" w:eastAsia="Times New Roman" w:hAnsi="Times New Roman" w:cs="Times New Roman"/>
          <w:i/>
          <w:sz w:val="24"/>
          <w:szCs w:val="24"/>
        </w:rPr>
        <w:t>(наименование должно</w:t>
      </w:r>
      <w:r w:rsidR="002725E2">
        <w:rPr>
          <w:rFonts w:ascii="Times New Roman" w:eastAsia="Times New Roman" w:hAnsi="Times New Roman" w:cs="Times New Roman"/>
          <w:i/>
          <w:sz w:val="24"/>
          <w:szCs w:val="24"/>
        </w:rPr>
        <w:t xml:space="preserve">сти)           </w:t>
      </w:r>
      <w:r w:rsidRPr="002725E2">
        <w:rPr>
          <w:rFonts w:ascii="Times New Roman" w:eastAsia="Times New Roman" w:hAnsi="Times New Roman" w:cs="Times New Roman"/>
          <w:i/>
          <w:sz w:val="24"/>
          <w:szCs w:val="24"/>
        </w:rPr>
        <w:t>(подпись, дата)                   </w:t>
      </w:r>
      <w:r w:rsidR="002725E2">
        <w:rPr>
          <w:rFonts w:ascii="Times New Roman" w:eastAsia="Times New Roman" w:hAnsi="Times New Roman" w:cs="Times New Roman"/>
          <w:i/>
          <w:sz w:val="24"/>
          <w:szCs w:val="24"/>
        </w:rPr>
        <w:t xml:space="preserve">          </w:t>
      </w:r>
      <w:r w:rsidRPr="002725E2">
        <w:rPr>
          <w:rFonts w:ascii="Times New Roman" w:eastAsia="Times New Roman" w:hAnsi="Times New Roman" w:cs="Times New Roman"/>
          <w:i/>
          <w:sz w:val="24"/>
          <w:szCs w:val="24"/>
        </w:rPr>
        <w:t>(расшифровка подписи)</w:t>
      </w:r>
    </w:p>
    <w:p w:rsidR="00563833" w:rsidRPr="00563833" w:rsidRDefault="00563833" w:rsidP="00563833">
      <w:pPr>
        <w:shd w:val="clear" w:color="auto" w:fill="FFFFFF"/>
        <w:spacing w:after="0" w:line="240" w:lineRule="auto"/>
        <w:jc w:val="both"/>
        <w:rPr>
          <w:rFonts w:ascii="Times New Roman" w:eastAsia="Times New Roman" w:hAnsi="Times New Roman" w:cs="Times New Roman"/>
          <w:sz w:val="28"/>
          <w:szCs w:val="28"/>
        </w:rPr>
      </w:pPr>
    </w:p>
    <w:p w:rsidR="00563833" w:rsidRPr="00563833" w:rsidRDefault="00563833" w:rsidP="00563833">
      <w:pPr>
        <w:shd w:val="clear" w:color="auto" w:fill="FFFFFF"/>
        <w:spacing w:after="0" w:line="240" w:lineRule="auto"/>
        <w:jc w:val="both"/>
        <w:rPr>
          <w:rFonts w:ascii="Times New Roman" w:eastAsia="Times New Roman" w:hAnsi="Times New Roman" w:cs="Times New Roman"/>
          <w:sz w:val="28"/>
          <w:szCs w:val="28"/>
        </w:rPr>
      </w:pPr>
      <w:r w:rsidRPr="00563833">
        <w:rPr>
          <w:rFonts w:ascii="Times New Roman" w:eastAsia="Times New Roman" w:hAnsi="Times New Roman" w:cs="Times New Roman"/>
          <w:sz w:val="28"/>
          <w:szCs w:val="28"/>
        </w:rPr>
        <w:t>______________________________________________________________</w:t>
      </w:r>
      <w:r w:rsidR="00AD72E5">
        <w:rPr>
          <w:rFonts w:ascii="Times New Roman" w:eastAsia="Times New Roman" w:hAnsi="Times New Roman" w:cs="Times New Roman"/>
          <w:sz w:val="28"/>
          <w:szCs w:val="28"/>
        </w:rPr>
        <w:t>____</w:t>
      </w:r>
    </w:p>
    <w:p w:rsidR="00563833" w:rsidRPr="005324BE" w:rsidRDefault="00563833" w:rsidP="005324BE">
      <w:pPr>
        <w:spacing w:after="0" w:line="240" w:lineRule="auto"/>
        <w:rPr>
          <w:rFonts w:ascii="Times New Roman" w:hAnsi="Times New Roman" w:cs="Times New Roman"/>
          <w:sz w:val="28"/>
          <w:szCs w:val="28"/>
        </w:rPr>
      </w:pPr>
    </w:p>
    <w:sectPr w:rsidR="00563833" w:rsidRPr="005324BE" w:rsidSect="00CB428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0BC9" w:rsidRDefault="00C90BC9" w:rsidP="00B723E4">
      <w:pPr>
        <w:spacing w:after="0" w:line="240" w:lineRule="auto"/>
      </w:pPr>
      <w:r>
        <w:separator/>
      </w:r>
    </w:p>
  </w:endnote>
  <w:endnote w:type="continuationSeparator" w:id="0">
    <w:p w:rsidR="00C90BC9" w:rsidRDefault="00C90BC9" w:rsidP="00B72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PT 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0BC9" w:rsidRDefault="00C90BC9" w:rsidP="00B723E4">
      <w:pPr>
        <w:spacing w:after="0" w:line="240" w:lineRule="auto"/>
      </w:pPr>
      <w:r>
        <w:separator/>
      </w:r>
    </w:p>
  </w:footnote>
  <w:footnote w:type="continuationSeparator" w:id="0">
    <w:p w:rsidR="00C90BC9" w:rsidRDefault="00C90BC9" w:rsidP="00B723E4">
      <w:pPr>
        <w:spacing w:after="0" w:line="240" w:lineRule="auto"/>
      </w:pPr>
      <w:r>
        <w:continuationSeparator/>
      </w:r>
    </w:p>
  </w:footnote>
  <w:footnote w:id="1">
    <w:p w:rsidR="00B723E4" w:rsidRPr="00B723E4" w:rsidRDefault="00B723E4">
      <w:pPr>
        <w:pStyle w:val="a7"/>
        <w:rPr>
          <w:rFonts w:ascii="Times New Roman" w:hAnsi="Times New Roman" w:cs="Times New Roman"/>
        </w:rPr>
      </w:pPr>
      <w:r>
        <w:rPr>
          <w:rStyle w:val="a9"/>
        </w:rPr>
        <w:footnoteRef/>
      </w:r>
      <w:r>
        <w:t xml:space="preserve"> </w:t>
      </w:r>
      <w:r>
        <w:rPr>
          <w:rFonts w:ascii="Times New Roman" w:hAnsi="Times New Roman" w:cs="Times New Roman"/>
        </w:rPr>
        <w:t>Срок действия настоящего Договора составляет 3 года со дня его заключения.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E79F8"/>
    <w:multiLevelType w:val="hybridMultilevel"/>
    <w:tmpl w:val="CB9CD4BA"/>
    <w:lvl w:ilvl="0" w:tplc="B4883602">
      <w:start w:val="6"/>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AC863E8"/>
    <w:multiLevelType w:val="hybridMultilevel"/>
    <w:tmpl w:val="FED86718"/>
    <w:lvl w:ilvl="0" w:tplc="145A2D3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51265436"/>
    <w:multiLevelType w:val="hybridMultilevel"/>
    <w:tmpl w:val="43F8F984"/>
    <w:lvl w:ilvl="0" w:tplc="1A4887DA">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55786"/>
    <w:rsid w:val="0000554D"/>
    <w:rsid w:val="00043A98"/>
    <w:rsid w:val="00077D72"/>
    <w:rsid w:val="000A0C88"/>
    <w:rsid w:val="000A2EA1"/>
    <w:rsid w:val="000A4C37"/>
    <w:rsid w:val="000C0EE4"/>
    <w:rsid w:val="000E28CF"/>
    <w:rsid w:val="000E45C8"/>
    <w:rsid w:val="000F0D79"/>
    <w:rsid w:val="00146D23"/>
    <w:rsid w:val="001624ED"/>
    <w:rsid w:val="00197C8F"/>
    <w:rsid w:val="001A5BB0"/>
    <w:rsid w:val="001B0ED1"/>
    <w:rsid w:val="001B5026"/>
    <w:rsid w:val="001E4062"/>
    <w:rsid w:val="00201718"/>
    <w:rsid w:val="002105DD"/>
    <w:rsid w:val="00211454"/>
    <w:rsid w:val="0022355C"/>
    <w:rsid w:val="00226943"/>
    <w:rsid w:val="00226D0A"/>
    <w:rsid w:val="00227CFE"/>
    <w:rsid w:val="00247731"/>
    <w:rsid w:val="00262940"/>
    <w:rsid w:val="002725E2"/>
    <w:rsid w:val="0027417C"/>
    <w:rsid w:val="00280625"/>
    <w:rsid w:val="002B1B22"/>
    <w:rsid w:val="002C44F8"/>
    <w:rsid w:val="002D4DBE"/>
    <w:rsid w:val="002F31A4"/>
    <w:rsid w:val="003379F2"/>
    <w:rsid w:val="00365DC9"/>
    <w:rsid w:val="0038640D"/>
    <w:rsid w:val="003866B4"/>
    <w:rsid w:val="003B03CB"/>
    <w:rsid w:val="003C0379"/>
    <w:rsid w:val="003C5DB6"/>
    <w:rsid w:val="003C6478"/>
    <w:rsid w:val="003D7A1C"/>
    <w:rsid w:val="003F0754"/>
    <w:rsid w:val="004447A8"/>
    <w:rsid w:val="00444A0A"/>
    <w:rsid w:val="00455786"/>
    <w:rsid w:val="00460FAB"/>
    <w:rsid w:val="00465F03"/>
    <w:rsid w:val="004834CC"/>
    <w:rsid w:val="0048636C"/>
    <w:rsid w:val="0049426D"/>
    <w:rsid w:val="004D56AC"/>
    <w:rsid w:val="004E1701"/>
    <w:rsid w:val="004E75CC"/>
    <w:rsid w:val="00510146"/>
    <w:rsid w:val="0051512A"/>
    <w:rsid w:val="0052528E"/>
    <w:rsid w:val="005324BE"/>
    <w:rsid w:val="00552F7E"/>
    <w:rsid w:val="005536B5"/>
    <w:rsid w:val="00554CF5"/>
    <w:rsid w:val="00563833"/>
    <w:rsid w:val="00616941"/>
    <w:rsid w:val="00620BF0"/>
    <w:rsid w:val="00624502"/>
    <w:rsid w:val="00640310"/>
    <w:rsid w:val="00643A91"/>
    <w:rsid w:val="00643B7C"/>
    <w:rsid w:val="00685101"/>
    <w:rsid w:val="006A3475"/>
    <w:rsid w:val="006B7106"/>
    <w:rsid w:val="007271C2"/>
    <w:rsid w:val="0073292F"/>
    <w:rsid w:val="007533DB"/>
    <w:rsid w:val="00765A5D"/>
    <w:rsid w:val="00793DD6"/>
    <w:rsid w:val="007C74CA"/>
    <w:rsid w:val="007E03AC"/>
    <w:rsid w:val="007F35CB"/>
    <w:rsid w:val="00816F2A"/>
    <w:rsid w:val="00822D6D"/>
    <w:rsid w:val="0083380C"/>
    <w:rsid w:val="00846304"/>
    <w:rsid w:val="00854938"/>
    <w:rsid w:val="00865E0A"/>
    <w:rsid w:val="00867675"/>
    <w:rsid w:val="0089324D"/>
    <w:rsid w:val="008C2A42"/>
    <w:rsid w:val="00906106"/>
    <w:rsid w:val="009128A4"/>
    <w:rsid w:val="00916457"/>
    <w:rsid w:val="0092457E"/>
    <w:rsid w:val="00947310"/>
    <w:rsid w:val="00955C3A"/>
    <w:rsid w:val="009869BC"/>
    <w:rsid w:val="009931B3"/>
    <w:rsid w:val="009B4F05"/>
    <w:rsid w:val="009B6A26"/>
    <w:rsid w:val="009C5AA8"/>
    <w:rsid w:val="009D0EC7"/>
    <w:rsid w:val="009D1DF0"/>
    <w:rsid w:val="00A05818"/>
    <w:rsid w:val="00A17672"/>
    <w:rsid w:val="00A304B6"/>
    <w:rsid w:val="00A63B56"/>
    <w:rsid w:val="00A657BA"/>
    <w:rsid w:val="00A93DE5"/>
    <w:rsid w:val="00AA0E53"/>
    <w:rsid w:val="00AB27E2"/>
    <w:rsid w:val="00AC3F7C"/>
    <w:rsid w:val="00AD72E5"/>
    <w:rsid w:val="00AE0C47"/>
    <w:rsid w:val="00B15241"/>
    <w:rsid w:val="00B22FF8"/>
    <w:rsid w:val="00B2584D"/>
    <w:rsid w:val="00B51B8B"/>
    <w:rsid w:val="00B53259"/>
    <w:rsid w:val="00B64A2C"/>
    <w:rsid w:val="00B6537C"/>
    <w:rsid w:val="00B723E4"/>
    <w:rsid w:val="00B86E01"/>
    <w:rsid w:val="00B87499"/>
    <w:rsid w:val="00B91675"/>
    <w:rsid w:val="00B919C9"/>
    <w:rsid w:val="00BB43BD"/>
    <w:rsid w:val="00BC526A"/>
    <w:rsid w:val="00BE3791"/>
    <w:rsid w:val="00C002B1"/>
    <w:rsid w:val="00C01452"/>
    <w:rsid w:val="00C052FA"/>
    <w:rsid w:val="00C37183"/>
    <w:rsid w:val="00C527C6"/>
    <w:rsid w:val="00C62D84"/>
    <w:rsid w:val="00C73338"/>
    <w:rsid w:val="00C90BC9"/>
    <w:rsid w:val="00C9453E"/>
    <w:rsid w:val="00C95036"/>
    <w:rsid w:val="00CB428F"/>
    <w:rsid w:val="00CB4E02"/>
    <w:rsid w:val="00CF0925"/>
    <w:rsid w:val="00D000DA"/>
    <w:rsid w:val="00D05668"/>
    <w:rsid w:val="00D370D6"/>
    <w:rsid w:val="00D459AD"/>
    <w:rsid w:val="00D557E7"/>
    <w:rsid w:val="00D70A09"/>
    <w:rsid w:val="00D83835"/>
    <w:rsid w:val="00DA5F3B"/>
    <w:rsid w:val="00DA613C"/>
    <w:rsid w:val="00DB27E3"/>
    <w:rsid w:val="00DC7AE2"/>
    <w:rsid w:val="00DE1AD9"/>
    <w:rsid w:val="00E2261A"/>
    <w:rsid w:val="00E52B21"/>
    <w:rsid w:val="00E57652"/>
    <w:rsid w:val="00E763D7"/>
    <w:rsid w:val="00E843A7"/>
    <w:rsid w:val="00E93BA2"/>
    <w:rsid w:val="00EA4424"/>
    <w:rsid w:val="00F06121"/>
    <w:rsid w:val="00F24E38"/>
    <w:rsid w:val="00F272C9"/>
    <w:rsid w:val="00F37B65"/>
    <w:rsid w:val="00F407E7"/>
    <w:rsid w:val="00F44051"/>
    <w:rsid w:val="00FA0DCB"/>
    <w:rsid w:val="00FB68C2"/>
    <w:rsid w:val="00FD7A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B0ACB"/>
  <w15:docId w15:val="{F411D588-2DF9-47D4-87D1-C0B519E84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428F"/>
  </w:style>
  <w:style w:type="paragraph" w:styleId="1">
    <w:name w:val="heading 1"/>
    <w:basedOn w:val="a"/>
    <w:next w:val="a"/>
    <w:link w:val="10"/>
    <w:qFormat/>
    <w:rsid w:val="005324BE"/>
    <w:pPr>
      <w:keepNext/>
      <w:spacing w:after="0" w:line="240" w:lineRule="auto"/>
      <w:jc w:val="both"/>
      <w:outlineLvl w:val="0"/>
    </w:pPr>
    <w:rPr>
      <w:rFonts w:ascii="Times New Roman" w:eastAsia="Times New Roman" w:hAnsi="Times New Roman" w:cs="Times New Roman"/>
      <w:sz w:val="28"/>
      <w:szCs w:val="20"/>
    </w:rPr>
  </w:style>
  <w:style w:type="paragraph" w:styleId="2">
    <w:name w:val="heading 2"/>
    <w:basedOn w:val="a"/>
    <w:next w:val="a"/>
    <w:link w:val="20"/>
    <w:uiPriority w:val="9"/>
    <w:semiHidden/>
    <w:unhideWhenUsed/>
    <w:qFormat/>
    <w:rsid w:val="0083380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3380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24BE"/>
    <w:rPr>
      <w:rFonts w:ascii="Times New Roman" w:eastAsia="Times New Roman" w:hAnsi="Times New Roman" w:cs="Times New Roman"/>
      <w:sz w:val="28"/>
      <w:szCs w:val="20"/>
    </w:rPr>
  </w:style>
  <w:style w:type="character" w:styleId="a3">
    <w:name w:val="Hyperlink"/>
    <w:rsid w:val="005324BE"/>
    <w:rPr>
      <w:color w:val="0000FF"/>
      <w:u w:val="single"/>
    </w:rPr>
  </w:style>
  <w:style w:type="paragraph" w:styleId="a4">
    <w:name w:val="List Paragraph"/>
    <w:basedOn w:val="a"/>
    <w:uiPriority w:val="34"/>
    <w:qFormat/>
    <w:rsid w:val="005324BE"/>
    <w:pPr>
      <w:spacing w:after="0" w:line="240" w:lineRule="auto"/>
      <w:ind w:left="720"/>
      <w:contextualSpacing/>
      <w:jc w:val="both"/>
    </w:pPr>
    <w:rPr>
      <w:rFonts w:ascii="Times New Roman" w:eastAsia="Times New Roman" w:hAnsi="Times New Roman" w:cs="Times New Roman"/>
      <w:sz w:val="20"/>
      <w:szCs w:val="20"/>
    </w:rPr>
  </w:style>
  <w:style w:type="paragraph" w:customStyle="1" w:styleId="21">
    <w:name w:val="Список 21"/>
    <w:basedOn w:val="a"/>
    <w:rsid w:val="005324BE"/>
    <w:pPr>
      <w:suppressAutoHyphens/>
      <w:spacing w:after="0" w:line="240" w:lineRule="auto"/>
      <w:ind w:left="566" w:hanging="283"/>
      <w:jc w:val="both"/>
    </w:pPr>
    <w:rPr>
      <w:rFonts w:ascii="Times New Roman" w:eastAsia="Times New Roman" w:hAnsi="Times New Roman" w:cs="Times New Roman"/>
      <w:sz w:val="20"/>
      <w:szCs w:val="20"/>
      <w:lang w:eastAsia="ar-SA"/>
    </w:rPr>
  </w:style>
  <w:style w:type="paragraph" w:styleId="a5">
    <w:name w:val="Balloon Text"/>
    <w:basedOn w:val="a"/>
    <w:link w:val="a6"/>
    <w:uiPriority w:val="99"/>
    <w:semiHidden/>
    <w:unhideWhenUsed/>
    <w:rsid w:val="005324B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324BE"/>
    <w:rPr>
      <w:rFonts w:ascii="Tahoma" w:hAnsi="Tahoma" w:cs="Tahoma"/>
      <w:sz w:val="16"/>
      <w:szCs w:val="16"/>
    </w:rPr>
  </w:style>
  <w:style w:type="paragraph" w:customStyle="1" w:styleId="ConsPlusNormal">
    <w:name w:val="ConsPlusNormal"/>
    <w:rsid w:val="00043A98"/>
    <w:pPr>
      <w:widowControl w:val="0"/>
      <w:autoSpaceDE w:val="0"/>
      <w:autoSpaceDN w:val="0"/>
      <w:adjustRightInd w:val="0"/>
      <w:spacing w:after="0" w:line="240" w:lineRule="auto"/>
    </w:pPr>
    <w:rPr>
      <w:rFonts w:ascii="Calibri" w:hAnsi="Calibri" w:cs="Calibri"/>
    </w:rPr>
  </w:style>
  <w:style w:type="character" w:customStyle="1" w:styleId="20">
    <w:name w:val="Заголовок 2 Знак"/>
    <w:basedOn w:val="a0"/>
    <w:link w:val="2"/>
    <w:uiPriority w:val="9"/>
    <w:semiHidden/>
    <w:rsid w:val="0083380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83380C"/>
    <w:rPr>
      <w:rFonts w:asciiTheme="majorHAnsi" w:eastAsiaTheme="majorEastAsia" w:hAnsiTheme="majorHAnsi" w:cstheme="majorBidi"/>
      <w:b/>
      <w:bCs/>
      <w:color w:val="4F81BD" w:themeColor="accent1"/>
    </w:rPr>
  </w:style>
  <w:style w:type="paragraph" w:styleId="a7">
    <w:name w:val="footnote text"/>
    <w:basedOn w:val="a"/>
    <w:link w:val="a8"/>
    <w:uiPriority w:val="99"/>
    <w:semiHidden/>
    <w:unhideWhenUsed/>
    <w:rsid w:val="00B723E4"/>
    <w:pPr>
      <w:spacing w:after="0" w:line="240" w:lineRule="auto"/>
    </w:pPr>
    <w:rPr>
      <w:sz w:val="20"/>
      <w:szCs w:val="20"/>
    </w:rPr>
  </w:style>
  <w:style w:type="character" w:customStyle="1" w:styleId="a8">
    <w:name w:val="Текст сноски Знак"/>
    <w:basedOn w:val="a0"/>
    <w:link w:val="a7"/>
    <w:uiPriority w:val="99"/>
    <w:semiHidden/>
    <w:rsid w:val="00B723E4"/>
    <w:rPr>
      <w:sz w:val="20"/>
      <w:szCs w:val="20"/>
    </w:rPr>
  </w:style>
  <w:style w:type="character" w:styleId="a9">
    <w:name w:val="footnote reference"/>
    <w:basedOn w:val="a0"/>
    <w:uiPriority w:val="99"/>
    <w:semiHidden/>
    <w:unhideWhenUsed/>
    <w:rsid w:val="00B723E4"/>
    <w:rPr>
      <w:vertAlign w:val="superscript"/>
    </w:rPr>
  </w:style>
  <w:style w:type="character" w:customStyle="1" w:styleId="aa">
    <w:name w:val="Гипертекстовая ссылка"/>
    <w:basedOn w:val="a0"/>
    <w:uiPriority w:val="99"/>
    <w:rsid w:val="009C5AA8"/>
    <w:rPr>
      <w:rFonts w:cs="Times New Roman"/>
      <w:b w:val="0"/>
      <w:color w:val="106BBE"/>
    </w:rPr>
  </w:style>
  <w:style w:type="paragraph" w:customStyle="1" w:styleId="ab">
    <w:name w:val="Нормальный (таблица)"/>
    <w:basedOn w:val="a"/>
    <w:next w:val="a"/>
    <w:uiPriority w:val="99"/>
    <w:rsid w:val="009C5AA8"/>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c">
    <w:name w:val="Прижатый влево"/>
    <w:basedOn w:val="a"/>
    <w:next w:val="a"/>
    <w:uiPriority w:val="99"/>
    <w:rsid w:val="009C5AA8"/>
    <w:pPr>
      <w:widowControl w:val="0"/>
      <w:autoSpaceDE w:val="0"/>
      <w:autoSpaceDN w:val="0"/>
      <w:adjustRightInd w:val="0"/>
      <w:spacing w:after="0" w:line="240" w:lineRule="auto"/>
    </w:pPr>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72576-C938-497D-994A-0E9D7FBF1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863</TotalTime>
  <Pages>17</Pages>
  <Words>5057</Words>
  <Characters>28826</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444</dc:creator>
  <cp:keywords/>
  <dc:description/>
  <cp:lastModifiedBy>Иост Татьяна</cp:lastModifiedBy>
  <cp:revision>163</cp:revision>
  <cp:lastPrinted>2023-01-11T11:28:00Z</cp:lastPrinted>
  <dcterms:created xsi:type="dcterms:W3CDTF">2022-12-12T05:14:00Z</dcterms:created>
  <dcterms:modified xsi:type="dcterms:W3CDTF">2026-03-02T04:25:00Z</dcterms:modified>
</cp:coreProperties>
</file>